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D0757C">
        <w:rPr>
          <w:rFonts w:ascii="Arial" w:hAnsi="Arial" w:cs="Arial"/>
          <w:sz w:val="20"/>
          <w:szCs w:val="20"/>
        </w:rPr>
        <w:t>6</w:t>
      </w:r>
      <w:r w:rsidRPr="004C248B">
        <w:rPr>
          <w:rFonts w:ascii="Arial" w:hAnsi="Arial" w:cs="Arial"/>
          <w:sz w:val="20"/>
          <w:szCs w:val="20"/>
        </w:rPr>
        <w:t>/202</w:t>
      </w:r>
      <w:r w:rsidR="00483444">
        <w:rPr>
          <w:rFonts w:ascii="Arial" w:hAnsi="Arial" w:cs="Arial"/>
          <w:sz w:val="20"/>
          <w:szCs w:val="20"/>
        </w:rPr>
        <w:t>2</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D457C7">
        <w:rPr>
          <w:rFonts w:ascii="Arial" w:hAnsi="Arial" w:cs="Arial"/>
          <w:sz w:val="20"/>
          <w:szCs w:val="20"/>
        </w:rPr>
        <w:t>1</w:t>
      </w:r>
      <w:r w:rsidR="00D0757C">
        <w:rPr>
          <w:rFonts w:ascii="Arial" w:hAnsi="Arial" w:cs="Arial"/>
          <w:sz w:val="20"/>
          <w:szCs w:val="20"/>
        </w:rPr>
        <w:t>5</w:t>
      </w:r>
      <w:r w:rsidRPr="004C248B">
        <w:rPr>
          <w:rFonts w:ascii="Arial" w:hAnsi="Arial" w:cs="Arial"/>
          <w:sz w:val="20"/>
          <w:szCs w:val="20"/>
        </w:rPr>
        <w:t xml:space="preserve">. </w:t>
      </w:r>
      <w:r w:rsidR="00D0757C">
        <w:rPr>
          <w:rFonts w:ascii="Arial" w:hAnsi="Arial" w:cs="Arial"/>
          <w:sz w:val="20"/>
          <w:szCs w:val="20"/>
        </w:rPr>
        <w:t>9</w:t>
      </w:r>
      <w:r w:rsidRPr="004C248B">
        <w:rPr>
          <w:rFonts w:ascii="Arial" w:hAnsi="Arial" w:cs="Arial"/>
          <w:sz w:val="20"/>
          <w:szCs w:val="20"/>
        </w:rPr>
        <w:t>. 202</w:t>
      </w:r>
      <w:r w:rsidR="0004483F" w:rsidRPr="004C248B">
        <w:rPr>
          <w:rFonts w:ascii="Arial" w:hAnsi="Arial" w:cs="Arial"/>
          <w:sz w:val="20"/>
          <w:szCs w:val="20"/>
        </w:rPr>
        <w:t>2</w:t>
      </w:r>
    </w:p>
    <w:p w:rsidR="00A14F94" w:rsidRDefault="00A14F94" w:rsidP="004D0761">
      <w:pPr>
        <w:spacing w:line="276" w:lineRule="auto"/>
        <w:jc w:val="center"/>
        <w:rPr>
          <w:rFonts w:ascii="Arial" w:hAnsi="Arial" w:cs="Arial"/>
          <w:b/>
          <w:sz w:val="20"/>
          <w:szCs w:val="20"/>
        </w:rPr>
      </w:pPr>
    </w:p>
    <w:p w:rsidR="00AC3143" w:rsidRDefault="00AC3143"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D0757C" w:rsidP="004D0761">
      <w:pPr>
        <w:spacing w:line="276" w:lineRule="auto"/>
        <w:jc w:val="center"/>
        <w:rPr>
          <w:rFonts w:ascii="Arial" w:hAnsi="Arial" w:cs="Arial"/>
          <w:b/>
          <w:sz w:val="20"/>
          <w:szCs w:val="20"/>
        </w:rPr>
      </w:pPr>
      <w:r>
        <w:rPr>
          <w:rFonts w:ascii="Arial" w:hAnsi="Arial" w:cs="Arial"/>
          <w:b/>
          <w:sz w:val="20"/>
          <w:szCs w:val="20"/>
        </w:rPr>
        <w:t>30</w:t>
      </w:r>
      <w:r w:rsidR="00A14F94" w:rsidRPr="004C248B">
        <w:rPr>
          <w:rFonts w:ascii="Arial" w:hAnsi="Arial" w:cs="Arial"/>
          <w:b/>
          <w:sz w:val="20"/>
          <w:szCs w:val="20"/>
        </w:rPr>
        <w:t xml:space="preserve">. 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četrtek, dne </w:t>
      </w:r>
      <w:r w:rsidR="00CD6429">
        <w:rPr>
          <w:rFonts w:ascii="Arial" w:hAnsi="Arial" w:cs="Arial"/>
          <w:b/>
          <w:sz w:val="20"/>
          <w:szCs w:val="20"/>
        </w:rPr>
        <w:t>1</w:t>
      </w:r>
      <w:r w:rsidR="00D0757C">
        <w:rPr>
          <w:rFonts w:ascii="Arial" w:hAnsi="Arial" w:cs="Arial"/>
          <w:b/>
          <w:sz w:val="20"/>
          <w:szCs w:val="20"/>
        </w:rPr>
        <w:t>5</w:t>
      </w:r>
      <w:r w:rsidRPr="004C248B">
        <w:rPr>
          <w:rFonts w:ascii="Arial" w:hAnsi="Arial" w:cs="Arial"/>
          <w:b/>
          <w:sz w:val="20"/>
          <w:szCs w:val="20"/>
        </w:rPr>
        <w:t xml:space="preserve">. </w:t>
      </w:r>
      <w:r w:rsidR="00D0757C">
        <w:rPr>
          <w:rFonts w:ascii="Arial" w:hAnsi="Arial" w:cs="Arial"/>
          <w:b/>
          <w:sz w:val="20"/>
          <w:szCs w:val="20"/>
        </w:rPr>
        <w:t>9</w:t>
      </w:r>
      <w:r w:rsidRPr="004C248B">
        <w:rPr>
          <w:rFonts w:ascii="Arial" w:hAnsi="Arial" w:cs="Arial"/>
          <w:b/>
          <w:sz w:val="20"/>
          <w:szCs w:val="20"/>
        </w:rPr>
        <w:t>. 202</w:t>
      </w:r>
      <w:r w:rsidR="0004483F" w:rsidRPr="004C248B">
        <w:rPr>
          <w:rFonts w:ascii="Arial" w:hAnsi="Arial" w:cs="Arial"/>
          <w:b/>
          <w:sz w:val="20"/>
          <w:szCs w:val="20"/>
        </w:rPr>
        <w:t>2</w:t>
      </w:r>
      <w:r w:rsidRPr="004C248B">
        <w:rPr>
          <w:rFonts w:ascii="Arial" w:hAnsi="Arial" w:cs="Arial"/>
          <w:b/>
          <w:sz w:val="20"/>
          <w:szCs w:val="20"/>
        </w:rPr>
        <w:t xml:space="preserve">, s pričetkom ob 17. uri v </w:t>
      </w:r>
      <w:r w:rsidR="00013977">
        <w:rPr>
          <w:rFonts w:ascii="Arial" w:hAnsi="Arial" w:cs="Arial"/>
          <w:b/>
          <w:sz w:val="20"/>
          <w:szCs w:val="20"/>
        </w:rPr>
        <w:t>Veliki sejni sobi Občine Tržič, Trg svobode 18,</w:t>
      </w:r>
      <w:r w:rsidRPr="004C248B">
        <w:rPr>
          <w:rFonts w:ascii="Arial" w:hAnsi="Arial" w:cs="Arial"/>
          <w:b/>
          <w:sz w:val="20"/>
          <w:szCs w:val="20"/>
        </w:rPr>
        <w:t xml:space="preserve"> Tržič</w:t>
      </w:r>
    </w:p>
    <w:p w:rsidR="00A14F94" w:rsidRDefault="00A14F94"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C93347"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Vida HRIBAR, Nejc PERKO, Janez BOGATAJ, Vesna TIŠLER SUŠNIK, Vida RAZTRESEN, Melanija PRIMOŽIČ, Klemen MARKOVIČ, Teja NEMEC</w:t>
      </w:r>
      <w:r w:rsidR="00C4162A" w:rsidRPr="004C248B">
        <w:rPr>
          <w:rFonts w:ascii="Arial" w:hAnsi="Arial" w:cs="Arial"/>
          <w:sz w:val="20"/>
          <w:szCs w:val="20"/>
        </w:rPr>
        <w:t xml:space="preserve">, </w:t>
      </w:r>
      <w:r w:rsidR="00407937" w:rsidRPr="004C248B">
        <w:rPr>
          <w:rFonts w:ascii="Arial" w:hAnsi="Arial" w:cs="Arial"/>
          <w:sz w:val="20"/>
          <w:szCs w:val="20"/>
        </w:rPr>
        <w:t xml:space="preserve">Tomaž MEGLIČ, </w:t>
      </w:r>
      <w:r w:rsidR="00AE2E33" w:rsidRPr="004C248B">
        <w:rPr>
          <w:rFonts w:ascii="Arial" w:hAnsi="Arial" w:cs="Arial"/>
          <w:sz w:val="20"/>
          <w:szCs w:val="20"/>
        </w:rPr>
        <w:t>Mladen NOVKOVIĆ</w:t>
      </w:r>
      <w:r w:rsidR="00ED0912" w:rsidRPr="004C248B">
        <w:rPr>
          <w:rFonts w:ascii="Arial" w:hAnsi="Arial" w:cs="Arial"/>
          <w:sz w:val="20"/>
          <w:szCs w:val="20"/>
        </w:rPr>
        <w:t xml:space="preserve">, </w:t>
      </w:r>
      <w:r w:rsidR="004B4893" w:rsidRPr="004C248B">
        <w:rPr>
          <w:rFonts w:ascii="Arial" w:hAnsi="Arial" w:cs="Arial"/>
          <w:sz w:val="20"/>
          <w:szCs w:val="20"/>
        </w:rPr>
        <w:t>Jaka JANKOVEC</w:t>
      </w:r>
      <w:r w:rsidR="00C93347" w:rsidRPr="004C248B">
        <w:rPr>
          <w:rFonts w:ascii="Arial" w:hAnsi="Arial" w:cs="Arial"/>
          <w:sz w:val="20"/>
          <w:szCs w:val="20"/>
        </w:rPr>
        <w:t>, Metka GABERC, Mojca ČADEŽ</w:t>
      </w:r>
      <w:r w:rsidR="0004483F" w:rsidRPr="004C248B">
        <w:rPr>
          <w:rFonts w:ascii="Arial" w:hAnsi="Arial" w:cs="Arial"/>
          <w:sz w:val="20"/>
          <w:szCs w:val="20"/>
        </w:rPr>
        <w:t>, Marjan ŠPEHAR</w:t>
      </w:r>
      <w:r w:rsidR="00721EF6">
        <w:rPr>
          <w:rFonts w:ascii="Arial" w:hAnsi="Arial" w:cs="Arial"/>
          <w:sz w:val="20"/>
          <w:szCs w:val="20"/>
        </w:rPr>
        <w:t>,</w:t>
      </w:r>
      <w:r w:rsidR="00234217">
        <w:rPr>
          <w:rFonts w:ascii="Arial" w:hAnsi="Arial" w:cs="Arial"/>
          <w:sz w:val="20"/>
          <w:szCs w:val="20"/>
        </w:rPr>
        <w:t xml:space="preserve"> Nana PEHARC</w:t>
      </w:r>
      <w:r w:rsidR="00D457C7">
        <w:rPr>
          <w:rFonts w:ascii="Arial" w:hAnsi="Arial" w:cs="Arial"/>
          <w:sz w:val="20"/>
          <w:szCs w:val="20"/>
        </w:rPr>
        <w:t>,</w:t>
      </w:r>
      <w:r w:rsidR="00013977">
        <w:rPr>
          <w:rFonts w:ascii="Arial" w:hAnsi="Arial" w:cs="Arial"/>
          <w:sz w:val="20"/>
          <w:szCs w:val="20"/>
        </w:rPr>
        <w:t xml:space="preserve"> </w:t>
      </w:r>
      <w:r w:rsidR="00D457C7">
        <w:rPr>
          <w:rFonts w:ascii="Arial" w:hAnsi="Arial" w:cs="Arial"/>
          <w:sz w:val="20"/>
          <w:szCs w:val="20"/>
        </w:rPr>
        <w:t>Andraž ŽITNIK</w:t>
      </w:r>
      <w:r w:rsidR="00EB46F7">
        <w:rPr>
          <w:rFonts w:ascii="Arial" w:hAnsi="Arial" w:cs="Arial"/>
          <w:sz w:val="20"/>
          <w:szCs w:val="20"/>
        </w:rPr>
        <w:t>,</w:t>
      </w:r>
      <w:r w:rsidR="00D457C7">
        <w:rPr>
          <w:rFonts w:ascii="Arial" w:hAnsi="Arial" w:cs="Arial"/>
          <w:sz w:val="20"/>
          <w:szCs w:val="20"/>
        </w:rPr>
        <w:t xml:space="preserve"> </w:t>
      </w:r>
      <w:r w:rsidR="00D457C7" w:rsidRPr="004C248B">
        <w:rPr>
          <w:rFonts w:ascii="Arial" w:hAnsi="Arial" w:cs="Arial"/>
          <w:sz w:val="20"/>
          <w:szCs w:val="20"/>
        </w:rPr>
        <w:t>Drago ZALAR</w:t>
      </w:r>
      <w:r w:rsidR="00EB46F7">
        <w:rPr>
          <w:rFonts w:ascii="Arial" w:hAnsi="Arial" w:cs="Arial"/>
          <w:sz w:val="20"/>
          <w:szCs w:val="20"/>
        </w:rPr>
        <w:t xml:space="preserve">, </w:t>
      </w:r>
      <w:r w:rsidR="00EB46F7" w:rsidRPr="004C248B">
        <w:rPr>
          <w:rFonts w:ascii="Arial" w:hAnsi="Arial" w:cs="Arial"/>
          <w:sz w:val="20"/>
          <w:szCs w:val="20"/>
        </w:rPr>
        <w:t>Eva TRUDEN,</w:t>
      </w:r>
      <w:r w:rsidR="00EB46F7">
        <w:rPr>
          <w:rFonts w:ascii="Arial" w:hAnsi="Arial" w:cs="Arial"/>
          <w:sz w:val="20"/>
          <w:szCs w:val="20"/>
        </w:rPr>
        <w:t xml:space="preserve"> </w:t>
      </w:r>
      <w:r w:rsidR="00EB46F7" w:rsidRPr="004C248B">
        <w:rPr>
          <w:rFonts w:ascii="Arial" w:hAnsi="Arial" w:cs="Arial"/>
          <w:sz w:val="20"/>
          <w:szCs w:val="20"/>
        </w:rPr>
        <w:t>Jana JENKO</w:t>
      </w:r>
      <w:r w:rsidR="00EB46F7">
        <w:rPr>
          <w:rFonts w:ascii="Arial" w:hAnsi="Arial" w:cs="Arial"/>
          <w:sz w:val="20"/>
          <w:szCs w:val="20"/>
        </w:rPr>
        <w:t xml:space="preserve"> in </w:t>
      </w:r>
      <w:r w:rsidR="00EB46F7" w:rsidRPr="004C248B">
        <w:rPr>
          <w:rFonts w:ascii="Arial" w:hAnsi="Arial" w:cs="Arial"/>
          <w:sz w:val="20"/>
          <w:szCs w:val="20"/>
        </w:rPr>
        <w:t>Andrej FRELIH</w:t>
      </w:r>
      <w:r w:rsidR="00EB46F7">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300548" w:rsidRPr="00AB05BD" w:rsidRDefault="00A14F94" w:rsidP="00AB05BD">
      <w:r w:rsidRPr="004C248B">
        <w:rPr>
          <w:rFonts w:ascii="Arial" w:hAnsi="Arial" w:cs="Arial"/>
          <w:b/>
          <w:sz w:val="20"/>
          <w:szCs w:val="20"/>
        </w:rPr>
        <w:t>Odsotni občinski svetniki</w:t>
      </w:r>
      <w:r w:rsidRPr="004C248B">
        <w:rPr>
          <w:rFonts w:ascii="Arial" w:hAnsi="Arial" w:cs="Arial"/>
          <w:sz w:val="20"/>
          <w:szCs w:val="20"/>
        </w:rPr>
        <w:t>:</w:t>
      </w:r>
      <w:r w:rsidR="00D457C7">
        <w:rPr>
          <w:rFonts w:ascii="Arial" w:hAnsi="Arial" w:cs="Arial"/>
          <w:sz w:val="20"/>
          <w:szCs w:val="20"/>
        </w:rPr>
        <w:t xml:space="preserve"> </w:t>
      </w:r>
      <w:r w:rsidR="00D457C7" w:rsidRPr="004C248B">
        <w:rPr>
          <w:rFonts w:ascii="Arial" w:hAnsi="Arial" w:cs="Arial"/>
          <w:sz w:val="20"/>
          <w:szCs w:val="20"/>
        </w:rPr>
        <w:t>Drago ZADNIKAR,</w:t>
      </w:r>
      <w:r w:rsidR="009242FA">
        <w:rPr>
          <w:rFonts w:ascii="Arial" w:hAnsi="Arial" w:cs="Arial"/>
          <w:sz w:val="20"/>
          <w:szCs w:val="20"/>
        </w:rPr>
        <w:t xml:space="preserve"> </w:t>
      </w:r>
      <w:r w:rsidR="00C3153F" w:rsidRPr="004C248B">
        <w:rPr>
          <w:rFonts w:ascii="Arial" w:hAnsi="Arial" w:cs="Arial"/>
          <w:sz w:val="20"/>
          <w:szCs w:val="20"/>
        </w:rPr>
        <w:t>Franjo LIŠKA</w:t>
      </w:r>
      <w:r w:rsidR="00EB46F7">
        <w:rPr>
          <w:rFonts w:ascii="Arial" w:hAnsi="Arial" w:cs="Arial"/>
          <w:sz w:val="20"/>
          <w:szCs w:val="20"/>
        </w:rPr>
        <w:t xml:space="preserve"> in </w:t>
      </w:r>
      <w:r w:rsidR="00107C9F" w:rsidRPr="004C248B">
        <w:rPr>
          <w:rFonts w:ascii="Arial" w:hAnsi="Arial" w:cs="Arial"/>
          <w:sz w:val="20"/>
          <w:szCs w:val="20"/>
        </w:rPr>
        <w:t>Marjan VETERNIK</w:t>
      </w:r>
      <w:r w:rsidR="00EB46F7">
        <w:rPr>
          <w:rFonts w:ascii="Arial" w:hAnsi="Arial" w:cs="Arial"/>
          <w:sz w:val="20"/>
          <w:szCs w:val="20"/>
        </w:rPr>
        <w:t>.</w:t>
      </w:r>
    </w:p>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Pr="004C248B">
        <w:rPr>
          <w:rFonts w:ascii="Arial" w:hAnsi="Arial" w:cs="Arial"/>
          <w:sz w:val="20"/>
          <w:szCs w:val="20"/>
        </w:rPr>
        <w:t>Klemen SRNA –</w:t>
      </w:r>
      <w:r w:rsidR="00E95E35" w:rsidRPr="004C248B">
        <w:rPr>
          <w:rFonts w:ascii="Arial" w:hAnsi="Arial" w:cs="Arial"/>
          <w:sz w:val="20"/>
          <w:szCs w:val="20"/>
        </w:rPr>
        <w:t xml:space="preserve"> </w:t>
      </w:r>
      <w:r w:rsidRPr="004C248B">
        <w:rPr>
          <w:rFonts w:ascii="Arial" w:hAnsi="Arial" w:cs="Arial"/>
          <w:sz w:val="20"/>
          <w:szCs w:val="20"/>
        </w:rPr>
        <w:t xml:space="preserve">direktor občinske uprave, </w:t>
      </w:r>
      <w:r w:rsidR="000C0F15">
        <w:rPr>
          <w:rFonts w:ascii="Arial" w:hAnsi="Arial" w:cs="Arial"/>
          <w:sz w:val="20"/>
          <w:szCs w:val="20"/>
        </w:rPr>
        <w:t>Marjeta MAČEK – vodja urada za finance, javna naročila in digitalni razvoj</w:t>
      </w:r>
      <w:r w:rsidR="00D457C7">
        <w:rPr>
          <w:rFonts w:ascii="Arial" w:hAnsi="Arial" w:cs="Arial"/>
          <w:sz w:val="20"/>
          <w:szCs w:val="20"/>
        </w:rPr>
        <w:t xml:space="preserve"> </w:t>
      </w:r>
      <w:r w:rsidR="00C3153F">
        <w:rPr>
          <w:rFonts w:ascii="Arial" w:hAnsi="Arial" w:cs="Arial"/>
          <w:sz w:val="20"/>
          <w:szCs w:val="20"/>
        </w:rPr>
        <w:t>i</w:t>
      </w:r>
      <w:r w:rsidR="00C97D73">
        <w:rPr>
          <w:rFonts w:ascii="Arial" w:hAnsi="Arial" w:cs="Arial"/>
          <w:sz w:val="20"/>
          <w:szCs w:val="20"/>
        </w:rPr>
        <w:t>n</w:t>
      </w:r>
      <w:r w:rsidR="00AB6D67">
        <w:rPr>
          <w:rFonts w:ascii="Arial" w:hAnsi="Arial" w:cs="Arial"/>
          <w:sz w:val="20"/>
          <w:szCs w:val="20"/>
        </w:rPr>
        <w:t xml:space="preserve"> </w:t>
      </w:r>
      <w:r w:rsidRPr="004C248B">
        <w:rPr>
          <w:rFonts w:ascii="Arial" w:hAnsi="Arial" w:cs="Arial"/>
          <w:sz w:val="20"/>
          <w:szCs w:val="20"/>
        </w:rPr>
        <w:t>Mateja NOSAN – svetovalka za organizacijo in protokol.</w:t>
      </w:r>
    </w:p>
    <w:p w:rsidR="004A7395" w:rsidRPr="004C248B" w:rsidRDefault="004A7395" w:rsidP="004D0761">
      <w:pPr>
        <w:spacing w:line="276" w:lineRule="auto"/>
        <w:jc w:val="both"/>
        <w:rPr>
          <w:rFonts w:ascii="Arial" w:hAnsi="Arial" w:cs="Arial"/>
          <w:color w:val="FF0000"/>
          <w:sz w:val="20"/>
          <w:szCs w:val="20"/>
        </w:rPr>
      </w:pPr>
    </w:p>
    <w:p w:rsidR="00C97D73" w:rsidRPr="00C97D73" w:rsidRDefault="00A14F94" w:rsidP="00C97D73">
      <w:pPr>
        <w:jc w:val="both"/>
        <w:rPr>
          <w:rFonts w:ascii="Arial" w:hAnsi="Arial" w:cs="Arial"/>
          <w:bCs/>
          <w:sz w:val="20"/>
          <w:szCs w:val="20"/>
        </w:rPr>
      </w:pPr>
      <w:r w:rsidRPr="004C248B">
        <w:rPr>
          <w:rFonts w:ascii="Arial" w:hAnsi="Arial" w:cs="Arial"/>
          <w:b/>
          <w:sz w:val="20"/>
          <w:szCs w:val="20"/>
        </w:rPr>
        <w:t>Drugi prisotni:</w:t>
      </w:r>
      <w:r w:rsidR="00C97D73">
        <w:rPr>
          <w:rFonts w:ascii="Arial" w:hAnsi="Arial" w:cs="Arial"/>
          <w:bCs/>
          <w:sz w:val="20"/>
        </w:rPr>
        <w:t xml:space="preserve"> </w:t>
      </w:r>
      <w:r w:rsidR="000C0F15">
        <w:rPr>
          <w:rFonts w:ascii="Arial" w:hAnsi="Arial" w:cs="Arial"/>
          <w:bCs/>
          <w:sz w:val="20"/>
        </w:rPr>
        <w:t>Vesna JENKO</w:t>
      </w:r>
      <w:r w:rsidR="006F477D">
        <w:rPr>
          <w:rFonts w:ascii="Arial" w:hAnsi="Arial" w:cs="Arial"/>
          <w:bCs/>
          <w:sz w:val="20"/>
        </w:rPr>
        <w:t xml:space="preserve">, Tina BOŽIČ in </w:t>
      </w:r>
      <w:r w:rsidR="00F87227">
        <w:rPr>
          <w:rFonts w:ascii="Arial" w:hAnsi="Arial" w:cs="Arial"/>
          <w:bCs/>
          <w:sz w:val="20"/>
        </w:rPr>
        <w:t>Mateja BORŠTNAR</w:t>
      </w:r>
      <w:r w:rsidR="000C0F15">
        <w:rPr>
          <w:rFonts w:ascii="Arial" w:hAnsi="Arial" w:cs="Arial"/>
          <w:bCs/>
          <w:sz w:val="20"/>
        </w:rPr>
        <w:t xml:space="preserve"> – podjetje Komunala Tržič d.o.o., Tatjana BLAŽI in Metka KOČAR – Vrtec Tržič, </w:t>
      </w:r>
      <w:r w:rsidR="00954D17">
        <w:rPr>
          <w:rFonts w:ascii="Arial" w:hAnsi="Arial" w:cs="Arial"/>
          <w:bCs/>
          <w:sz w:val="20"/>
        </w:rPr>
        <w:t>Maja TEKAVEC – Radio Gorenc</w:t>
      </w:r>
      <w:r w:rsidR="00D457C7">
        <w:rPr>
          <w:rFonts w:ascii="Arial" w:hAnsi="Arial" w:cs="Arial"/>
          <w:bCs/>
          <w:sz w:val="20"/>
        </w:rPr>
        <w:t xml:space="preserve"> in odgovorna urednica glasila Tržičan</w:t>
      </w:r>
      <w:r w:rsidR="00013977">
        <w:rPr>
          <w:rFonts w:ascii="Arial" w:hAnsi="Arial" w:cs="Arial"/>
          <w:bCs/>
          <w:sz w:val="20"/>
        </w:rPr>
        <w:t>.</w:t>
      </w:r>
    </w:p>
    <w:p w:rsidR="00A14F94" w:rsidRPr="007F05BE" w:rsidRDefault="00A14F94" w:rsidP="00C97D73">
      <w:pPr>
        <w:tabs>
          <w:tab w:val="num" w:pos="1440"/>
        </w:tabs>
        <w:spacing w:line="276" w:lineRule="auto"/>
        <w:jc w:val="both"/>
        <w:rPr>
          <w:rFonts w:ascii="Arial" w:hAnsi="Arial" w:cs="Arial"/>
          <w:bCs/>
          <w:sz w:val="20"/>
          <w:szCs w:val="20"/>
        </w:rPr>
      </w:pPr>
    </w:p>
    <w:p w:rsidR="00A14F94" w:rsidRDefault="00013977" w:rsidP="004D0761">
      <w:pPr>
        <w:spacing w:line="276" w:lineRule="auto"/>
        <w:jc w:val="both"/>
        <w:rPr>
          <w:rFonts w:ascii="Arial" w:hAnsi="Arial" w:cs="Arial"/>
          <w:sz w:val="20"/>
          <w:szCs w:val="20"/>
        </w:rPr>
      </w:pPr>
      <w:r>
        <w:rPr>
          <w:rFonts w:ascii="Arial" w:hAnsi="Arial" w:cs="Arial"/>
          <w:sz w:val="20"/>
          <w:szCs w:val="20"/>
        </w:rPr>
        <w:t>Pod</w:t>
      </w:r>
      <w:r w:rsidR="000F117F">
        <w:rPr>
          <w:rFonts w:ascii="Arial" w:hAnsi="Arial" w:cs="Arial"/>
          <w:sz w:val="20"/>
          <w:szCs w:val="20"/>
        </w:rPr>
        <w:t>župan</w:t>
      </w:r>
      <w:r>
        <w:rPr>
          <w:rFonts w:ascii="Arial" w:hAnsi="Arial" w:cs="Arial"/>
          <w:sz w:val="20"/>
          <w:szCs w:val="20"/>
        </w:rPr>
        <w:t xml:space="preserve"> v začasnem opravljanju funkcije </w:t>
      </w:r>
      <w:r w:rsidR="000F117F">
        <w:rPr>
          <w:rFonts w:ascii="Arial" w:hAnsi="Arial" w:cs="Arial"/>
          <w:sz w:val="20"/>
          <w:szCs w:val="20"/>
        </w:rPr>
        <w:t>župan</w:t>
      </w:r>
      <w:r>
        <w:rPr>
          <w:rFonts w:ascii="Arial" w:hAnsi="Arial" w:cs="Arial"/>
          <w:sz w:val="20"/>
          <w:szCs w:val="20"/>
        </w:rPr>
        <w:t xml:space="preserve">a (v nadaljevanju </w:t>
      </w:r>
      <w:r w:rsidR="000F117F">
        <w:rPr>
          <w:rFonts w:ascii="Arial" w:hAnsi="Arial" w:cs="Arial"/>
          <w:sz w:val="20"/>
          <w:szCs w:val="20"/>
        </w:rPr>
        <w:t>podžupan</w:t>
      </w:r>
      <w:r>
        <w:rPr>
          <w:rFonts w:ascii="Arial" w:hAnsi="Arial" w:cs="Arial"/>
          <w:sz w:val="20"/>
          <w:szCs w:val="20"/>
        </w:rPr>
        <w:t>)</w:t>
      </w:r>
      <w:r w:rsidR="00A14F94" w:rsidRPr="004C248B">
        <w:rPr>
          <w:rFonts w:ascii="Arial" w:hAnsi="Arial" w:cs="Arial"/>
          <w:sz w:val="20"/>
          <w:szCs w:val="20"/>
        </w:rPr>
        <w:t xml:space="preserve"> </w:t>
      </w:r>
      <w:r>
        <w:rPr>
          <w:rFonts w:ascii="Arial" w:hAnsi="Arial" w:cs="Arial"/>
          <w:sz w:val="20"/>
          <w:szCs w:val="20"/>
        </w:rPr>
        <w:t>Dušan BODLAJ</w:t>
      </w:r>
      <w:r w:rsidR="00A14F94" w:rsidRPr="004C248B">
        <w:rPr>
          <w:rFonts w:ascii="Arial" w:hAnsi="Arial" w:cs="Arial"/>
          <w:sz w:val="20"/>
          <w:szCs w:val="20"/>
        </w:rPr>
        <w:t xml:space="preserve"> je odprl </w:t>
      </w:r>
      <w:r w:rsidR="000C0F15">
        <w:rPr>
          <w:rFonts w:ascii="Arial" w:hAnsi="Arial" w:cs="Arial"/>
          <w:sz w:val="20"/>
          <w:szCs w:val="20"/>
        </w:rPr>
        <w:t>30</w:t>
      </w:r>
      <w:r w:rsidR="00A14F94" w:rsidRPr="004C248B">
        <w:rPr>
          <w:rFonts w:ascii="Arial" w:hAnsi="Arial" w:cs="Arial"/>
          <w:sz w:val="20"/>
          <w:szCs w:val="20"/>
        </w:rPr>
        <w:t>. redno sejo Občinskega sveta Občine Tržič in pozdravil vse prisotne članice in člane Občinskega sveta</w:t>
      </w:r>
      <w:r w:rsidR="0004483F" w:rsidRPr="004C248B">
        <w:rPr>
          <w:rFonts w:ascii="Arial" w:hAnsi="Arial" w:cs="Arial"/>
          <w:sz w:val="20"/>
          <w:szCs w:val="20"/>
        </w:rPr>
        <w:t xml:space="preserve"> ter druge prisotne</w:t>
      </w:r>
      <w:r w:rsidR="00A14F94" w:rsidRPr="004C248B">
        <w:rPr>
          <w:rFonts w:ascii="Arial" w:hAnsi="Arial" w:cs="Arial"/>
          <w:sz w:val="20"/>
          <w:szCs w:val="20"/>
        </w:rPr>
        <w:t xml:space="preserve">. </w:t>
      </w:r>
    </w:p>
    <w:p w:rsidR="00234217" w:rsidRDefault="0023421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EB46F7">
        <w:rPr>
          <w:rFonts w:ascii="Arial" w:hAnsi="Arial" w:cs="Arial"/>
          <w:sz w:val="20"/>
          <w:szCs w:val="20"/>
        </w:rPr>
        <w:t>17</w:t>
      </w:r>
      <w:r w:rsidRPr="004C248B">
        <w:rPr>
          <w:rFonts w:ascii="Arial" w:hAnsi="Arial" w:cs="Arial"/>
          <w:sz w:val="20"/>
          <w:szCs w:val="20"/>
        </w:rPr>
        <w:t xml:space="preserve"> svetnic in svetnikov. Seja je bila sklepčna.</w:t>
      </w:r>
    </w:p>
    <w:p w:rsidR="00A14F94" w:rsidRPr="004C248B" w:rsidRDefault="00A14F94" w:rsidP="004D0761">
      <w:pPr>
        <w:spacing w:line="276" w:lineRule="auto"/>
        <w:jc w:val="both"/>
        <w:rPr>
          <w:rFonts w:ascii="Arial" w:hAnsi="Arial" w:cs="Arial"/>
          <w:sz w:val="20"/>
          <w:szCs w:val="20"/>
        </w:rPr>
      </w:pPr>
    </w:p>
    <w:p w:rsidR="00300548"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vprašal, če je kakšen predlog za umik točke z dnevnega reda</w:t>
      </w:r>
      <w:r w:rsidR="00AE2E33" w:rsidRPr="004C248B">
        <w:rPr>
          <w:rFonts w:ascii="Arial" w:hAnsi="Arial" w:cs="Arial"/>
          <w:sz w:val="20"/>
          <w:szCs w:val="20"/>
        </w:rPr>
        <w:t>.</w:t>
      </w:r>
      <w:r w:rsidR="00407937" w:rsidRPr="004C248B">
        <w:rPr>
          <w:rFonts w:ascii="Arial" w:hAnsi="Arial" w:cs="Arial"/>
          <w:sz w:val="20"/>
          <w:szCs w:val="20"/>
        </w:rPr>
        <w:t xml:space="preserve"> </w:t>
      </w:r>
    </w:p>
    <w:p w:rsidR="00EA0196" w:rsidRPr="004C248B" w:rsidRDefault="00EA0196"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B05BD" w:rsidRPr="004C248B" w:rsidRDefault="00AB05BD" w:rsidP="004D0761">
      <w:pPr>
        <w:spacing w:line="276" w:lineRule="auto"/>
        <w:jc w:val="both"/>
        <w:rPr>
          <w:rFonts w:ascii="Arial" w:hAnsi="Arial" w:cs="Arial"/>
          <w:sz w:val="20"/>
          <w:szCs w:val="20"/>
        </w:rPr>
      </w:pPr>
    </w:p>
    <w:p w:rsidR="00D457C7" w:rsidRPr="004C248B" w:rsidRDefault="00D457C7" w:rsidP="00D457C7">
      <w:pPr>
        <w:spacing w:line="276" w:lineRule="auto"/>
        <w:jc w:val="both"/>
        <w:rPr>
          <w:rFonts w:ascii="Arial" w:hAnsi="Arial" w:cs="Arial"/>
          <w:sz w:val="20"/>
          <w:szCs w:val="20"/>
        </w:rPr>
      </w:pPr>
      <w:r>
        <w:rPr>
          <w:rFonts w:ascii="Arial" w:hAnsi="Arial" w:cs="Arial"/>
          <w:sz w:val="20"/>
          <w:szCs w:val="20"/>
        </w:rPr>
        <w:t>Podžupan</w:t>
      </w:r>
      <w:r w:rsidRPr="004C248B">
        <w:rPr>
          <w:rFonts w:ascii="Arial" w:hAnsi="Arial" w:cs="Arial"/>
          <w:sz w:val="20"/>
          <w:szCs w:val="20"/>
        </w:rPr>
        <w:t xml:space="preserve"> je vprašal, če je kakšen predlog za </w:t>
      </w:r>
      <w:r>
        <w:rPr>
          <w:rFonts w:ascii="Arial" w:hAnsi="Arial" w:cs="Arial"/>
          <w:sz w:val="20"/>
          <w:szCs w:val="20"/>
        </w:rPr>
        <w:t>razširitev</w:t>
      </w:r>
      <w:r w:rsidRPr="004C248B">
        <w:rPr>
          <w:rFonts w:ascii="Arial" w:hAnsi="Arial" w:cs="Arial"/>
          <w:sz w:val="20"/>
          <w:szCs w:val="20"/>
        </w:rPr>
        <w:t xml:space="preserve"> dnevnega reda. </w:t>
      </w:r>
    </w:p>
    <w:p w:rsidR="00D457C7" w:rsidRDefault="000C0F15" w:rsidP="00D457C7">
      <w:pPr>
        <w:spacing w:line="276" w:lineRule="auto"/>
        <w:jc w:val="both"/>
        <w:rPr>
          <w:rFonts w:ascii="Arial" w:hAnsi="Arial" w:cs="Arial"/>
          <w:sz w:val="20"/>
          <w:szCs w:val="20"/>
        </w:rPr>
      </w:pPr>
      <w:r>
        <w:rPr>
          <w:rFonts w:ascii="Arial" w:hAnsi="Arial" w:cs="Arial"/>
          <w:sz w:val="20"/>
          <w:szCs w:val="20"/>
        </w:rPr>
        <w:t xml:space="preserve">Podžupan je predlagal, da se dnevni red razširi s točko </w:t>
      </w:r>
      <w:bookmarkStart w:id="0" w:name="_Hlk113613255"/>
      <w:r>
        <w:rPr>
          <w:rFonts w:ascii="Arial" w:hAnsi="Arial" w:cs="Arial"/>
          <w:sz w:val="20"/>
          <w:szCs w:val="20"/>
        </w:rPr>
        <w:t>Sklep o delni povrnitvi stroškov volilne kampanje za lokalne volitve 2022 v Občini Tržič</w:t>
      </w:r>
      <w:bookmarkEnd w:id="0"/>
      <w:r>
        <w:rPr>
          <w:rFonts w:ascii="Arial" w:hAnsi="Arial" w:cs="Arial"/>
          <w:sz w:val="20"/>
          <w:szCs w:val="20"/>
        </w:rPr>
        <w:t>, ki se jo uvrsti na zadnje mesto, kot točka 10.</w:t>
      </w:r>
    </w:p>
    <w:p w:rsidR="000C0F15" w:rsidRDefault="000C0F15" w:rsidP="00D457C7">
      <w:pPr>
        <w:spacing w:line="276" w:lineRule="auto"/>
        <w:jc w:val="both"/>
        <w:rPr>
          <w:rFonts w:ascii="Arial" w:hAnsi="Arial" w:cs="Arial"/>
          <w:sz w:val="20"/>
          <w:szCs w:val="20"/>
        </w:rPr>
      </w:pPr>
    </w:p>
    <w:p w:rsidR="000C0F15" w:rsidRDefault="000C0F15" w:rsidP="00D457C7">
      <w:pPr>
        <w:spacing w:line="276" w:lineRule="auto"/>
        <w:jc w:val="both"/>
        <w:rPr>
          <w:rFonts w:ascii="Arial" w:hAnsi="Arial" w:cs="Arial"/>
          <w:sz w:val="20"/>
          <w:szCs w:val="20"/>
        </w:rPr>
      </w:pPr>
      <w:r>
        <w:rPr>
          <w:rFonts w:ascii="Arial" w:hAnsi="Arial" w:cs="Arial"/>
          <w:sz w:val="20"/>
          <w:szCs w:val="20"/>
        </w:rPr>
        <w:t>Župan je dal predlog na glasovanje.</w:t>
      </w:r>
    </w:p>
    <w:p w:rsidR="000C0F15" w:rsidRDefault="000C0F15" w:rsidP="00D457C7">
      <w:pPr>
        <w:spacing w:line="276" w:lineRule="auto"/>
        <w:jc w:val="both"/>
        <w:rPr>
          <w:rFonts w:ascii="Arial" w:hAnsi="Arial" w:cs="Arial"/>
          <w:sz w:val="20"/>
          <w:szCs w:val="20"/>
        </w:rPr>
      </w:pPr>
    </w:p>
    <w:p w:rsidR="000C0F15" w:rsidRPr="004C248B" w:rsidRDefault="000C0F15" w:rsidP="000C0F15">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w:t>
      </w:r>
    </w:p>
    <w:p w:rsidR="000C0F15" w:rsidRPr="004C248B" w:rsidRDefault="000C0F15" w:rsidP="000C0F15">
      <w:pPr>
        <w:spacing w:line="276" w:lineRule="auto"/>
        <w:jc w:val="both"/>
        <w:rPr>
          <w:rFonts w:ascii="Arial" w:hAnsi="Arial" w:cs="Arial"/>
          <w:b/>
          <w:color w:val="000000"/>
          <w:sz w:val="20"/>
          <w:szCs w:val="20"/>
        </w:rPr>
      </w:pPr>
      <w:r>
        <w:rPr>
          <w:rFonts w:ascii="Arial" w:hAnsi="Arial" w:cs="Arial"/>
          <w:b/>
          <w:bCs/>
          <w:color w:val="000000"/>
          <w:sz w:val="20"/>
          <w:szCs w:val="20"/>
        </w:rPr>
        <w:t xml:space="preserve">Dnevni red se razširi s točko </w:t>
      </w:r>
      <w:r w:rsidRPr="000C0F15">
        <w:rPr>
          <w:rFonts w:ascii="Arial" w:hAnsi="Arial" w:cs="Arial"/>
          <w:b/>
          <w:sz w:val="20"/>
          <w:szCs w:val="20"/>
        </w:rPr>
        <w:t>Sklep o delni povrnitvi stroškov volilne kampanje za lokalne volitve 2022 v Občini Tržič</w:t>
      </w:r>
      <w:r w:rsidRPr="004C248B">
        <w:rPr>
          <w:rFonts w:ascii="Arial" w:hAnsi="Arial" w:cs="Arial"/>
          <w:b/>
          <w:bCs/>
          <w:color w:val="000000"/>
          <w:sz w:val="20"/>
          <w:szCs w:val="20"/>
        </w:rPr>
        <w:t>.</w:t>
      </w:r>
    </w:p>
    <w:p w:rsidR="00197BAC" w:rsidRPr="004C248B" w:rsidRDefault="00197BAC" w:rsidP="000C0F15">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0C0F15" w:rsidRPr="00B05B83" w:rsidTr="00F44CC5">
        <w:tc>
          <w:tcPr>
            <w:tcW w:w="2868" w:type="dxa"/>
            <w:gridSpan w:val="2"/>
          </w:tcPr>
          <w:p w:rsidR="000C0F15" w:rsidRPr="00EB46F7" w:rsidRDefault="000C0F15" w:rsidP="00F44CC5">
            <w:pPr>
              <w:spacing w:line="276" w:lineRule="auto"/>
              <w:jc w:val="both"/>
              <w:rPr>
                <w:rFonts w:ascii="Arial" w:hAnsi="Arial" w:cs="Arial"/>
                <w:color w:val="000000"/>
                <w:sz w:val="20"/>
                <w:szCs w:val="20"/>
              </w:rPr>
            </w:pPr>
            <w:r w:rsidRPr="00EB46F7">
              <w:rPr>
                <w:rFonts w:ascii="Arial" w:hAnsi="Arial" w:cs="Arial"/>
                <w:color w:val="000000"/>
                <w:sz w:val="20"/>
                <w:szCs w:val="20"/>
              </w:rPr>
              <w:t>Prisotnih je 1</w:t>
            </w:r>
            <w:r w:rsidR="00EB46F7" w:rsidRPr="00EB46F7">
              <w:rPr>
                <w:rFonts w:ascii="Arial" w:hAnsi="Arial" w:cs="Arial"/>
                <w:color w:val="000000"/>
                <w:sz w:val="20"/>
                <w:szCs w:val="20"/>
              </w:rPr>
              <w:t>8</w:t>
            </w:r>
            <w:r w:rsidRPr="00EB46F7">
              <w:rPr>
                <w:rFonts w:ascii="Arial" w:hAnsi="Arial" w:cs="Arial"/>
                <w:color w:val="000000"/>
                <w:sz w:val="20"/>
                <w:szCs w:val="20"/>
              </w:rPr>
              <w:t xml:space="preserve"> svetnikov.</w:t>
            </w:r>
          </w:p>
        </w:tc>
      </w:tr>
      <w:tr w:rsidR="000C0F15" w:rsidRPr="00B05B83" w:rsidTr="00F44CC5">
        <w:tc>
          <w:tcPr>
            <w:tcW w:w="1068" w:type="dxa"/>
          </w:tcPr>
          <w:p w:rsidR="000C0F15" w:rsidRPr="00B05B83" w:rsidRDefault="000C0F15" w:rsidP="00F44CC5">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0C0F15" w:rsidRPr="00EB46F7" w:rsidRDefault="000C0F15" w:rsidP="00F44CC5">
            <w:pPr>
              <w:spacing w:line="276" w:lineRule="auto"/>
              <w:jc w:val="right"/>
              <w:rPr>
                <w:rFonts w:ascii="Arial" w:hAnsi="Arial" w:cs="Arial"/>
                <w:color w:val="000000"/>
                <w:sz w:val="20"/>
                <w:szCs w:val="20"/>
              </w:rPr>
            </w:pPr>
            <w:r w:rsidRPr="00EB46F7">
              <w:rPr>
                <w:rFonts w:ascii="Arial" w:hAnsi="Arial" w:cs="Arial"/>
                <w:color w:val="000000"/>
                <w:sz w:val="20"/>
                <w:szCs w:val="20"/>
              </w:rPr>
              <w:t>1</w:t>
            </w:r>
            <w:r w:rsidR="00EB46F7" w:rsidRPr="00EB46F7">
              <w:rPr>
                <w:rFonts w:ascii="Arial" w:hAnsi="Arial" w:cs="Arial"/>
                <w:color w:val="000000"/>
                <w:sz w:val="20"/>
                <w:szCs w:val="20"/>
              </w:rPr>
              <w:t>8</w:t>
            </w:r>
          </w:p>
        </w:tc>
      </w:tr>
      <w:tr w:rsidR="000C0F15" w:rsidRPr="00B05B83" w:rsidTr="00F44CC5">
        <w:tc>
          <w:tcPr>
            <w:tcW w:w="1068" w:type="dxa"/>
          </w:tcPr>
          <w:p w:rsidR="000C0F15" w:rsidRPr="00B05B83" w:rsidRDefault="000C0F15" w:rsidP="00F44CC5">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0C0F15" w:rsidRPr="00C3153F" w:rsidRDefault="000C0F15" w:rsidP="00F44CC5">
            <w:pPr>
              <w:spacing w:line="276" w:lineRule="auto"/>
              <w:jc w:val="right"/>
              <w:rPr>
                <w:rFonts w:ascii="Arial" w:hAnsi="Arial" w:cs="Arial"/>
                <w:color w:val="000000"/>
                <w:sz w:val="20"/>
                <w:szCs w:val="20"/>
              </w:rPr>
            </w:pPr>
            <w:r w:rsidRPr="00C3153F">
              <w:rPr>
                <w:rFonts w:ascii="Arial" w:hAnsi="Arial" w:cs="Arial"/>
                <w:color w:val="000000"/>
                <w:sz w:val="20"/>
                <w:szCs w:val="20"/>
              </w:rPr>
              <w:t>0</w:t>
            </w:r>
          </w:p>
        </w:tc>
      </w:tr>
      <w:tr w:rsidR="000C0F15" w:rsidRPr="004C248B" w:rsidTr="00F44CC5">
        <w:tc>
          <w:tcPr>
            <w:tcW w:w="1068" w:type="dxa"/>
          </w:tcPr>
          <w:p w:rsidR="000C0F15" w:rsidRPr="004C248B" w:rsidRDefault="000C0F15" w:rsidP="00F44CC5">
            <w:pPr>
              <w:spacing w:line="276" w:lineRule="auto"/>
              <w:jc w:val="both"/>
              <w:rPr>
                <w:rFonts w:ascii="Arial" w:hAnsi="Arial" w:cs="Arial"/>
                <w:color w:val="000000"/>
                <w:sz w:val="20"/>
                <w:szCs w:val="20"/>
              </w:rPr>
            </w:pPr>
          </w:p>
        </w:tc>
        <w:tc>
          <w:tcPr>
            <w:tcW w:w="1800" w:type="dxa"/>
          </w:tcPr>
          <w:p w:rsidR="000C0F15" w:rsidRPr="004C248B" w:rsidRDefault="000C0F15" w:rsidP="00F44CC5">
            <w:pPr>
              <w:spacing w:line="276" w:lineRule="auto"/>
              <w:jc w:val="right"/>
              <w:rPr>
                <w:rFonts w:ascii="Arial" w:hAnsi="Arial" w:cs="Arial"/>
                <w:color w:val="000000"/>
                <w:sz w:val="20"/>
                <w:szCs w:val="20"/>
              </w:rPr>
            </w:pPr>
          </w:p>
        </w:tc>
      </w:tr>
      <w:tr w:rsidR="000C0F15" w:rsidRPr="004C248B" w:rsidTr="00F44CC5">
        <w:tc>
          <w:tcPr>
            <w:tcW w:w="2868" w:type="dxa"/>
            <w:gridSpan w:val="2"/>
          </w:tcPr>
          <w:p w:rsidR="000C0F15" w:rsidRPr="004C248B" w:rsidRDefault="000C0F15" w:rsidP="00F44CC5">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0C0F15" w:rsidRPr="004C248B" w:rsidRDefault="000C0F15" w:rsidP="00D457C7">
      <w:pPr>
        <w:spacing w:line="276" w:lineRule="auto"/>
        <w:jc w:val="both"/>
        <w:rPr>
          <w:rFonts w:ascii="Arial" w:hAnsi="Arial" w:cs="Arial"/>
          <w:sz w:val="20"/>
          <w:szCs w:val="20"/>
        </w:rPr>
      </w:pPr>
    </w:p>
    <w:p w:rsidR="000F117F" w:rsidRPr="004C248B" w:rsidRDefault="000F117F" w:rsidP="004D0761">
      <w:pPr>
        <w:spacing w:line="276" w:lineRule="auto"/>
        <w:jc w:val="both"/>
        <w:rPr>
          <w:rFonts w:ascii="Arial" w:hAnsi="Arial" w:cs="Arial"/>
          <w:sz w:val="20"/>
          <w:szCs w:val="20"/>
        </w:rPr>
      </w:pPr>
    </w:p>
    <w:p w:rsidR="00594847" w:rsidRDefault="00594847" w:rsidP="004D0761">
      <w:pPr>
        <w:spacing w:line="276" w:lineRule="auto"/>
        <w:jc w:val="both"/>
        <w:rPr>
          <w:rFonts w:ascii="Arial" w:hAnsi="Arial" w:cs="Arial"/>
          <w:sz w:val="20"/>
          <w:szCs w:val="20"/>
        </w:rPr>
      </w:pPr>
      <w:r>
        <w:rPr>
          <w:rFonts w:ascii="Arial" w:hAnsi="Arial" w:cs="Arial"/>
          <w:sz w:val="20"/>
          <w:szCs w:val="20"/>
        </w:rPr>
        <w:t>Ob 17.06 se je seji pridružil svetnik Nejc PERKO.</w:t>
      </w:r>
    </w:p>
    <w:p w:rsidR="00594847" w:rsidRDefault="00594847"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4A3F60" w:rsidRPr="004C248B">
        <w:rPr>
          <w:rFonts w:ascii="Arial" w:hAnsi="Arial" w:cs="Arial"/>
          <w:sz w:val="20"/>
          <w:szCs w:val="20"/>
        </w:rPr>
        <w:t xml:space="preserve"> je vprašal še, če je kakšen predlog za</w:t>
      </w:r>
      <w:r w:rsidR="00A14F94" w:rsidRPr="004C248B">
        <w:rPr>
          <w:rFonts w:ascii="Arial" w:hAnsi="Arial" w:cs="Arial"/>
          <w:sz w:val="20"/>
          <w:szCs w:val="20"/>
        </w:rPr>
        <w:t xml:space="preserve"> spremembo vrstnega reda dnevnega reda. </w:t>
      </w:r>
    </w:p>
    <w:p w:rsidR="00AE2E33" w:rsidRPr="004C248B" w:rsidRDefault="00C11FB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C11FBF" w:rsidRPr="004C248B" w:rsidRDefault="00C11FBF"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dal na glasovanje dnevni red.</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color w:val="FF0000"/>
          <w:sz w:val="20"/>
          <w:szCs w:val="20"/>
          <w:u w:val="single"/>
        </w:rPr>
      </w:pPr>
      <w:bookmarkStart w:id="1" w:name="_Hlk72314871"/>
      <w:r w:rsidRPr="004C248B">
        <w:rPr>
          <w:rFonts w:ascii="Arial" w:hAnsi="Arial" w:cs="Arial"/>
          <w:b/>
          <w:color w:val="000000"/>
          <w:sz w:val="20"/>
          <w:szCs w:val="20"/>
          <w:u w:val="single"/>
        </w:rPr>
        <w:t>PREDLOG SKLEPA</w:t>
      </w:r>
      <w:r w:rsidRPr="004C248B">
        <w:rPr>
          <w:rFonts w:ascii="Arial" w:hAnsi="Arial" w:cs="Arial"/>
          <w:b/>
          <w:sz w:val="20"/>
          <w:szCs w:val="20"/>
          <w:u w:val="single"/>
        </w:rPr>
        <w:t>:</w:t>
      </w:r>
    </w:p>
    <w:p w:rsidR="00676BA2" w:rsidRPr="000C0F15" w:rsidRDefault="00A14F94" w:rsidP="004D0761">
      <w:pPr>
        <w:spacing w:line="276" w:lineRule="auto"/>
        <w:jc w:val="both"/>
        <w:rPr>
          <w:rFonts w:ascii="Arial" w:hAnsi="Arial" w:cs="Arial"/>
          <w:b/>
          <w:color w:val="000000"/>
          <w:sz w:val="20"/>
          <w:szCs w:val="20"/>
        </w:rPr>
      </w:pPr>
      <w:r w:rsidRPr="004C248B">
        <w:rPr>
          <w:rFonts w:ascii="Arial" w:hAnsi="Arial" w:cs="Arial"/>
          <w:b/>
          <w:bCs/>
          <w:color w:val="000000"/>
          <w:sz w:val="20"/>
          <w:szCs w:val="20"/>
        </w:rPr>
        <w:t>Sprejme se s sklicem seje poslan dnevni red</w:t>
      </w:r>
      <w:r w:rsidR="000C0F15">
        <w:rPr>
          <w:rFonts w:ascii="Arial" w:hAnsi="Arial" w:cs="Arial"/>
          <w:b/>
          <w:bCs/>
          <w:color w:val="000000"/>
          <w:sz w:val="20"/>
          <w:szCs w:val="20"/>
        </w:rPr>
        <w:t xml:space="preserve">, pod točko 10 se uvrsti sprejeta dodatna točka </w:t>
      </w:r>
      <w:r w:rsidR="000C0F15" w:rsidRPr="000C0F15">
        <w:rPr>
          <w:rFonts w:ascii="Arial" w:hAnsi="Arial" w:cs="Arial"/>
          <w:b/>
          <w:sz w:val="20"/>
          <w:szCs w:val="20"/>
        </w:rPr>
        <w:t>Sklep o delni povrnitvi stroškov volilne kampanje za lokalne volitve 2022 v Občini Tržič</w:t>
      </w:r>
      <w:r w:rsidR="00C11FBF" w:rsidRPr="000C0F15">
        <w:rPr>
          <w:rFonts w:ascii="Arial" w:hAnsi="Arial" w:cs="Arial"/>
          <w:b/>
          <w:bCs/>
          <w:color w:val="000000"/>
          <w:sz w:val="20"/>
          <w:szCs w:val="20"/>
        </w:rPr>
        <w:t>.</w:t>
      </w:r>
    </w:p>
    <w:bookmarkEnd w:id="1"/>
    <w:p w:rsidR="00A14F94" w:rsidRPr="004C248B" w:rsidRDefault="00A14F94"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B05B83" w:rsidTr="000B7F24">
        <w:tc>
          <w:tcPr>
            <w:tcW w:w="2868" w:type="dxa"/>
            <w:gridSpan w:val="2"/>
          </w:tcPr>
          <w:p w:rsidR="00A14F94" w:rsidRPr="00EB46F7" w:rsidRDefault="00A14F94" w:rsidP="004D0761">
            <w:pPr>
              <w:spacing w:line="276" w:lineRule="auto"/>
              <w:jc w:val="both"/>
              <w:rPr>
                <w:rFonts w:ascii="Arial" w:hAnsi="Arial" w:cs="Arial"/>
                <w:color w:val="000000"/>
                <w:sz w:val="20"/>
                <w:szCs w:val="20"/>
              </w:rPr>
            </w:pPr>
            <w:r w:rsidRPr="00EB46F7">
              <w:rPr>
                <w:rFonts w:ascii="Arial" w:hAnsi="Arial" w:cs="Arial"/>
                <w:color w:val="000000"/>
                <w:sz w:val="20"/>
                <w:szCs w:val="20"/>
              </w:rPr>
              <w:t xml:space="preserve">Prisotnih je </w:t>
            </w:r>
            <w:r w:rsidR="00075084" w:rsidRPr="00EB46F7">
              <w:rPr>
                <w:rFonts w:ascii="Arial" w:hAnsi="Arial" w:cs="Arial"/>
                <w:color w:val="000000"/>
                <w:sz w:val="20"/>
                <w:szCs w:val="20"/>
              </w:rPr>
              <w:t>1</w:t>
            </w:r>
            <w:r w:rsidR="00EB46F7" w:rsidRPr="00EB46F7">
              <w:rPr>
                <w:rFonts w:ascii="Arial" w:hAnsi="Arial" w:cs="Arial"/>
                <w:color w:val="000000"/>
                <w:sz w:val="20"/>
                <w:szCs w:val="20"/>
              </w:rPr>
              <w:t>8</w:t>
            </w:r>
            <w:r w:rsidRPr="00EB46F7">
              <w:rPr>
                <w:rFonts w:ascii="Arial" w:hAnsi="Arial" w:cs="Arial"/>
                <w:color w:val="000000"/>
                <w:sz w:val="20"/>
                <w:szCs w:val="20"/>
              </w:rPr>
              <w:t xml:space="preserve"> svetnikov.</w:t>
            </w:r>
          </w:p>
        </w:tc>
      </w:tr>
      <w:tr w:rsidR="00A14F94" w:rsidRPr="00B05B83" w:rsidTr="000B7F24">
        <w:tc>
          <w:tcPr>
            <w:tcW w:w="1068" w:type="dxa"/>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A14F94" w:rsidRPr="00EB46F7" w:rsidRDefault="00075084" w:rsidP="004D0761">
            <w:pPr>
              <w:spacing w:line="276" w:lineRule="auto"/>
              <w:jc w:val="right"/>
              <w:rPr>
                <w:rFonts w:ascii="Arial" w:hAnsi="Arial" w:cs="Arial"/>
                <w:color w:val="000000"/>
                <w:sz w:val="20"/>
                <w:szCs w:val="20"/>
              </w:rPr>
            </w:pPr>
            <w:r w:rsidRPr="00EB46F7">
              <w:rPr>
                <w:rFonts w:ascii="Arial" w:hAnsi="Arial" w:cs="Arial"/>
                <w:color w:val="000000"/>
                <w:sz w:val="20"/>
                <w:szCs w:val="20"/>
              </w:rPr>
              <w:t>1</w:t>
            </w:r>
            <w:r w:rsidR="00EB46F7" w:rsidRPr="00EB46F7">
              <w:rPr>
                <w:rFonts w:ascii="Arial" w:hAnsi="Arial" w:cs="Arial"/>
                <w:color w:val="000000"/>
                <w:sz w:val="20"/>
                <w:szCs w:val="20"/>
              </w:rPr>
              <w:t>8</w:t>
            </w:r>
          </w:p>
        </w:tc>
      </w:tr>
      <w:tr w:rsidR="00A14F94" w:rsidRPr="00B05B83" w:rsidTr="000B7F24">
        <w:tc>
          <w:tcPr>
            <w:tcW w:w="1068" w:type="dxa"/>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A14F94" w:rsidRPr="00C3153F" w:rsidRDefault="00676BA2" w:rsidP="004D0761">
            <w:pPr>
              <w:spacing w:line="276" w:lineRule="auto"/>
              <w:jc w:val="right"/>
              <w:rPr>
                <w:rFonts w:ascii="Arial" w:hAnsi="Arial" w:cs="Arial"/>
                <w:color w:val="000000"/>
                <w:sz w:val="20"/>
                <w:szCs w:val="20"/>
              </w:rPr>
            </w:pPr>
            <w:r w:rsidRPr="00C3153F">
              <w:rPr>
                <w:rFonts w:ascii="Arial" w:hAnsi="Arial" w:cs="Arial"/>
                <w:color w:val="000000"/>
                <w:sz w:val="20"/>
                <w:szCs w:val="20"/>
              </w:rPr>
              <w:t>0</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p>
        </w:tc>
        <w:tc>
          <w:tcPr>
            <w:tcW w:w="1800" w:type="dxa"/>
          </w:tcPr>
          <w:p w:rsidR="00A14F94" w:rsidRPr="004C248B" w:rsidRDefault="00A14F94" w:rsidP="004D0761">
            <w:pPr>
              <w:spacing w:line="276" w:lineRule="auto"/>
              <w:jc w:val="right"/>
              <w:rPr>
                <w:rFonts w:ascii="Arial" w:hAnsi="Arial" w:cs="Arial"/>
                <w:color w:val="000000"/>
                <w:sz w:val="20"/>
                <w:szCs w:val="20"/>
              </w:rPr>
            </w:pP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A9704E" w:rsidRPr="004C248B" w:rsidRDefault="00A9704E"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Sprejet je bil naslednji dnevni red:</w:t>
      </w:r>
    </w:p>
    <w:p w:rsidR="004A3F60" w:rsidRPr="004C248B" w:rsidRDefault="004A3F60" w:rsidP="004D0761">
      <w:pPr>
        <w:spacing w:line="276" w:lineRule="auto"/>
        <w:ind w:left="360"/>
        <w:jc w:val="both"/>
        <w:rPr>
          <w:rFonts w:ascii="Arial" w:hAnsi="Arial" w:cs="Arial"/>
          <w:sz w:val="20"/>
          <w:szCs w:val="20"/>
        </w:rPr>
      </w:pPr>
    </w:p>
    <w:p w:rsidR="000C0F15" w:rsidRPr="000C0F15" w:rsidRDefault="000C0F15" w:rsidP="000C0F15">
      <w:pPr>
        <w:numPr>
          <w:ilvl w:val="0"/>
          <w:numId w:val="1"/>
        </w:numPr>
        <w:tabs>
          <w:tab w:val="clear" w:pos="720"/>
          <w:tab w:val="num" w:pos="643"/>
        </w:tabs>
        <w:ind w:left="643"/>
        <w:jc w:val="both"/>
        <w:rPr>
          <w:rFonts w:ascii="Arial" w:hAnsi="Arial" w:cs="Arial"/>
          <w:bCs/>
          <w:sz w:val="20"/>
          <w:szCs w:val="20"/>
        </w:rPr>
      </w:pPr>
      <w:r w:rsidRPr="000C0F15">
        <w:rPr>
          <w:rFonts w:ascii="Arial" w:hAnsi="Arial" w:cs="Arial"/>
          <w:bCs/>
          <w:sz w:val="20"/>
          <w:szCs w:val="20"/>
        </w:rPr>
        <w:t>Potrditev zapisnika 29. redne seje Občinskega sveta Občine Tržič z dne 16. 6. 2022</w:t>
      </w:r>
    </w:p>
    <w:p w:rsidR="000C0F15" w:rsidRPr="000C0F15" w:rsidRDefault="000C0F15" w:rsidP="000C0F15">
      <w:pPr>
        <w:numPr>
          <w:ilvl w:val="0"/>
          <w:numId w:val="1"/>
        </w:numPr>
        <w:tabs>
          <w:tab w:val="clear" w:pos="720"/>
          <w:tab w:val="num" w:pos="643"/>
        </w:tabs>
        <w:ind w:left="643"/>
        <w:jc w:val="both"/>
        <w:rPr>
          <w:rFonts w:ascii="Arial" w:hAnsi="Arial" w:cs="Arial"/>
          <w:bCs/>
          <w:sz w:val="20"/>
          <w:szCs w:val="20"/>
        </w:rPr>
      </w:pPr>
      <w:r w:rsidRPr="000C0F15">
        <w:rPr>
          <w:rFonts w:ascii="Arial" w:hAnsi="Arial" w:cs="Arial"/>
          <w:bCs/>
          <w:sz w:val="20"/>
          <w:szCs w:val="20"/>
        </w:rPr>
        <w:t>Pregled in realizacija sklepov Občinskega sveta Občine Tržič, sprejetih na 29. redni seji ter odgovori na vprašanja in pobude članov Občinskega sveta</w:t>
      </w:r>
    </w:p>
    <w:p w:rsidR="000C0F15" w:rsidRPr="000C0F15" w:rsidRDefault="000C0F15" w:rsidP="000C0F15">
      <w:pPr>
        <w:numPr>
          <w:ilvl w:val="0"/>
          <w:numId w:val="1"/>
        </w:numPr>
        <w:tabs>
          <w:tab w:val="clear" w:pos="720"/>
          <w:tab w:val="num" w:pos="643"/>
        </w:tabs>
        <w:ind w:left="643"/>
        <w:jc w:val="both"/>
        <w:rPr>
          <w:rFonts w:ascii="Arial" w:hAnsi="Arial" w:cs="Arial"/>
          <w:bCs/>
          <w:sz w:val="20"/>
          <w:szCs w:val="20"/>
        </w:rPr>
      </w:pPr>
      <w:r w:rsidRPr="000C0F15">
        <w:rPr>
          <w:rFonts w:ascii="Arial" w:hAnsi="Arial" w:cs="Arial"/>
          <w:sz w:val="20"/>
          <w:szCs w:val="20"/>
        </w:rPr>
        <w:t>Vprašanja in pobude članov Občinskega sveta</w:t>
      </w:r>
    </w:p>
    <w:p w:rsidR="000C0F15" w:rsidRPr="000C0F15" w:rsidRDefault="000C0F15" w:rsidP="000C0F15">
      <w:pPr>
        <w:pStyle w:val="Odstavekseznama"/>
        <w:numPr>
          <w:ilvl w:val="0"/>
          <w:numId w:val="1"/>
        </w:numPr>
        <w:tabs>
          <w:tab w:val="clear" w:pos="720"/>
          <w:tab w:val="num" w:pos="643"/>
        </w:tabs>
        <w:ind w:left="643"/>
        <w:contextualSpacing w:val="0"/>
        <w:jc w:val="both"/>
        <w:rPr>
          <w:rFonts w:ascii="Arial" w:hAnsi="Arial" w:cs="Arial"/>
          <w:sz w:val="20"/>
          <w:szCs w:val="20"/>
        </w:rPr>
      </w:pPr>
      <w:r w:rsidRPr="000C0F15">
        <w:rPr>
          <w:rFonts w:ascii="Arial" w:hAnsi="Arial" w:cs="Arial"/>
          <w:sz w:val="20"/>
          <w:szCs w:val="20"/>
        </w:rPr>
        <w:t xml:space="preserve">KMVVI: </w:t>
      </w:r>
    </w:p>
    <w:p w:rsidR="000C0F15" w:rsidRPr="000C0F15" w:rsidRDefault="000C0F15" w:rsidP="000C0F15">
      <w:pPr>
        <w:pStyle w:val="Odstavekseznama"/>
        <w:numPr>
          <w:ilvl w:val="1"/>
          <w:numId w:val="1"/>
        </w:numPr>
        <w:contextualSpacing w:val="0"/>
        <w:jc w:val="both"/>
        <w:rPr>
          <w:rFonts w:ascii="Arial" w:hAnsi="Arial" w:cs="Arial"/>
          <w:sz w:val="20"/>
          <w:szCs w:val="20"/>
        </w:rPr>
      </w:pPr>
      <w:r w:rsidRPr="000C0F15">
        <w:rPr>
          <w:rFonts w:ascii="Arial" w:hAnsi="Arial" w:cs="Arial"/>
          <w:sz w:val="20"/>
          <w:szCs w:val="20"/>
        </w:rPr>
        <w:t>Imenovanje nadomestnega predstavnika ustanovitelja v Svet zavoda Osnovne šole Križe</w:t>
      </w:r>
    </w:p>
    <w:p w:rsidR="000C0F15" w:rsidRPr="000C0F15" w:rsidRDefault="000C0F15" w:rsidP="000C0F15">
      <w:pPr>
        <w:pStyle w:val="Odstavekseznama"/>
        <w:numPr>
          <w:ilvl w:val="1"/>
          <w:numId w:val="1"/>
        </w:numPr>
        <w:contextualSpacing w:val="0"/>
        <w:jc w:val="both"/>
        <w:rPr>
          <w:rFonts w:ascii="Arial" w:hAnsi="Arial" w:cs="Arial"/>
          <w:sz w:val="20"/>
          <w:szCs w:val="20"/>
        </w:rPr>
      </w:pPr>
      <w:r w:rsidRPr="000C0F15">
        <w:rPr>
          <w:rFonts w:ascii="Arial" w:hAnsi="Arial" w:cs="Arial"/>
          <w:sz w:val="20"/>
          <w:szCs w:val="20"/>
        </w:rPr>
        <w:t xml:space="preserve">Predlog za imenovanje nadomestnega kandidata za člana Razvojnega sveta gorenjske regije – predstavnika Občine Tržič </w:t>
      </w:r>
    </w:p>
    <w:p w:rsidR="000C0F15" w:rsidRPr="000C0F15" w:rsidRDefault="000C0F15" w:rsidP="000C0F15">
      <w:pPr>
        <w:pStyle w:val="Odstavekseznama"/>
        <w:numPr>
          <w:ilvl w:val="0"/>
          <w:numId w:val="1"/>
        </w:numPr>
        <w:tabs>
          <w:tab w:val="clear" w:pos="720"/>
          <w:tab w:val="num" w:pos="643"/>
        </w:tabs>
        <w:ind w:left="643"/>
        <w:contextualSpacing w:val="0"/>
        <w:jc w:val="both"/>
        <w:rPr>
          <w:rFonts w:ascii="Arial" w:hAnsi="Arial" w:cs="Arial"/>
          <w:sz w:val="20"/>
          <w:szCs w:val="20"/>
        </w:rPr>
      </w:pPr>
      <w:r w:rsidRPr="000C0F15">
        <w:rPr>
          <w:rFonts w:ascii="Arial" w:hAnsi="Arial" w:cs="Arial"/>
          <w:bCs/>
          <w:sz w:val="20"/>
          <w:szCs w:val="20"/>
        </w:rPr>
        <w:t>Informacija o polletnem poslovanju VVZ Vrtec Tržič</w:t>
      </w:r>
    </w:p>
    <w:p w:rsidR="000C0F15" w:rsidRPr="000C0F15" w:rsidRDefault="000C0F15" w:rsidP="000C0F15">
      <w:pPr>
        <w:pStyle w:val="Odstavekseznama"/>
        <w:numPr>
          <w:ilvl w:val="0"/>
          <w:numId w:val="1"/>
        </w:numPr>
        <w:tabs>
          <w:tab w:val="clear" w:pos="720"/>
          <w:tab w:val="num" w:pos="643"/>
        </w:tabs>
        <w:ind w:left="643"/>
        <w:contextualSpacing w:val="0"/>
        <w:jc w:val="both"/>
        <w:rPr>
          <w:rFonts w:ascii="Arial" w:hAnsi="Arial" w:cs="Arial"/>
          <w:sz w:val="20"/>
          <w:szCs w:val="20"/>
        </w:rPr>
      </w:pPr>
      <w:r w:rsidRPr="000C0F15">
        <w:rPr>
          <w:rFonts w:ascii="Arial" w:hAnsi="Arial" w:cs="Arial"/>
          <w:sz w:val="20"/>
          <w:szCs w:val="20"/>
        </w:rPr>
        <w:t>Poročilo o poslovanju podjetja Komunala Tržič d.o.o. za poslovno leto 2021</w:t>
      </w:r>
    </w:p>
    <w:p w:rsidR="000C0F15" w:rsidRPr="000C0F15" w:rsidRDefault="000C0F15" w:rsidP="000C0F15">
      <w:pPr>
        <w:pStyle w:val="Odstavekseznama"/>
        <w:numPr>
          <w:ilvl w:val="0"/>
          <w:numId w:val="1"/>
        </w:numPr>
        <w:tabs>
          <w:tab w:val="clear" w:pos="720"/>
          <w:tab w:val="num" w:pos="643"/>
        </w:tabs>
        <w:ind w:left="643"/>
        <w:contextualSpacing w:val="0"/>
        <w:jc w:val="both"/>
        <w:rPr>
          <w:rFonts w:ascii="Arial" w:hAnsi="Arial" w:cs="Arial"/>
          <w:sz w:val="20"/>
          <w:szCs w:val="20"/>
        </w:rPr>
      </w:pPr>
      <w:r w:rsidRPr="000C0F15">
        <w:rPr>
          <w:rFonts w:ascii="Arial" w:hAnsi="Arial" w:cs="Arial"/>
          <w:sz w:val="20"/>
          <w:szCs w:val="20"/>
        </w:rPr>
        <w:t>Predlog cen in subvencij cen oskrbe s pitno vodo, odvajanja in čiščenja odpadnih voda, cene zbiranja določenih vrst komunalnih odpadkov ter cene zbiranja bioloških odpadkov</w:t>
      </w:r>
    </w:p>
    <w:p w:rsidR="000C0F15" w:rsidRPr="000C0F15" w:rsidRDefault="000C0F15" w:rsidP="000C0F15">
      <w:pPr>
        <w:pStyle w:val="Odstavekseznama"/>
        <w:numPr>
          <w:ilvl w:val="0"/>
          <w:numId w:val="1"/>
        </w:numPr>
        <w:tabs>
          <w:tab w:val="clear" w:pos="720"/>
          <w:tab w:val="num" w:pos="643"/>
        </w:tabs>
        <w:ind w:left="643"/>
        <w:contextualSpacing w:val="0"/>
        <w:jc w:val="both"/>
        <w:rPr>
          <w:rFonts w:ascii="Arial" w:hAnsi="Arial" w:cs="Arial"/>
          <w:sz w:val="20"/>
          <w:szCs w:val="20"/>
        </w:rPr>
      </w:pPr>
      <w:r w:rsidRPr="000C0F15">
        <w:rPr>
          <w:rFonts w:ascii="Arial" w:hAnsi="Arial" w:cs="Arial"/>
          <w:sz w:val="20"/>
          <w:szCs w:val="20"/>
        </w:rPr>
        <w:t>Predlog Odloka o ustanovitvi Režijskega obrata Občine Tržič - prva obravnava</w:t>
      </w:r>
    </w:p>
    <w:p w:rsidR="000C0F15" w:rsidRDefault="000C0F15" w:rsidP="000C0F15">
      <w:pPr>
        <w:pStyle w:val="Odstavekseznama"/>
        <w:numPr>
          <w:ilvl w:val="0"/>
          <w:numId w:val="1"/>
        </w:numPr>
        <w:tabs>
          <w:tab w:val="clear" w:pos="720"/>
          <w:tab w:val="num" w:pos="643"/>
        </w:tabs>
        <w:ind w:left="643"/>
        <w:contextualSpacing w:val="0"/>
        <w:jc w:val="both"/>
        <w:rPr>
          <w:rFonts w:ascii="Arial" w:hAnsi="Arial" w:cs="Arial"/>
          <w:sz w:val="20"/>
          <w:szCs w:val="20"/>
        </w:rPr>
      </w:pPr>
      <w:r w:rsidRPr="000C0F15">
        <w:rPr>
          <w:rFonts w:ascii="Arial" w:hAnsi="Arial" w:cs="Arial"/>
          <w:sz w:val="20"/>
          <w:szCs w:val="20"/>
        </w:rPr>
        <w:t>Osnutek Odloka o proračunu Občine Tržič za leto 2023 – prva obravnava</w:t>
      </w:r>
    </w:p>
    <w:p w:rsidR="000C0F15" w:rsidRPr="000C0F15" w:rsidRDefault="000C0F15" w:rsidP="000C0F15">
      <w:pPr>
        <w:pStyle w:val="Odstavekseznama"/>
        <w:numPr>
          <w:ilvl w:val="0"/>
          <w:numId w:val="1"/>
        </w:numPr>
        <w:tabs>
          <w:tab w:val="clear" w:pos="720"/>
          <w:tab w:val="num" w:pos="643"/>
        </w:tabs>
        <w:ind w:left="643"/>
        <w:contextualSpacing w:val="0"/>
        <w:jc w:val="both"/>
        <w:rPr>
          <w:rFonts w:ascii="Arial" w:hAnsi="Arial" w:cs="Arial"/>
          <w:sz w:val="20"/>
          <w:szCs w:val="20"/>
        </w:rPr>
      </w:pPr>
      <w:r w:rsidRPr="000C0F15">
        <w:rPr>
          <w:rFonts w:ascii="Arial" w:hAnsi="Arial" w:cs="Arial"/>
          <w:sz w:val="20"/>
          <w:szCs w:val="20"/>
        </w:rPr>
        <w:t>Sklep o delni povrnitvi stroškov volilne kampanje za lokalne volitve 2022 v Občini Tržič</w:t>
      </w:r>
    </w:p>
    <w:p w:rsidR="00D4280F" w:rsidRPr="000C0F15" w:rsidRDefault="00D4280F" w:rsidP="004D0761">
      <w:pPr>
        <w:spacing w:line="276" w:lineRule="auto"/>
        <w:rPr>
          <w:rFonts w:ascii="Arial" w:hAnsi="Arial" w:cs="Arial"/>
          <w:sz w:val="20"/>
          <w:szCs w:val="20"/>
        </w:rPr>
      </w:pPr>
    </w:p>
    <w:p w:rsidR="00DD0751" w:rsidRPr="004C248B" w:rsidRDefault="00DD0751"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p w:rsidR="0004483F" w:rsidRPr="004C248B" w:rsidRDefault="002B253E">
      <w:pPr>
        <w:rPr>
          <w:rFonts w:ascii="Arial" w:hAnsi="Arial" w:cs="Arial"/>
          <w:sz w:val="20"/>
          <w:szCs w:val="20"/>
        </w:rPr>
      </w:pPr>
      <w:r>
        <w:rPr>
          <w:rFonts w:ascii="Arial" w:hAnsi="Arial" w:cs="Arial"/>
          <w:sz w:val="20"/>
          <w:szCs w:val="20"/>
        </w:rPr>
        <w:t>19</w:t>
      </w:r>
      <w:r w:rsidR="00933794">
        <w:rPr>
          <w:rFonts w:ascii="Arial" w:hAnsi="Arial" w:cs="Arial"/>
          <w:sz w:val="20"/>
          <w:szCs w:val="20"/>
        </w:rPr>
        <w:t>.</w:t>
      </w:r>
      <w:r>
        <w:rPr>
          <w:rFonts w:ascii="Arial" w:hAnsi="Arial" w:cs="Arial"/>
          <w:sz w:val="20"/>
          <w:szCs w:val="20"/>
        </w:rPr>
        <w:t>11</w:t>
      </w:r>
      <w:r w:rsidR="00933794">
        <w:rPr>
          <w:rFonts w:ascii="Arial" w:hAnsi="Arial" w:cs="Arial"/>
          <w:sz w:val="20"/>
          <w:szCs w:val="20"/>
        </w:rPr>
        <w:t xml:space="preserve"> Na sejo je prišla svetnica Metka Gaberc.</w:t>
      </w:r>
      <w:r w:rsidR="0004483F" w:rsidRPr="004C248B">
        <w:rPr>
          <w:rFonts w:ascii="Arial" w:hAnsi="Arial" w:cs="Arial"/>
          <w:sz w:val="20"/>
          <w:szCs w:val="20"/>
        </w:rPr>
        <w:br w:type="page"/>
      </w: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lastRenderedPageBreak/>
              <w:br w:type="page"/>
            </w:r>
            <w:r w:rsidRPr="004C248B">
              <w:rPr>
                <w:rFonts w:ascii="Arial" w:hAnsi="Arial" w:cs="Arial"/>
                <w:b/>
                <w:sz w:val="20"/>
                <w:szCs w:val="20"/>
                <w:u w:val="single"/>
              </w:rPr>
              <w:t xml:space="preserve">K 1. točki:      </w:t>
            </w:r>
          </w:p>
        </w:tc>
        <w:tc>
          <w:tcPr>
            <w:tcW w:w="6853" w:type="dxa"/>
          </w:tcPr>
          <w:p w:rsidR="00A14F94" w:rsidRPr="004C248B" w:rsidRDefault="00FB2770" w:rsidP="004D0761">
            <w:pPr>
              <w:spacing w:line="276" w:lineRule="auto"/>
              <w:jc w:val="both"/>
              <w:rPr>
                <w:rFonts w:ascii="Arial" w:hAnsi="Arial" w:cs="Arial"/>
                <w:b/>
                <w:bCs/>
                <w:sz w:val="20"/>
                <w:szCs w:val="20"/>
              </w:rPr>
            </w:pPr>
            <w:r w:rsidRPr="004C248B">
              <w:rPr>
                <w:rFonts w:ascii="Arial" w:hAnsi="Arial" w:cs="Arial"/>
                <w:b/>
                <w:sz w:val="20"/>
                <w:szCs w:val="20"/>
              </w:rPr>
              <w:t>Potrditev zapisnika 2</w:t>
            </w:r>
            <w:r w:rsidR="000C0F15">
              <w:rPr>
                <w:rFonts w:ascii="Arial" w:hAnsi="Arial" w:cs="Arial"/>
                <w:b/>
                <w:sz w:val="20"/>
                <w:szCs w:val="20"/>
              </w:rPr>
              <w:t>9</w:t>
            </w:r>
            <w:r w:rsidRPr="004C248B">
              <w:rPr>
                <w:rFonts w:ascii="Arial" w:hAnsi="Arial" w:cs="Arial"/>
                <w:b/>
                <w:sz w:val="20"/>
                <w:szCs w:val="20"/>
              </w:rPr>
              <w:t xml:space="preserve">. redne seje Občinskega sveta Občine Tržič, z dne </w:t>
            </w:r>
            <w:r w:rsidR="000C0F15">
              <w:rPr>
                <w:rFonts w:ascii="Arial" w:hAnsi="Arial" w:cs="Arial"/>
                <w:b/>
                <w:sz w:val="20"/>
                <w:szCs w:val="20"/>
              </w:rPr>
              <w:t>16</w:t>
            </w:r>
            <w:r w:rsidRPr="004C248B">
              <w:rPr>
                <w:rFonts w:ascii="Arial" w:hAnsi="Arial" w:cs="Arial"/>
                <w:b/>
                <w:sz w:val="20"/>
                <w:szCs w:val="20"/>
              </w:rPr>
              <w:t xml:space="preserve">. </w:t>
            </w:r>
            <w:r w:rsidR="000C0F15">
              <w:rPr>
                <w:rFonts w:ascii="Arial" w:hAnsi="Arial" w:cs="Arial"/>
                <w:b/>
                <w:sz w:val="20"/>
                <w:szCs w:val="20"/>
              </w:rPr>
              <w:t>6</w:t>
            </w:r>
            <w:r w:rsidRPr="004C248B">
              <w:rPr>
                <w:rFonts w:ascii="Arial" w:hAnsi="Arial" w:cs="Arial"/>
                <w:b/>
                <w:sz w:val="20"/>
                <w:szCs w:val="20"/>
              </w:rPr>
              <w:t>. 202</w:t>
            </w:r>
            <w:r w:rsidR="00EC4A9A">
              <w:rPr>
                <w:rFonts w:ascii="Arial" w:hAnsi="Arial" w:cs="Arial"/>
                <w:b/>
                <w:sz w:val="20"/>
                <w:szCs w:val="20"/>
              </w:rPr>
              <w:t>2</w:t>
            </w:r>
          </w:p>
        </w:tc>
      </w:tr>
    </w:tbl>
    <w:p w:rsidR="00A14F94" w:rsidRPr="004C248B" w:rsidRDefault="00A14F94" w:rsidP="004D0761">
      <w:pPr>
        <w:spacing w:line="276" w:lineRule="auto"/>
        <w:jc w:val="both"/>
        <w:rPr>
          <w:rFonts w:ascii="Arial" w:hAnsi="Arial" w:cs="Arial"/>
          <w:sz w:val="20"/>
          <w:szCs w:val="20"/>
        </w:rPr>
      </w:pPr>
    </w:p>
    <w:p w:rsidR="00A14F94"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odprl razpravo.</w:t>
      </w:r>
    </w:p>
    <w:p w:rsidR="004A3F60" w:rsidRDefault="004A3F60" w:rsidP="004D0761">
      <w:pPr>
        <w:spacing w:line="276" w:lineRule="auto"/>
        <w:jc w:val="both"/>
        <w:rPr>
          <w:rFonts w:ascii="Arial" w:hAnsi="Arial" w:cs="Arial"/>
          <w:sz w:val="20"/>
          <w:szCs w:val="20"/>
        </w:rPr>
      </w:pPr>
    </w:p>
    <w:p w:rsidR="00EC4A9A" w:rsidRDefault="00D4280F" w:rsidP="004D0761">
      <w:pPr>
        <w:spacing w:line="276" w:lineRule="auto"/>
        <w:jc w:val="both"/>
        <w:rPr>
          <w:rFonts w:ascii="Arial" w:hAnsi="Arial" w:cs="Arial"/>
          <w:sz w:val="20"/>
          <w:szCs w:val="20"/>
        </w:rPr>
      </w:pPr>
      <w:r>
        <w:rPr>
          <w:rFonts w:ascii="Arial" w:hAnsi="Arial" w:cs="Arial"/>
          <w:sz w:val="20"/>
          <w:szCs w:val="20"/>
        </w:rPr>
        <w:t>Razpravljal ni nihče.</w:t>
      </w:r>
    </w:p>
    <w:p w:rsidR="00EC4A9A" w:rsidRPr="004C248B" w:rsidRDefault="00EC4A9A"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bCs/>
          <w:sz w:val="20"/>
          <w:szCs w:val="20"/>
        </w:rPr>
      </w:pPr>
      <w:r>
        <w:rPr>
          <w:rFonts w:ascii="Arial" w:hAnsi="Arial" w:cs="Arial"/>
          <w:bCs/>
          <w:sz w:val="20"/>
          <w:szCs w:val="20"/>
        </w:rPr>
        <w:t>Podžupan</w:t>
      </w:r>
      <w:r w:rsidR="00A14F94" w:rsidRPr="004C248B">
        <w:rPr>
          <w:rFonts w:ascii="Arial" w:hAnsi="Arial" w:cs="Arial"/>
          <w:bCs/>
          <w:sz w:val="20"/>
          <w:szCs w:val="20"/>
        </w:rPr>
        <w:t xml:space="preserve"> je zaprl razpravo in dal na glasovanje</w:t>
      </w:r>
      <w:r w:rsidR="008F4005">
        <w:rPr>
          <w:rFonts w:ascii="Arial" w:hAnsi="Arial" w:cs="Arial"/>
          <w:bCs/>
          <w:sz w:val="20"/>
          <w:szCs w:val="20"/>
        </w:rPr>
        <w:t xml:space="preserve"> sklep</w:t>
      </w:r>
      <w:r w:rsidR="00A14F94" w:rsidRPr="004C248B">
        <w:rPr>
          <w:rFonts w:ascii="Arial" w:hAnsi="Arial" w:cs="Arial"/>
          <w:bCs/>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D457C7">
        <w:rPr>
          <w:rFonts w:ascii="Arial" w:hAnsi="Arial" w:cs="Arial"/>
          <w:b/>
          <w:sz w:val="20"/>
          <w:szCs w:val="20"/>
          <w:u w:val="single"/>
        </w:rPr>
        <w:t>5</w:t>
      </w:r>
      <w:r w:rsidR="000C0F15">
        <w:rPr>
          <w:rFonts w:ascii="Arial" w:hAnsi="Arial" w:cs="Arial"/>
          <w:b/>
          <w:sz w:val="20"/>
          <w:szCs w:val="20"/>
          <w:u w:val="single"/>
        </w:rPr>
        <w:t>2</w:t>
      </w:r>
      <w:r w:rsidR="00D457C7">
        <w:rPr>
          <w:rFonts w:ascii="Arial" w:hAnsi="Arial" w:cs="Arial"/>
          <w:b/>
          <w:sz w:val="20"/>
          <w:szCs w:val="20"/>
          <w:u w:val="single"/>
        </w:rPr>
        <w:t>5</w:t>
      </w:r>
      <w:r w:rsidRPr="004C248B">
        <w:rPr>
          <w:rFonts w:ascii="Arial" w:hAnsi="Arial" w:cs="Arial"/>
          <w:b/>
          <w:color w:val="000000"/>
          <w:sz w:val="20"/>
          <w:szCs w:val="20"/>
          <w:u w:val="single"/>
        </w:rPr>
        <w:t>-</w:t>
      </w:r>
      <w:r w:rsidR="000C0F15">
        <w:rPr>
          <w:rFonts w:ascii="Arial" w:hAnsi="Arial" w:cs="Arial"/>
          <w:b/>
          <w:color w:val="000000"/>
          <w:sz w:val="20"/>
          <w:szCs w:val="20"/>
          <w:u w:val="single"/>
        </w:rPr>
        <w:t>30</w:t>
      </w:r>
      <w:r w:rsidRPr="004C248B">
        <w:rPr>
          <w:rFonts w:ascii="Arial" w:hAnsi="Arial" w:cs="Arial"/>
          <w:b/>
          <w:color w:val="000000"/>
          <w:sz w:val="20"/>
          <w:szCs w:val="20"/>
          <w:u w:val="single"/>
        </w:rPr>
        <w:t>-1-202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Pr="004C248B"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sidR="00FB2770" w:rsidRPr="004C248B">
        <w:rPr>
          <w:rFonts w:ascii="Arial" w:hAnsi="Arial" w:cs="Arial"/>
          <w:b/>
          <w:bCs/>
          <w:color w:val="000000"/>
          <w:sz w:val="20"/>
          <w:szCs w:val="20"/>
        </w:rPr>
        <w:t>2</w:t>
      </w:r>
      <w:r w:rsidR="000C0F15">
        <w:rPr>
          <w:rFonts w:ascii="Arial" w:hAnsi="Arial" w:cs="Arial"/>
          <w:b/>
          <w:bCs/>
          <w:color w:val="000000"/>
          <w:sz w:val="20"/>
          <w:szCs w:val="20"/>
        </w:rPr>
        <w:t>9</w:t>
      </w:r>
      <w:r w:rsidRPr="004C248B">
        <w:rPr>
          <w:rFonts w:ascii="Arial" w:hAnsi="Arial" w:cs="Arial"/>
          <w:b/>
          <w:bCs/>
          <w:sz w:val="20"/>
          <w:szCs w:val="20"/>
        </w:rPr>
        <w:t xml:space="preserve">. redne seje Občinskega sveta Občine Tržič, z dne </w:t>
      </w:r>
      <w:r w:rsidR="00D4280F">
        <w:rPr>
          <w:rFonts w:ascii="Arial" w:hAnsi="Arial" w:cs="Arial"/>
          <w:b/>
          <w:bCs/>
          <w:sz w:val="20"/>
          <w:szCs w:val="20"/>
        </w:rPr>
        <w:t>1</w:t>
      </w:r>
      <w:r w:rsidR="000C0F15">
        <w:rPr>
          <w:rFonts w:ascii="Arial" w:hAnsi="Arial" w:cs="Arial"/>
          <w:b/>
          <w:bCs/>
          <w:sz w:val="20"/>
          <w:szCs w:val="20"/>
        </w:rPr>
        <w:t>6</w:t>
      </w:r>
      <w:r w:rsidRPr="004C248B">
        <w:rPr>
          <w:rFonts w:ascii="Arial" w:hAnsi="Arial" w:cs="Arial"/>
          <w:b/>
          <w:bCs/>
          <w:sz w:val="20"/>
          <w:szCs w:val="20"/>
        </w:rPr>
        <w:t xml:space="preserve">. </w:t>
      </w:r>
      <w:r w:rsidR="000C0F15">
        <w:rPr>
          <w:rFonts w:ascii="Arial" w:hAnsi="Arial" w:cs="Arial"/>
          <w:b/>
          <w:bCs/>
          <w:sz w:val="20"/>
          <w:szCs w:val="20"/>
        </w:rPr>
        <w:t>6</w:t>
      </w:r>
      <w:r w:rsidRPr="004C248B">
        <w:rPr>
          <w:rFonts w:ascii="Arial" w:hAnsi="Arial" w:cs="Arial"/>
          <w:b/>
          <w:bCs/>
          <w:sz w:val="20"/>
          <w:szCs w:val="20"/>
        </w:rPr>
        <w:t>. 202</w:t>
      </w:r>
      <w:r w:rsidR="00EC4A9A">
        <w:rPr>
          <w:rFonts w:ascii="Arial" w:hAnsi="Arial" w:cs="Arial"/>
          <w:b/>
          <w:bCs/>
          <w:sz w:val="20"/>
          <w:szCs w:val="20"/>
        </w:rPr>
        <w:t>2</w:t>
      </w:r>
      <w:r w:rsidR="00BC107C" w:rsidRPr="004C248B">
        <w:rPr>
          <w:rFonts w:ascii="Arial" w:hAnsi="Arial" w:cs="Arial"/>
          <w:b/>
          <w:bCs/>
          <w:sz w:val="20"/>
          <w:szCs w:val="20"/>
        </w:rPr>
        <w:t>.</w:t>
      </w:r>
    </w:p>
    <w:p w:rsidR="00BC107C" w:rsidRPr="004C248B" w:rsidRDefault="00BC107C"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B7047" w:rsidTr="000B7F24">
        <w:tc>
          <w:tcPr>
            <w:tcW w:w="2868" w:type="dxa"/>
            <w:gridSpan w:val="2"/>
          </w:tcPr>
          <w:p w:rsidR="00A14F94" w:rsidRPr="00EB46F7" w:rsidRDefault="00A14F94" w:rsidP="004D0761">
            <w:pPr>
              <w:spacing w:line="276" w:lineRule="auto"/>
              <w:jc w:val="both"/>
              <w:rPr>
                <w:rFonts w:ascii="Arial" w:hAnsi="Arial" w:cs="Arial"/>
                <w:color w:val="000000"/>
                <w:sz w:val="20"/>
                <w:szCs w:val="20"/>
              </w:rPr>
            </w:pPr>
            <w:r w:rsidRPr="00EB46F7">
              <w:rPr>
                <w:rFonts w:ascii="Arial" w:hAnsi="Arial" w:cs="Arial"/>
                <w:color w:val="000000"/>
                <w:sz w:val="20"/>
                <w:szCs w:val="20"/>
              </w:rPr>
              <w:t xml:space="preserve">Prisotnih je </w:t>
            </w:r>
            <w:r w:rsidR="00075084" w:rsidRPr="00EB46F7">
              <w:rPr>
                <w:rFonts w:ascii="Arial" w:hAnsi="Arial" w:cs="Arial"/>
                <w:color w:val="000000"/>
                <w:sz w:val="20"/>
                <w:szCs w:val="20"/>
              </w:rPr>
              <w:t>1</w:t>
            </w:r>
            <w:r w:rsidR="00EB46F7" w:rsidRPr="00EB46F7">
              <w:rPr>
                <w:rFonts w:ascii="Arial" w:hAnsi="Arial" w:cs="Arial"/>
                <w:color w:val="000000"/>
                <w:sz w:val="20"/>
                <w:szCs w:val="20"/>
              </w:rPr>
              <w:t>9</w:t>
            </w:r>
            <w:r w:rsidRPr="00EB46F7">
              <w:rPr>
                <w:rFonts w:ascii="Arial" w:hAnsi="Arial" w:cs="Arial"/>
                <w:color w:val="000000"/>
                <w:sz w:val="20"/>
                <w:szCs w:val="20"/>
              </w:rPr>
              <w:t xml:space="preserve"> svetnikov.</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EB46F7" w:rsidRDefault="005E14A2" w:rsidP="004D0761">
            <w:pPr>
              <w:spacing w:line="276" w:lineRule="auto"/>
              <w:jc w:val="right"/>
              <w:rPr>
                <w:rFonts w:ascii="Arial" w:hAnsi="Arial" w:cs="Arial"/>
                <w:color w:val="000000"/>
                <w:sz w:val="20"/>
                <w:szCs w:val="20"/>
              </w:rPr>
            </w:pPr>
            <w:r w:rsidRPr="00EB46F7">
              <w:rPr>
                <w:rFonts w:ascii="Arial" w:hAnsi="Arial" w:cs="Arial"/>
                <w:color w:val="000000"/>
                <w:sz w:val="20"/>
                <w:szCs w:val="20"/>
              </w:rPr>
              <w:t>1</w:t>
            </w:r>
            <w:r w:rsidR="00EB46F7" w:rsidRPr="00EB46F7">
              <w:rPr>
                <w:rFonts w:ascii="Arial" w:hAnsi="Arial" w:cs="Arial"/>
                <w:color w:val="000000"/>
                <w:sz w:val="20"/>
                <w:szCs w:val="20"/>
              </w:rPr>
              <w:t>9</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EB46F7" w:rsidRDefault="00E7086D" w:rsidP="004D0761">
            <w:pPr>
              <w:spacing w:line="276" w:lineRule="auto"/>
              <w:jc w:val="right"/>
              <w:rPr>
                <w:rFonts w:ascii="Arial" w:hAnsi="Arial" w:cs="Arial"/>
                <w:color w:val="000000"/>
                <w:sz w:val="20"/>
                <w:szCs w:val="20"/>
              </w:rPr>
            </w:pPr>
            <w:r w:rsidRPr="00EB46F7">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457C7" w:rsidRDefault="00D457C7" w:rsidP="004D0761">
      <w:pPr>
        <w:spacing w:line="276" w:lineRule="auto"/>
        <w:jc w:val="both"/>
        <w:rPr>
          <w:rFonts w:ascii="Arial" w:hAnsi="Arial" w:cs="Arial"/>
          <w:b/>
          <w:sz w:val="20"/>
          <w:szCs w:val="20"/>
        </w:rPr>
      </w:pPr>
    </w:p>
    <w:p w:rsidR="00D457C7" w:rsidRPr="004C248B" w:rsidRDefault="00D457C7"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2. točki:      </w:t>
            </w:r>
          </w:p>
        </w:tc>
        <w:tc>
          <w:tcPr>
            <w:tcW w:w="6973" w:type="dxa"/>
          </w:tcPr>
          <w:p w:rsidR="00FB2770" w:rsidRPr="004C248B" w:rsidRDefault="00FB2770" w:rsidP="004D0761">
            <w:pPr>
              <w:spacing w:line="276" w:lineRule="auto"/>
              <w:jc w:val="both"/>
              <w:rPr>
                <w:rFonts w:ascii="Arial" w:hAnsi="Arial" w:cs="Arial"/>
                <w:b/>
                <w:sz w:val="20"/>
                <w:szCs w:val="20"/>
              </w:rPr>
            </w:pPr>
            <w:r w:rsidRPr="004C248B">
              <w:rPr>
                <w:rFonts w:ascii="Arial" w:hAnsi="Arial" w:cs="Arial"/>
                <w:b/>
                <w:sz w:val="20"/>
                <w:szCs w:val="20"/>
              </w:rPr>
              <w:t>Pregled in realizacija sklepov Občinskega sveta Občine Tržič, sprejetih na 2</w:t>
            </w:r>
            <w:r w:rsidR="000C0F15">
              <w:rPr>
                <w:rFonts w:ascii="Arial" w:hAnsi="Arial" w:cs="Arial"/>
                <w:b/>
                <w:sz w:val="20"/>
                <w:szCs w:val="20"/>
              </w:rPr>
              <w:t>9</w:t>
            </w:r>
            <w:r w:rsidRPr="004C248B">
              <w:rPr>
                <w:rFonts w:ascii="Arial" w:hAnsi="Arial" w:cs="Arial"/>
                <w:b/>
                <w:sz w:val="20"/>
                <w:szCs w:val="20"/>
              </w:rPr>
              <w:t>. redni seji ter odgovori na vprašanja in pobude članov Občinskega sveta</w:t>
            </w:r>
          </w:p>
          <w:p w:rsidR="00A14F94" w:rsidRPr="004C248B" w:rsidRDefault="00A14F94" w:rsidP="004D0761">
            <w:pPr>
              <w:spacing w:line="276" w:lineRule="auto"/>
              <w:jc w:val="both"/>
              <w:rPr>
                <w:rFonts w:ascii="Arial" w:hAnsi="Arial" w:cs="Arial"/>
                <w:b/>
                <w:bCs/>
                <w:sz w:val="20"/>
                <w:szCs w:val="20"/>
              </w:rPr>
            </w:pPr>
          </w:p>
        </w:tc>
      </w:tr>
    </w:tbl>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4B7047">
        <w:rPr>
          <w:rFonts w:ascii="Arial" w:hAnsi="Arial" w:cs="Arial"/>
          <w:sz w:val="20"/>
          <w:szCs w:val="20"/>
        </w:rPr>
        <w:t xml:space="preserve"> </w:t>
      </w:r>
      <w:r w:rsidR="00A14F94" w:rsidRPr="004C248B">
        <w:rPr>
          <w:rFonts w:ascii="Arial" w:hAnsi="Arial" w:cs="Arial"/>
          <w:sz w:val="20"/>
          <w:szCs w:val="20"/>
        </w:rPr>
        <w:t>je odprl razpravo.</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Razpravljal ni nihče.</w:t>
      </w:r>
    </w:p>
    <w:p w:rsidR="00A14F94" w:rsidRPr="004C248B" w:rsidRDefault="00A14F94"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zaprl razpravo in dal na glasovanje</w:t>
      </w:r>
      <w:r w:rsidR="00594847">
        <w:rPr>
          <w:rFonts w:ascii="Arial" w:hAnsi="Arial" w:cs="Arial"/>
          <w:sz w:val="20"/>
          <w:szCs w:val="20"/>
        </w:rPr>
        <w:t xml:space="preserve"> sklep</w:t>
      </w:r>
      <w:r w:rsidR="00A14F94" w:rsidRPr="004C248B">
        <w:rPr>
          <w:rFonts w:ascii="Arial" w:hAnsi="Arial" w:cs="Arial"/>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D457C7">
        <w:rPr>
          <w:rFonts w:ascii="Arial" w:hAnsi="Arial" w:cs="Arial"/>
          <w:b/>
          <w:sz w:val="20"/>
          <w:szCs w:val="20"/>
          <w:u w:val="single"/>
        </w:rPr>
        <w:t>5</w:t>
      </w:r>
      <w:r w:rsidR="000C0F15">
        <w:rPr>
          <w:rFonts w:ascii="Arial" w:hAnsi="Arial" w:cs="Arial"/>
          <w:b/>
          <w:sz w:val="20"/>
          <w:szCs w:val="20"/>
          <w:u w:val="single"/>
        </w:rPr>
        <w:t>26</w:t>
      </w:r>
      <w:r w:rsidRPr="004C248B">
        <w:rPr>
          <w:rFonts w:ascii="Arial" w:hAnsi="Arial" w:cs="Arial"/>
          <w:b/>
          <w:color w:val="000000"/>
          <w:sz w:val="20"/>
          <w:szCs w:val="20"/>
          <w:u w:val="single"/>
        </w:rPr>
        <w:t>-</w:t>
      </w:r>
      <w:r w:rsidR="000C0F15">
        <w:rPr>
          <w:rFonts w:ascii="Arial" w:hAnsi="Arial" w:cs="Arial"/>
          <w:b/>
          <w:color w:val="000000"/>
          <w:sz w:val="20"/>
          <w:szCs w:val="20"/>
          <w:u w:val="single"/>
        </w:rPr>
        <w:t>30</w:t>
      </w:r>
      <w:r w:rsidRPr="004C248B">
        <w:rPr>
          <w:rFonts w:ascii="Arial" w:hAnsi="Arial" w:cs="Arial"/>
          <w:b/>
          <w:color w:val="000000"/>
          <w:sz w:val="20"/>
          <w:szCs w:val="20"/>
          <w:u w:val="single"/>
        </w:rPr>
        <w:t>-2-202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Občinski svet Občine Tržič sprejme pregled in realizacijo sklepov, sprejetih na </w:t>
      </w:r>
      <w:r w:rsidR="00FB2770" w:rsidRPr="004C248B">
        <w:rPr>
          <w:rFonts w:ascii="Arial" w:hAnsi="Arial" w:cs="Arial"/>
          <w:b/>
          <w:bCs/>
          <w:color w:val="000000"/>
          <w:sz w:val="20"/>
          <w:szCs w:val="20"/>
        </w:rPr>
        <w:t>2</w:t>
      </w:r>
      <w:r w:rsidR="000C0F15">
        <w:rPr>
          <w:rFonts w:ascii="Arial" w:hAnsi="Arial" w:cs="Arial"/>
          <w:b/>
          <w:bCs/>
          <w:color w:val="000000"/>
          <w:sz w:val="20"/>
          <w:szCs w:val="20"/>
        </w:rPr>
        <w:t>9</w:t>
      </w:r>
      <w:r w:rsidRPr="004C248B">
        <w:rPr>
          <w:rFonts w:ascii="Arial" w:hAnsi="Arial" w:cs="Arial"/>
          <w:b/>
          <w:bCs/>
          <w:sz w:val="20"/>
          <w:szCs w:val="20"/>
        </w:rPr>
        <w:t xml:space="preserve">. redni seji Občinskega sveta Občine Tržič, dne </w:t>
      </w:r>
      <w:r w:rsidR="00D4280F">
        <w:rPr>
          <w:rFonts w:ascii="Arial" w:hAnsi="Arial" w:cs="Arial"/>
          <w:b/>
          <w:bCs/>
          <w:sz w:val="20"/>
          <w:szCs w:val="20"/>
        </w:rPr>
        <w:t>1</w:t>
      </w:r>
      <w:r w:rsidR="000C0F15">
        <w:rPr>
          <w:rFonts w:ascii="Arial" w:hAnsi="Arial" w:cs="Arial"/>
          <w:b/>
          <w:bCs/>
          <w:sz w:val="20"/>
          <w:szCs w:val="20"/>
        </w:rPr>
        <w:t>6</w:t>
      </w:r>
      <w:r w:rsidRPr="004C248B">
        <w:rPr>
          <w:rFonts w:ascii="Arial" w:hAnsi="Arial" w:cs="Arial"/>
          <w:b/>
          <w:bCs/>
          <w:sz w:val="20"/>
          <w:szCs w:val="20"/>
        </w:rPr>
        <w:t xml:space="preserve">. </w:t>
      </w:r>
      <w:r w:rsidR="000C0F15">
        <w:rPr>
          <w:rFonts w:ascii="Arial" w:hAnsi="Arial" w:cs="Arial"/>
          <w:b/>
          <w:bCs/>
          <w:sz w:val="20"/>
          <w:szCs w:val="20"/>
        </w:rPr>
        <w:t>6</w:t>
      </w:r>
      <w:r w:rsidRPr="004C248B">
        <w:rPr>
          <w:rFonts w:ascii="Arial" w:hAnsi="Arial" w:cs="Arial"/>
          <w:b/>
          <w:bCs/>
          <w:sz w:val="20"/>
          <w:szCs w:val="20"/>
        </w:rPr>
        <w:t>. 202</w:t>
      </w:r>
      <w:r w:rsidR="0004483F" w:rsidRPr="004C248B">
        <w:rPr>
          <w:rFonts w:ascii="Arial" w:hAnsi="Arial" w:cs="Arial"/>
          <w:b/>
          <w:bCs/>
          <w:sz w:val="20"/>
          <w:szCs w:val="20"/>
        </w:rPr>
        <w:t>2</w:t>
      </w:r>
      <w:r w:rsidRPr="004C248B">
        <w:rPr>
          <w:rFonts w:ascii="Arial" w:hAnsi="Arial" w:cs="Arial"/>
          <w:b/>
          <w:bCs/>
          <w:sz w:val="20"/>
          <w:szCs w:val="20"/>
        </w:rPr>
        <w:t>.</w:t>
      </w:r>
    </w:p>
    <w:p w:rsidR="00A14F94" w:rsidRPr="004C248B"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EB46F7" w:rsidTr="004F43B4">
        <w:tc>
          <w:tcPr>
            <w:tcW w:w="2977" w:type="dxa"/>
            <w:gridSpan w:val="2"/>
          </w:tcPr>
          <w:p w:rsidR="00A14F94" w:rsidRPr="00EB46F7" w:rsidRDefault="00A14F94" w:rsidP="004D0761">
            <w:pPr>
              <w:spacing w:line="276" w:lineRule="auto"/>
              <w:jc w:val="both"/>
              <w:rPr>
                <w:rFonts w:ascii="Arial" w:hAnsi="Arial" w:cs="Arial"/>
                <w:color w:val="000000"/>
                <w:sz w:val="20"/>
                <w:szCs w:val="20"/>
              </w:rPr>
            </w:pPr>
            <w:r w:rsidRPr="00EB46F7">
              <w:rPr>
                <w:rFonts w:ascii="Arial" w:hAnsi="Arial" w:cs="Arial"/>
                <w:color w:val="000000"/>
                <w:sz w:val="20"/>
                <w:szCs w:val="20"/>
              </w:rPr>
              <w:t xml:space="preserve">Prisotnih je </w:t>
            </w:r>
            <w:r w:rsidR="004B7047" w:rsidRPr="00EB46F7">
              <w:rPr>
                <w:rFonts w:ascii="Arial" w:hAnsi="Arial" w:cs="Arial"/>
                <w:color w:val="000000"/>
                <w:sz w:val="20"/>
                <w:szCs w:val="20"/>
              </w:rPr>
              <w:t>1</w:t>
            </w:r>
            <w:r w:rsidR="00EB46F7" w:rsidRPr="00EB46F7">
              <w:rPr>
                <w:rFonts w:ascii="Arial" w:hAnsi="Arial" w:cs="Arial"/>
                <w:color w:val="000000"/>
                <w:sz w:val="20"/>
                <w:szCs w:val="20"/>
              </w:rPr>
              <w:t xml:space="preserve">9 </w:t>
            </w:r>
            <w:r w:rsidRPr="00EB46F7">
              <w:rPr>
                <w:rFonts w:ascii="Arial" w:hAnsi="Arial" w:cs="Arial"/>
                <w:color w:val="000000"/>
                <w:sz w:val="20"/>
                <w:szCs w:val="20"/>
              </w:rPr>
              <w:t>svetnikov.</w:t>
            </w:r>
          </w:p>
        </w:tc>
      </w:tr>
      <w:tr w:rsidR="00A14F94" w:rsidRPr="00EB46F7" w:rsidTr="004F43B4">
        <w:tc>
          <w:tcPr>
            <w:tcW w:w="1068" w:type="dxa"/>
          </w:tcPr>
          <w:p w:rsidR="00A14F94" w:rsidRPr="00EB46F7" w:rsidRDefault="00A14F94" w:rsidP="004D0761">
            <w:pPr>
              <w:spacing w:line="276" w:lineRule="auto"/>
              <w:jc w:val="both"/>
              <w:rPr>
                <w:rFonts w:ascii="Arial" w:hAnsi="Arial" w:cs="Arial"/>
                <w:color w:val="000000"/>
                <w:sz w:val="20"/>
                <w:szCs w:val="20"/>
              </w:rPr>
            </w:pPr>
            <w:r w:rsidRPr="00EB46F7">
              <w:rPr>
                <w:rFonts w:ascii="Arial" w:hAnsi="Arial" w:cs="Arial"/>
                <w:color w:val="000000"/>
                <w:sz w:val="20"/>
                <w:szCs w:val="20"/>
              </w:rPr>
              <w:t>ZA</w:t>
            </w:r>
          </w:p>
        </w:tc>
        <w:tc>
          <w:tcPr>
            <w:tcW w:w="1909" w:type="dxa"/>
          </w:tcPr>
          <w:p w:rsidR="00A14F94" w:rsidRPr="00EB46F7" w:rsidRDefault="00E7086D" w:rsidP="004D0761">
            <w:pPr>
              <w:spacing w:line="276" w:lineRule="auto"/>
              <w:jc w:val="right"/>
              <w:rPr>
                <w:rFonts w:ascii="Arial" w:hAnsi="Arial" w:cs="Arial"/>
                <w:color w:val="000000"/>
                <w:sz w:val="20"/>
                <w:szCs w:val="20"/>
              </w:rPr>
            </w:pPr>
            <w:r w:rsidRPr="00EB46F7">
              <w:rPr>
                <w:rFonts w:ascii="Arial" w:hAnsi="Arial" w:cs="Arial"/>
                <w:color w:val="000000"/>
                <w:sz w:val="20"/>
                <w:szCs w:val="20"/>
              </w:rPr>
              <w:t>1</w:t>
            </w:r>
            <w:r w:rsidR="00C3153F" w:rsidRPr="00EB46F7">
              <w:rPr>
                <w:rFonts w:ascii="Arial" w:hAnsi="Arial" w:cs="Arial"/>
                <w:color w:val="000000"/>
                <w:sz w:val="20"/>
                <w:szCs w:val="20"/>
              </w:rPr>
              <w:t>8</w:t>
            </w:r>
          </w:p>
        </w:tc>
      </w:tr>
      <w:tr w:rsidR="00A14F94" w:rsidRPr="00B05B83"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A14F94" w:rsidRPr="00B05B83" w:rsidRDefault="00E7086D" w:rsidP="004D0761">
            <w:pPr>
              <w:spacing w:line="276" w:lineRule="auto"/>
              <w:jc w:val="right"/>
              <w:rPr>
                <w:rFonts w:ascii="Arial" w:hAnsi="Arial" w:cs="Arial"/>
                <w:color w:val="000000"/>
                <w:sz w:val="20"/>
                <w:szCs w:val="20"/>
              </w:rPr>
            </w:pPr>
            <w:r w:rsidRPr="00B05B83">
              <w:rPr>
                <w:rFonts w:ascii="Arial" w:hAnsi="Arial" w:cs="Arial"/>
                <w:color w:val="000000"/>
                <w:sz w:val="20"/>
                <w:szCs w:val="20"/>
              </w:rPr>
              <w:t>0</w:t>
            </w:r>
          </w:p>
        </w:tc>
      </w:tr>
      <w:tr w:rsidR="00A14F94" w:rsidRPr="004C248B" w:rsidTr="004F43B4">
        <w:tc>
          <w:tcPr>
            <w:tcW w:w="2977"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D0751" w:rsidRDefault="00DD0751" w:rsidP="004D0761">
      <w:pPr>
        <w:spacing w:line="276" w:lineRule="auto"/>
        <w:jc w:val="both"/>
        <w:rPr>
          <w:rFonts w:ascii="Arial" w:hAnsi="Arial" w:cs="Arial"/>
          <w:sz w:val="20"/>
          <w:szCs w:val="20"/>
        </w:rPr>
      </w:pPr>
    </w:p>
    <w:p w:rsidR="0059016C" w:rsidRDefault="0059016C"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C248B" w:rsidTr="000C0F15">
        <w:tc>
          <w:tcPr>
            <w:tcW w:w="1648" w:type="dxa"/>
          </w:tcPr>
          <w:p w:rsidR="007F5269" w:rsidRPr="004C248B" w:rsidRDefault="007F5269" w:rsidP="004D0761">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 xml:space="preserve">K 3. točki: </w:t>
            </w:r>
          </w:p>
        </w:tc>
        <w:tc>
          <w:tcPr>
            <w:tcW w:w="6853" w:type="dxa"/>
          </w:tcPr>
          <w:p w:rsidR="007F5269" w:rsidRPr="004C248B" w:rsidRDefault="007F5269" w:rsidP="004D0761">
            <w:pPr>
              <w:spacing w:line="276" w:lineRule="auto"/>
              <w:jc w:val="both"/>
              <w:rPr>
                <w:rFonts w:ascii="Arial" w:hAnsi="Arial" w:cs="Arial"/>
                <w:b/>
                <w:bCs/>
                <w:color w:val="000000"/>
                <w:sz w:val="20"/>
                <w:szCs w:val="20"/>
              </w:rPr>
            </w:pPr>
            <w:r w:rsidRPr="004C248B">
              <w:rPr>
                <w:rFonts w:ascii="Arial" w:hAnsi="Arial" w:cs="Arial"/>
                <w:b/>
                <w:sz w:val="20"/>
                <w:szCs w:val="20"/>
              </w:rPr>
              <w:t>Vprašanja in pobude članov Občinskega sveta</w:t>
            </w:r>
          </w:p>
        </w:tc>
      </w:tr>
    </w:tbl>
    <w:p w:rsidR="007F5269" w:rsidRDefault="007F5269" w:rsidP="004D0761">
      <w:pPr>
        <w:spacing w:line="276" w:lineRule="auto"/>
        <w:jc w:val="both"/>
        <w:rPr>
          <w:rFonts w:ascii="Arial" w:hAnsi="Arial" w:cs="Arial"/>
          <w:sz w:val="20"/>
          <w:szCs w:val="20"/>
        </w:rPr>
      </w:pPr>
    </w:p>
    <w:p w:rsidR="00BA4DB4" w:rsidRDefault="00BA4DB4" w:rsidP="00175647">
      <w:pPr>
        <w:spacing w:line="276" w:lineRule="auto"/>
        <w:jc w:val="both"/>
        <w:rPr>
          <w:rFonts w:ascii="Arial" w:hAnsi="Arial" w:cs="Arial"/>
          <w:b/>
          <w:color w:val="000000"/>
          <w:sz w:val="20"/>
          <w:szCs w:val="20"/>
          <w:u w:val="single"/>
        </w:rPr>
      </w:pPr>
      <w:bookmarkStart w:id="2" w:name="_Hlk115699795"/>
      <w:r w:rsidRPr="004C248B">
        <w:rPr>
          <w:rFonts w:ascii="Arial" w:hAnsi="Arial" w:cs="Arial"/>
          <w:b/>
          <w:color w:val="000000"/>
          <w:sz w:val="20"/>
          <w:szCs w:val="20"/>
          <w:u w:val="single"/>
        </w:rPr>
        <w:t>V/p št. 1-</w:t>
      </w:r>
      <w:r w:rsidR="000C0F15">
        <w:rPr>
          <w:rFonts w:ascii="Arial" w:hAnsi="Arial" w:cs="Arial"/>
          <w:b/>
          <w:color w:val="000000"/>
          <w:sz w:val="20"/>
          <w:szCs w:val="20"/>
          <w:u w:val="single"/>
        </w:rPr>
        <w:t>30</w:t>
      </w:r>
      <w:r w:rsidRPr="004C248B">
        <w:rPr>
          <w:rFonts w:ascii="Arial" w:hAnsi="Arial" w:cs="Arial"/>
          <w:b/>
          <w:color w:val="000000"/>
          <w:sz w:val="20"/>
          <w:szCs w:val="20"/>
          <w:u w:val="single"/>
        </w:rPr>
        <w:t>-2022</w:t>
      </w:r>
      <w:bookmarkEnd w:id="2"/>
      <w:r w:rsidRPr="004C248B">
        <w:rPr>
          <w:rFonts w:ascii="Arial" w:hAnsi="Arial" w:cs="Arial"/>
          <w:b/>
          <w:color w:val="000000"/>
          <w:sz w:val="20"/>
          <w:szCs w:val="20"/>
          <w:u w:val="single"/>
        </w:rPr>
        <w:t xml:space="preserve">: </w:t>
      </w:r>
      <w:r w:rsidR="00EB46F7" w:rsidRPr="00EB46F7">
        <w:rPr>
          <w:rFonts w:ascii="Arial" w:hAnsi="Arial" w:cs="Arial"/>
          <w:b/>
          <w:color w:val="000000"/>
          <w:sz w:val="20"/>
          <w:szCs w:val="20"/>
          <w:u w:val="single"/>
        </w:rPr>
        <w:t>Metka GABERC</w:t>
      </w:r>
    </w:p>
    <w:p w:rsidR="00617547" w:rsidRDefault="00617547" w:rsidP="00617547">
      <w:pPr>
        <w:pStyle w:val="Odstavekseznama"/>
        <w:numPr>
          <w:ilvl w:val="0"/>
          <w:numId w:val="45"/>
        </w:numPr>
        <w:shd w:val="clear" w:color="auto" w:fill="FFFFFF"/>
        <w:spacing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Vprašanje glede 122. člena OPN, in sicer</w:t>
      </w:r>
      <w:r w:rsidRPr="00617547">
        <w:rPr>
          <w:rFonts w:ascii="Arial" w:hAnsi="Arial" w:cs="Arial"/>
          <w:color w:val="000000"/>
          <w:sz w:val="20"/>
          <w:szCs w:val="20"/>
          <w:shd w:val="clear" w:color="auto" w:fill="FFFFFF"/>
        </w:rPr>
        <w:t xml:space="preserve"> pri tretji postavki, prva alinea. Gre se za Planino Javornik, </w:t>
      </w:r>
      <w:r>
        <w:rPr>
          <w:rFonts w:ascii="Arial" w:hAnsi="Arial" w:cs="Arial"/>
          <w:color w:val="000000"/>
          <w:sz w:val="20"/>
          <w:szCs w:val="20"/>
          <w:shd w:val="clear" w:color="auto" w:fill="FFFFFF"/>
        </w:rPr>
        <w:t xml:space="preserve">piše, da </w:t>
      </w:r>
      <w:r w:rsidRPr="00617547">
        <w:rPr>
          <w:rFonts w:ascii="Arial" w:hAnsi="Arial" w:cs="Arial"/>
          <w:color w:val="000000"/>
          <w:sz w:val="20"/>
          <w:szCs w:val="20"/>
          <w:shd w:val="clear" w:color="auto" w:fill="FFFFFF"/>
        </w:rPr>
        <w:t xml:space="preserve">gradnja gostinskih objektov ni dopustna. V tem OPN-ju ima to napisano samo </w:t>
      </w:r>
      <w:r w:rsidR="00F43215">
        <w:rPr>
          <w:rFonts w:ascii="Arial" w:hAnsi="Arial" w:cs="Arial"/>
          <w:color w:val="000000"/>
          <w:sz w:val="20"/>
          <w:szCs w:val="20"/>
          <w:shd w:val="clear" w:color="auto" w:fill="FFFFFF"/>
        </w:rPr>
        <w:t>p</w:t>
      </w:r>
      <w:r w:rsidRPr="00617547">
        <w:rPr>
          <w:rFonts w:ascii="Arial" w:hAnsi="Arial" w:cs="Arial"/>
          <w:color w:val="000000"/>
          <w:sz w:val="20"/>
          <w:szCs w:val="20"/>
          <w:shd w:val="clear" w:color="auto" w:fill="FFFFFF"/>
        </w:rPr>
        <w:t xml:space="preserve">lanina Javornik. </w:t>
      </w:r>
      <w:r>
        <w:rPr>
          <w:rFonts w:ascii="Arial" w:hAnsi="Arial" w:cs="Arial"/>
          <w:color w:val="000000"/>
          <w:sz w:val="20"/>
          <w:szCs w:val="20"/>
          <w:shd w:val="clear" w:color="auto" w:fill="FFFFFF"/>
        </w:rPr>
        <w:t>Zanima jo</w:t>
      </w:r>
      <w:r w:rsidRPr="00617547">
        <w:rPr>
          <w:rFonts w:ascii="Arial" w:hAnsi="Arial" w:cs="Arial"/>
          <w:color w:val="000000"/>
          <w:sz w:val="20"/>
          <w:szCs w:val="20"/>
          <w:shd w:val="clear" w:color="auto" w:fill="FFFFFF"/>
        </w:rPr>
        <w:t>, če se da to izbrisati oziroma zakaj je prišlo do te alinee.</w:t>
      </w:r>
    </w:p>
    <w:p w:rsidR="00617547" w:rsidRDefault="00617547" w:rsidP="00617547">
      <w:pPr>
        <w:shd w:val="clear" w:color="auto" w:fill="FFFFFF"/>
        <w:spacing w:line="276" w:lineRule="auto"/>
        <w:jc w:val="both"/>
        <w:rPr>
          <w:rFonts w:ascii="Arial" w:hAnsi="Arial" w:cs="Arial"/>
          <w:color w:val="000000"/>
          <w:sz w:val="20"/>
          <w:szCs w:val="20"/>
          <w:shd w:val="clear" w:color="auto" w:fill="FFFFFF"/>
        </w:rPr>
      </w:pPr>
    </w:p>
    <w:p w:rsidR="00175647" w:rsidRPr="00617547" w:rsidRDefault="00617547" w:rsidP="00617547">
      <w:pPr>
        <w:shd w:val="clear" w:color="auto" w:fill="FFFFFF"/>
        <w:spacing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Podžupan Dušan BODLAJ. Danes strokovnega odgovora ne moremo dati, zato bomo na vprašanje odgovorili pisno. </w:t>
      </w:r>
      <w:r>
        <w:rPr>
          <w:rFonts w:ascii="Arial" w:hAnsi="Arial" w:cs="Arial"/>
          <w:sz w:val="20"/>
          <w:szCs w:val="20"/>
        </w:rPr>
        <w:t xml:space="preserve">Sicer </w:t>
      </w:r>
      <w:r w:rsidR="00594847">
        <w:rPr>
          <w:rFonts w:ascii="Arial" w:hAnsi="Arial" w:cs="Arial"/>
          <w:sz w:val="20"/>
          <w:szCs w:val="20"/>
        </w:rPr>
        <w:t xml:space="preserve">se </w:t>
      </w:r>
      <w:r>
        <w:rPr>
          <w:rFonts w:ascii="Arial" w:hAnsi="Arial" w:cs="Arial"/>
          <w:sz w:val="20"/>
          <w:szCs w:val="20"/>
        </w:rPr>
        <w:t>pa</w:t>
      </w:r>
      <w:r w:rsidRPr="00797ED9">
        <w:rPr>
          <w:rFonts w:ascii="Arial" w:hAnsi="Arial" w:cs="Arial"/>
          <w:sz w:val="20"/>
          <w:szCs w:val="20"/>
        </w:rPr>
        <w:t xml:space="preserve"> OPN-ja n</w:t>
      </w:r>
      <w:r w:rsidR="00594847">
        <w:rPr>
          <w:rFonts w:ascii="Arial" w:hAnsi="Arial" w:cs="Arial"/>
          <w:sz w:val="20"/>
          <w:szCs w:val="20"/>
        </w:rPr>
        <w:t>e da spremeniti</w:t>
      </w:r>
      <w:r w:rsidRPr="00797ED9">
        <w:rPr>
          <w:rFonts w:ascii="Arial" w:hAnsi="Arial" w:cs="Arial"/>
          <w:sz w:val="20"/>
          <w:szCs w:val="20"/>
        </w:rPr>
        <w:t xml:space="preserve"> čez noč, </w:t>
      </w:r>
      <w:r w:rsidR="00594847">
        <w:rPr>
          <w:rFonts w:ascii="Arial" w:hAnsi="Arial" w:cs="Arial"/>
          <w:sz w:val="20"/>
          <w:szCs w:val="20"/>
        </w:rPr>
        <w:t>predlogi se</w:t>
      </w:r>
      <w:r w:rsidRPr="00797ED9">
        <w:rPr>
          <w:rFonts w:ascii="Arial" w:hAnsi="Arial" w:cs="Arial"/>
          <w:sz w:val="20"/>
          <w:szCs w:val="20"/>
        </w:rPr>
        <w:t xml:space="preserve"> zbirajo par let. Vprašanje bomo posredovali gospe Jasni Kavčič in njenim sodelavcem na Uradu za okolje in prostor in bodo to strokovno obrazložili in odgovorili.</w:t>
      </w:r>
    </w:p>
    <w:p w:rsidR="00617547" w:rsidRDefault="00617547" w:rsidP="00175647">
      <w:pPr>
        <w:spacing w:line="276" w:lineRule="auto"/>
        <w:jc w:val="both"/>
        <w:rPr>
          <w:rFonts w:ascii="Arial" w:hAnsi="Arial" w:cs="Arial"/>
          <w:b/>
          <w:color w:val="000000"/>
          <w:sz w:val="20"/>
          <w:szCs w:val="20"/>
          <w:u w:val="single"/>
        </w:rPr>
      </w:pPr>
    </w:p>
    <w:p w:rsidR="00BA4DB4" w:rsidRDefault="00BA4DB4" w:rsidP="00175647">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2-</w:t>
      </w:r>
      <w:r w:rsidR="000C0F15">
        <w:rPr>
          <w:rFonts w:ascii="Arial" w:hAnsi="Arial" w:cs="Arial"/>
          <w:b/>
          <w:color w:val="000000"/>
          <w:sz w:val="20"/>
          <w:szCs w:val="20"/>
          <w:u w:val="single"/>
        </w:rPr>
        <w:t>30</w:t>
      </w:r>
      <w:r w:rsidRPr="004C248B">
        <w:rPr>
          <w:rFonts w:ascii="Arial" w:hAnsi="Arial" w:cs="Arial"/>
          <w:b/>
          <w:color w:val="000000"/>
          <w:sz w:val="20"/>
          <w:szCs w:val="20"/>
          <w:u w:val="single"/>
        </w:rPr>
        <w:t xml:space="preserve">-2022: </w:t>
      </w:r>
      <w:r w:rsidR="00EB46F7" w:rsidRPr="00EB46F7">
        <w:rPr>
          <w:rFonts w:ascii="Arial" w:hAnsi="Arial" w:cs="Arial"/>
          <w:b/>
          <w:color w:val="000000"/>
          <w:sz w:val="20"/>
          <w:szCs w:val="20"/>
          <w:u w:val="single"/>
        </w:rPr>
        <w:t>Mojca ČADEŽ</w:t>
      </w:r>
    </w:p>
    <w:p w:rsidR="00251037" w:rsidRPr="00251037" w:rsidRDefault="00251037" w:rsidP="00BE33C8">
      <w:pPr>
        <w:pStyle w:val="Odstavekseznama"/>
        <w:numPr>
          <w:ilvl w:val="0"/>
          <w:numId w:val="38"/>
        </w:numPr>
        <w:shd w:val="clear" w:color="auto" w:fill="FFFFFF"/>
        <w:spacing w:line="276" w:lineRule="auto"/>
        <w:jc w:val="both"/>
        <w:rPr>
          <w:rFonts w:ascii="Arial" w:hAnsi="Arial" w:cs="Arial"/>
          <w:sz w:val="20"/>
          <w:szCs w:val="20"/>
        </w:rPr>
      </w:pPr>
      <w:r w:rsidRPr="00251037">
        <w:rPr>
          <w:rFonts w:ascii="Arial" w:hAnsi="Arial" w:cs="Arial"/>
          <w:color w:val="000000"/>
          <w:sz w:val="20"/>
          <w:szCs w:val="20"/>
        </w:rPr>
        <w:t xml:space="preserve">Podala je pobudo v imenu svetniške skupine Ekipe Boruta Sajovica. </w:t>
      </w:r>
      <w:r>
        <w:rPr>
          <w:rFonts w:ascii="Arial" w:hAnsi="Arial" w:cs="Arial"/>
          <w:color w:val="000000"/>
          <w:sz w:val="20"/>
          <w:szCs w:val="20"/>
        </w:rPr>
        <w:t>Glede na</w:t>
      </w:r>
      <w:r w:rsidRPr="00251037">
        <w:rPr>
          <w:rFonts w:ascii="Arial" w:hAnsi="Arial" w:cs="Arial"/>
          <w:sz w:val="20"/>
          <w:szCs w:val="20"/>
        </w:rPr>
        <w:t xml:space="preserve"> energetsko krizo, ki smo ji trenutno priča, predlaga</w:t>
      </w:r>
      <w:r>
        <w:rPr>
          <w:rFonts w:ascii="Arial" w:hAnsi="Arial" w:cs="Arial"/>
          <w:sz w:val="20"/>
          <w:szCs w:val="20"/>
        </w:rPr>
        <w:t>j</w:t>
      </w:r>
      <w:r w:rsidRPr="00251037">
        <w:rPr>
          <w:rFonts w:ascii="Arial" w:hAnsi="Arial" w:cs="Arial"/>
          <w:sz w:val="20"/>
          <w:szCs w:val="20"/>
        </w:rPr>
        <w:t>o, da bi občinska uprava proučila in realizirala ukrep varčevanja z električno energijo na področju javne razsvetljave. Meni</w:t>
      </w:r>
      <w:r>
        <w:rPr>
          <w:rFonts w:ascii="Arial" w:hAnsi="Arial" w:cs="Arial"/>
          <w:sz w:val="20"/>
          <w:szCs w:val="20"/>
        </w:rPr>
        <w:t>j</w:t>
      </w:r>
      <w:r w:rsidRPr="00251037">
        <w:rPr>
          <w:rFonts w:ascii="Arial" w:hAnsi="Arial" w:cs="Arial"/>
          <w:sz w:val="20"/>
          <w:szCs w:val="20"/>
        </w:rPr>
        <w:t xml:space="preserve">o, da je osvetljevanje javnih površin in zgradb med 23.00 uro zvečer in 5.00 uro zjutraj trenutno </w:t>
      </w:r>
      <w:r w:rsidRPr="00251037">
        <w:rPr>
          <w:rFonts w:ascii="Arial" w:hAnsi="Arial" w:cs="Arial"/>
          <w:sz w:val="20"/>
          <w:szCs w:val="20"/>
        </w:rPr>
        <w:lastRenderedPageBreak/>
        <w:t xml:space="preserve">nepotrebno in ne varčno in bi s tem prihranili kar nekaj proračunskih sredstev, ki jih bomo v nadaljevanju še kako potrebovali. Seveda bi se ta razsvetljava ukinila tam, kjer je to iz tehničnih, varnostnih in zakonskih razlogov </w:t>
      </w:r>
      <w:r>
        <w:rPr>
          <w:rFonts w:ascii="Arial" w:hAnsi="Arial" w:cs="Arial"/>
          <w:sz w:val="20"/>
          <w:szCs w:val="20"/>
        </w:rPr>
        <w:t>mogoče</w:t>
      </w:r>
      <w:r w:rsidRPr="00251037">
        <w:rPr>
          <w:rFonts w:ascii="Arial" w:hAnsi="Arial" w:cs="Arial"/>
          <w:sz w:val="20"/>
          <w:szCs w:val="20"/>
        </w:rPr>
        <w:t xml:space="preserve">. Ukrep, ki bi ga eventualno lahko sprejeli oziroma bi ga sprejel občinski svet na naslednji seji, bi trajal v času energetske krize in v primeru normalizacije trga energentov in bi ga občinski svet spet lahko preklical. </w:t>
      </w:r>
    </w:p>
    <w:p w:rsidR="00251037" w:rsidRPr="00797ED9" w:rsidRDefault="00251037" w:rsidP="00251037">
      <w:pPr>
        <w:shd w:val="clear" w:color="auto" w:fill="FFFFFF"/>
        <w:spacing w:line="276" w:lineRule="auto"/>
        <w:rPr>
          <w:rFonts w:ascii="Arial" w:hAnsi="Arial" w:cs="Arial"/>
          <w:sz w:val="20"/>
          <w:szCs w:val="20"/>
        </w:rPr>
      </w:pPr>
    </w:p>
    <w:p w:rsidR="00251037" w:rsidRPr="00797ED9" w:rsidRDefault="00251037" w:rsidP="00594847">
      <w:pPr>
        <w:shd w:val="clear" w:color="auto" w:fill="FFFFFF"/>
        <w:spacing w:line="276" w:lineRule="auto"/>
        <w:jc w:val="both"/>
        <w:rPr>
          <w:rFonts w:ascii="Arial" w:hAnsi="Arial" w:cs="Arial"/>
          <w:sz w:val="20"/>
          <w:szCs w:val="20"/>
        </w:rPr>
      </w:pPr>
      <w:r w:rsidRPr="00BE33C8">
        <w:rPr>
          <w:rFonts w:ascii="Arial" w:hAnsi="Arial" w:cs="Arial"/>
          <w:bCs/>
          <w:sz w:val="20"/>
          <w:szCs w:val="20"/>
        </w:rPr>
        <w:t>Podžupan Dušan BODLAJ:</w:t>
      </w:r>
      <w:r w:rsidRPr="00BE33C8">
        <w:rPr>
          <w:rFonts w:ascii="Arial" w:hAnsi="Arial" w:cs="Arial"/>
          <w:b/>
          <w:bCs/>
          <w:sz w:val="20"/>
          <w:szCs w:val="20"/>
        </w:rPr>
        <w:t xml:space="preserve"> </w:t>
      </w:r>
      <w:r w:rsidRPr="00BE33C8">
        <w:rPr>
          <w:rFonts w:ascii="Arial" w:hAnsi="Arial" w:cs="Arial"/>
          <w:sz w:val="20"/>
          <w:szCs w:val="20"/>
        </w:rPr>
        <w:t xml:space="preserve">Zahodne države so začele že razmišljati in uvajajo restrikcije na področju osvetljevanja javnih zgradb, znamenitosti, ulic in tako naprej. Elektrika se nenormalno draži. S takim ukrepom </w:t>
      </w:r>
      <w:r w:rsidR="00BE33C8" w:rsidRPr="00BE33C8">
        <w:rPr>
          <w:rFonts w:ascii="Arial" w:hAnsi="Arial" w:cs="Arial"/>
          <w:sz w:val="20"/>
          <w:szCs w:val="20"/>
        </w:rPr>
        <w:t>ne</w:t>
      </w:r>
      <w:r w:rsidRPr="00BE33C8">
        <w:rPr>
          <w:rFonts w:ascii="Arial" w:hAnsi="Arial" w:cs="Arial"/>
          <w:sz w:val="20"/>
          <w:szCs w:val="20"/>
        </w:rPr>
        <w:t xml:space="preserve"> bomo</w:t>
      </w:r>
      <w:r w:rsidR="00BE33C8" w:rsidRPr="00BE33C8">
        <w:rPr>
          <w:rFonts w:ascii="Arial" w:hAnsi="Arial" w:cs="Arial"/>
          <w:sz w:val="20"/>
          <w:szCs w:val="20"/>
        </w:rPr>
        <w:t xml:space="preserve"> prihranili</w:t>
      </w:r>
      <w:r w:rsidRPr="00BE33C8">
        <w:rPr>
          <w:rFonts w:ascii="Arial" w:hAnsi="Arial" w:cs="Arial"/>
          <w:sz w:val="20"/>
          <w:szCs w:val="20"/>
        </w:rPr>
        <w:t xml:space="preserve">, ampak bi </w:t>
      </w:r>
      <w:r w:rsidR="00BE33C8" w:rsidRPr="00BE33C8">
        <w:rPr>
          <w:rFonts w:ascii="Arial" w:hAnsi="Arial" w:cs="Arial"/>
          <w:sz w:val="20"/>
          <w:szCs w:val="20"/>
        </w:rPr>
        <w:t>strošek</w:t>
      </w:r>
      <w:r w:rsidRPr="00BE33C8">
        <w:rPr>
          <w:rFonts w:ascii="Arial" w:hAnsi="Arial" w:cs="Arial"/>
          <w:sz w:val="20"/>
          <w:szCs w:val="20"/>
        </w:rPr>
        <w:t xml:space="preserve"> vsaj obdržali na letni ravni. </w:t>
      </w:r>
      <w:r w:rsidR="00BE33C8" w:rsidRPr="00BE33C8">
        <w:rPr>
          <w:rFonts w:ascii="Arial" w:hAnsi="Arial" w:cs="Arial"/>
          <w:sz w:val="20"/>
          <w:szCs w:val="20"/>
        </w:rPr>
        <w:t>Strošek</w:t>
      </w:r>
      <w:r w:rsidRPr="00BE33C8">
        <w:rPr>
          <w:rFonts w:ascii="Arial" w:hAnsi="Arial" w:cs="Arial"/>
          <w:sz w:val="20"/>
          <w:szCs w:val="20"/>
        </w:rPr>
        <w:t xml:space="preserve"> za električno energijo javne razsvetljave na letni ravni </w:t>
      </w:r>
      <w:r w:rsidR="00594847">
        <w:rPr>
          <w:rFonts w:ascii="Arial" w:hAnsi="Arial" w:cs="Arial"/>
          <w:sz w:val="20"/>
          <w:szCs w:val="20"/>
        </w:rPr>
        <w:t>je</w:t>
      </w:r>
      <w:r w:rsidRPr="00BE33C8">
        <w:rPr>
          <w:rFonts w:ascii="Arial" w:hAnsi="Arial" w:cs="Arial"/>
          <w:sz w:val="20"/>
          <w:szCs w:val="20"/>
        </w:rPr>
        <w:t xml:space="preserve"> okrog 80 do 85 tisoč evrov. </w:t>
      </w:r>
      <w:r w:rsidR="00BE33C8" w:rsidRPr="00BE33C8">
        <w:rPr>
          <w:rFonts w:ascii="Arial" w:hAnsi="Arial" w:cs="Arial"/>
          <w:sz w:val="20"/>
          <w:szCs w:val="20"/>
        </w:rPr>
        <w:t>Tukaj bi šlo</w:t>
      </w:r>
      <w:r w:rsidRPr="00BE33C8">
        <w:rPr>
          <w:rFonts w:ascii="Arial" w:hAnsi="Arial" w:cs="Arial"/>
          <w:sz w:val="20"/>
          <w:szCs w:val="20"/>
        </w:rPr>
        <w:t xml:space="preserve"> za ugašanje javne razsvetljave od 23.00 ure zvečer in do 5.00 ure zjutraj, ko res 99,9 % sveti samo sama zase. Takrat ljudi ni na ulicah. </w:t>
      </w:r>
      <w:r w:rsidR="00BE33C8" w:rsidRPr="00BE33C8">
        <w:rPr>
          <w:rFonts w:ascii="Arial" w:hAnsi="Arial" w:cs="Arial"/>
          <w:sz w:val="20"/>
          <w:szCs w:val="20"/>
        </w:rPr>
        <w:t>Je pa to</w:t>
      </w:r>
      <w:r w:rsidRPr="00BE33C8">
        <w:rPr>
          <w:rFonts w:ascii="Arial" w:hAnsi="Arial" w:cs="Arial"/>
          <w:sz w:val="20"/>
          <w:szCs w:val="20"/>
        </w:rPr>
        <w:t xml:space="preserve"> taka odločitev, ki jo mora občinski svet s političnim konsenzom sprejeti, da bomo </w:t>
      </w:r>
      <w:r w:rsidR="00BE33C8" w:rsidRPr="00BE33C8">
        <w:rPr>
          <w:rFonts w:ascii="Arial" w:hAnsi="Arial" w:cs="Arial"/>
          <w:sz w:val="20"/>
          <w:szCs w:val="20"/>
        </w:rPr>
        <w:t xml:space="preserve">občanom </w:t>
      </w:r>
      <w:r w:rsidRPr="00BE33C8">
        <w:rPr>
          <w:rFonts w:ascii="Arial" w:hAnsi="Arial" w:cs="Arial"/>
          <w:sz w:val="20"/>
          <w:szCs w:val="20"/>
        </w:rPr>
        <w:t>vedeli povedati</w:t>
      </w:r>
      <w:r w:rsidR="00BE33C8" w:rsidRPr="00BE33C8">
        <w:rPr>
          <w:rFonts w:ascii="Arial" w:hAnsi="Arial" w:cs="Arial"/>
          <w:sz w:val="20"/>
          <w:szCs w:val="20"/>
        </w:rPr>
        <w:t>,</w:t>
      </w:r>
      <w:r w:rsidRPr="00BE33C8">
        <w:rPr>
          <w:rFonts w:ascii="Arial" w:hAnsi="Arial" w:cs="Arial"/>
          <w:sz w:val="20"/>
          <w:szCs w:val="20"/>
        </w:rPr>
        <w:t xml:space="preserve"> zakaj smo to storili. Ali je </w:t>
      </w:r>
      <w:r w:rsidR="00BE33C8" w:rsidRPr="00BE33C8">
        <w:rPr>
          <w:rFonts w:ascii="Arial" w:hAnsi="Arial" w:cs="Arial"/>
          <w:sz w:val="20"/>
          <w:szCs w:val="20"/>
        </w:rPr>
        <w:t xml:space="preserve">kdo </w:t>
      </w:r>
      <w:r w:rsidRPr="00BE33C8">
        <w:rPr>
          <w:rFonts w:ascii="Arial" w:hAnsi="Arial" w:cs="Arial"/>
          <w:sz w:val="20"/>
          <w:szCs w:val="20"/>
        </w:rPr>
        <w:t xml:space="preserve">izrazito proti temu ukrepu? </w:t>
      </w:r>
      <w:r w:rsidR="00BE33C8" w:rsidRPr="00BE33C8">
        <w:rPr>
          <w:rFonts w:ascii="Arial" w:hAnsi="Arial" w:cs="Arial"/>
          <w:sz w:val="20"/>
          <w:szCs w:val="20"/>
        </w:rPr>
        <w:t>O ukrepu bi glasovali</w:t>
      </w:r>
      <w:r w:rsidRPr="00BE33C8">
        <w:rPr>
          <w:rFonts w:ascii="Arial" w:hAnsi="Arial" w:cs="Arial"/>
          <w:sz w:val="20"/>
          <w:szCs w:val="20"/>
        </w:rPr>
        <w:t xml:space="preserve"> na naslednji seji občinskega sveta, se pravi v oktobru. </w:t>
      </w:r>
      <w:r w:rsidR="00BE33C8" w:rsidRPr="00BE33C8">
        <w:rPr>
          <w:rFonts w:ascii="Arial" w:hAnsi="Arial" w:cs="Arial"/>
          <w:sz w:val="20"/>
          <w:szCs w:val="20"/>
        </w:rPr>
        <w:t>Do</w:t>
      </w:r>
      <w:r w:rsidRPr="00BE33C8">
        <w:rPr>
          <w:rFonts w:ascii="Arial" w:hAnsi="Arial" w:cs="Arial"/>
          <w:sz w:val="20"/>
          <w:szCs w:val="20"/>
        </w:rPr>
        <w:t xml:space="preserve"> naslednje seje </w:t>
      </w:r>
      <w:r w:rsidR="00BE33C8" w:rsidRPr="00BE33C8">
        <w:rPr>
          <w:rFonts w:ascii="Arial" w:hAnsi="Arial" w:cs="Arial"/>
          <w:sz w:val="20"/>
          <w:szCs w:val="20"/>
        </w:rPr>
        <w:t xml:space="preserve">bi tako </w:t>
      </w:r>
      <w:r w:rsidRPr="00BE33C8">
        <w:rPr>
          <w:rFonts w:ascii="Arial" w:hAnsi="Arial" w:cs="Arial"/>
          <w:sz w:val="20"/>
          <w:szCs w:val="20"/>
        </w:rPr>
        <w:t>pripravili natančno analizo tega</w:t>
      </w:r>
      <w:r w:rsidR="00BE33C8" w:rsidRPr="00BE33C8">
        <w:rPr>
          <w:rFonts w:ascii="Arial" w:hAnsi="Arial" w:cs="Arial"/>
          <w:sz w:val="20"/>
          <w:szCs w:val="20"/>
        </w:rPr>
        <w:t>,</w:t>
      </w:r>
      <w:r w:rsidRPr="00BE33C8">
        <w:rPr>
          <w:rFonts w:ascii="Arial" w:hAnsi="Arial" w:cs="Arial"/>
          <w:sz w:val="20"/>
          <w:szCs w:val="20"/>
        </w:rPr>
        <w:t xml:space="preserve"> kaj bi  ugašali, koliko bi s tem prihranili in kje bi luči pustili prižgane zaradi varnostnih razlogov, zaradi zakonskih razlogov. Ko se stanje na trgu energije popravi, lahko potem tudi občinski svet sprejme, da se ta ukrep ukine.</w:t>
      </w:r>
      <w:r w:rsidRPr="00797ED9">
        <w:rPr>
          <w:rFonts w:ascii="Arial" w:hAnsi="Arial" w:cs="Arial"/>
          <w:sz w:val="20"/>
          <w:szCs w:val="20"/>
        </w:rPr>
        <w:t xml:space="preserve"> </w:t>
      </w:r>
    </w:p>
    <w:p w:rsidR="003D0933" w:rsidRDefault="003D0933" w:rsidP="00594847">
      <w:pPr>
        <w:spacing w:line="276" w:lineRule="auto"/>
        <w:jc w:val="both"/>
        <w:rPr>
          <w:rFonts w:ascii="Arial" w:hAnsi="Arial" w:cs="Arial"/>
          <w:b/>
          <w:color w:val="000000"/>
          <w:sz w:val="20"/>
          <w:szCs w:val="20"/>
          <w:u w:val="single"/>
        </w:rPr>
      </w:pPr>
    </w:p>
    <w:p w:rsidR="00C3153F" w:rsidRDefault="00BA4DB4" w:rsidP="00175647">
      <w:pPr>
        <w:spacing w:line="276" w:lineRule="auto"/>
        <w:jc w:val="both"/>
        <w:rPr>
          <w:rFonts w:ascii="Arial" w:hAnsi="Arial" w:cs="Arial"/>
          <w:b/>
          <w:color w:val="000000"/>
          <w:sz w:val="20"/>
          <w:szCs w:val="20"/>
          <w:highlight w:val="yellow"/>
          <w:u w:val="single"/>
        </w:rPr>
      </w:pPr>
      <w:r w:rsidRPr="004C248B">
        <w:rPr>
          <w:rFonts w:ascii="Arial" w:hAnsi="Arial" w:cs="Arial"/>
          <w:b/>
          <w:color w:val="000000"/>
          <w:sz w:val="20"/>
          <w:szCs w:val="20"/>
          <w:u w:val="single"/>
        </w:rPr>
        <w:t>V/p št. 3-</w:t>
      </w:r>
      <w:r w:rsidR="009934A4">
        <w:rPr>
          <w:rFonts w:ascii="Arial" w:hAnsi="Arial" w:cs="Arial"/>
          <w:b/>
          <w:color w:val="000000"/>
          <w:sz w:val="20"/>
          <w:szCs w:val="20"/>
          <w:u w:val="single"/>
        </w:rPr>
        <w:t>30</w:t>
      </w:r>
      <w:r w:rsidRPr="004C248B">
        <w:rPr>
          <w:rFonts w:ascii="Arial" w:hAnsi="Arial" w:cs="Arial"/>
          <w:b/>
          <w:color w:val="000000"/>
          <w:sz w:val="20"/>
          <w:szCs w:val="20"/>
          <w:u w:val="single"/>
        </w:rPr>
        <w:t>-2022</w:t>
      </w:r>
      <w:r w:rsidR="00C3153F">
        <w:rPr>
          <w:rFonts w:ascii="Arial" w:hAnsi="Arial" w:cs="Arial"/>
          <w:b/>
          <w:color w:val="000000"/>
          <w:sz w:val="20"/>
          <w:szCs w:val="20"/>
          <w:u w:val="single"/>
        </w:rPr>
        <w:t xml:space="preserve">: </w:t>
      </w:r>
      <w:r w:rsidR="00EB46F7" w:rsidRPr="00EB46F7">
        <w:rPr>
          <w:rFonts w:ascii="Arial" w:hAnsi="Arial" w:cs="Arial"/>
          <w:b/>
          <w:color w:val="000000"/>
          <w:sz w:val="20"/>
          <w:szCs w:val="20"/>
          <w:u w:val="single"/>
        </w:rPr>
        <w:t>Tomaž MEGLIČ</w:t>
      </w:r>
    </w:p>
    <w:p w:rsidR="00EB46F7" w:rsidRDefault="00EB46F7" w:rsidP="00EB46F7">
      <w:pPr>
        <w:pStyle w:val="Odstavekseznama"/>
        <w:numPr>
          <w:ilvl w:val="0"/>
          <w:numId w:val="39"/>
        </w:numPr>
        <w:spacing w:line="276" w:lineRule="auto"/>
        <w:jc w:val="both"/>
        <w:rPr>
          <w:rFonts w:ascii="Arial" w:hAnsi="Arial" w:cs="Arial"/>
          <w:color w:val="000000"/>
          <w:sz w:val="20"/>
          <w:szCs w:val="20"/>
        </w:rPr>
      </w:pPr>
      <w:r w:rsidRPr="00EB46F7">
        <w:rPr>
          <w:rFonts w:ascii="Arial" w:hAnsi="Arial" w:cs="Arial"/>
          <w:color w:val="000000"/>
          <w:sz w:val="20"/>
          <w:szCs w:val="20"/>
        </w:rPr>
        <w:t xml:space="preserve">Stanovalci Zelenice </w:t>
      </w:r>
      <w:r w:rsidR="00BE33C8">
        <w:rPr>
          <w:rFonts w:ascii="Arial" w:hAnsi="Arial" w:cs="Arial"/>
          <w:color w:val="000000"/>
          <w:sz w:val="20"/>
          <w:szCs w:val="20"/>
        </w:rPr>
        <w:t>ponovno pozivajo k</w:t>
      </w:r>
      <w:r w:rsidRPr="00EB46F7">
        <w:rPr>
          <w:rFonts w:ascii="Arial" w:hAnsi="Arial" w:cs="Arial"/>
          <w:color w:val="000000"/>
          <w:sz w:val="20"/>
          <w:szCs w:val="20"/>
        </w:rPr>
        <w:t xml:space="preserve"> obnov</w:t>
      </w:r>
      <w:r w:rsidR="00BE33C8">
        <w:rPr>
          <w:rFonts w:ascii="Arial" w:hAnsi="Arial" w:cs="Arial"/>
          <w:color w:val="000000"/>
          <w:sz w:val="20"/>
          <w:szCs w:val="20"/>
        </w:rPr>
        <w:t>i</w:t>
      </w:r>
      <w:r w:rsidRPr="00EB46F7">
        <w:rPr>
          <w:rFonts w:ascii="Arial" w:hAnsi="Arial" w:cs="Arial"/>
          <w:color w:val="000000"/>
          <w:sz w:val="20"/>
          <w:szCs w:val="20"/>
        </w:rPr>
        <w:t xml:space="preserve"> ceste, ki gre skozi naselje. </w:t>
      </w:r>
      <w:r w:rsidR="00BE33C8">
        <w:rPr>
          <w:rFonts w:ascii="Arial" w:hAnsi="Arial" w:cs="Arial"/>
          <w:color w:val="000000"/>
          <w:sz w:val="20"/>
          <w:szCs w:val="20"/>
        </w:rPr>
        <w:t xml:space="preserve">Stanje je vedno slabše. </w:t>
      </w:r>
      <w:r w:rsidRPr="00EB46F7">
        <w:rPr>
          <w:rFonts w:ascii="Arial" w:hAnsi="Arial" w:cs="Arial"/>
          <w:color w:val="000000"/>
          <w:sz w:val="20"/>
          <w:szCs w:val="20"/>
        </w:rPr>
        <w:t xml:space="preserve">Ali se lahko pregleda cesta, jaški in se </w:t>
      </w:r>
      <w:r w:rsidR="00BE33C8">
        <w:rPr>
          <w:rFonts w:ascii="Arial" w:hAnsi="Arial" w:cs="Arial"/>
          <w:color w:val="000000"/>
          <w:sz w:val="20"/>
          <w:szCs w:val="20"/>
        </w:rPr>
        <w:t xml:space="preserve">to </w:t>
      </w:r>
      <w:r w:rsidRPr="00EB46F7">
        <w:rPr>
          <w:rFonts w:ascii="Arial" w:hAnsi="Arial" w:cs="Arial"/>
          <w:color w:val="000000"/>
          <w:sz w:val="20"/>
          <w:szCs w:val="20"/>
        </w:rPr>
        <w:t>obnovi</w:t>
      </w:r>
      <w:r w:rsidR="00BE33C8">
        <w:rPr>
          <w:rFonts w:ascii="Arial" w:hAnsi="Arial" w:cs="Arial"/>
          <w:color w:val="000000"/>
          <w:sz w:val="20"/>
          <w:szCs w:val="20"/>
        </w:rPr>
        <w:t>?</w:t>
      </w:r>
    </w:p>
    <w:p w:rsidR="001D727C" w:rsidRDefault="001D727C" w:rsidP="001D727C">
      <w:pPr>
        <w:spacing w:line="276" w:lineRule="auto"/>
        <w:jc w:val="both"/>
        <w:rPr>
          <w:rFonts w:ascii="Arial" w:hAnsi="Arial" w:cs="Arial"/>
          <w:color w:val="000000"/>
          <w:sz w:val="20"/>
          <w:szCs w:val="20"/>
        </w:rPr>
      </w:pPr>
    </w:p>
    <w:p w:rsidR="001D727C" w:rsidRPr="003C2E1E" w:rsidRDefault="001D727C" w:rsidP="001D727C">
      <w:pPr>
        <w:spacing w:line="276" w:lineRule="auto"/>
        <w:jc w:val="both"/>
        <w:rPr>
          <w:rFonts w:ascii="Arial" w:hAnsi="Arial" w:cs="Arial"/>
          <w:color w:val="000000"/>
          <w:sz w:val="20"/>
          <w:szCs w:val="20"/>
        </w:rPr>
      </w:pPr>
      <w:r w:rsidRPr="003C2E1E">
        <w:rPr>
          <w:rFonts w:ascii="Arial" w:hAnsi="Arial" w:cs="Arial"/>
          <w:color w:val="000000"/>
          <w:sz w:val="20"/>
          <w:szCs w:val="20"/>
        </w:rPr>
        <w:t>Podžupan</w:t>
      </w:r>
      <w:r w:rsidR="003C2E1E">
        <w:rPr>
          <w:rFonts w:ascii="Arial" w:hAnsi="Arial" w:cs="Arial"/>
          <w:color w:val="000000"/>
          <w:sz w:val="20"/>
          <w:szCs w:val="20"/>
        </w:rPr>
        <w:t xml:space="preserve"> Dušan BODLAJ</w:t>
      </w:r>
      <w:r w:rsidRPr="003C2E1E">
        <w:rPr>
          <w:rFonts w:ascii="Arial" w:hAnsi="Arial" w:cs="Arial"/>
          <w:color w:val="000000"/>
          <w:sz w:val="20"/>
          <w:szCs w:val="20"/>
        </w:rPr>
        <w:t>: v proračunu je postavka Investicijsko vzdrževanje cest. V preteklih proračunih je bilo specificirano, kateri odseki se bodo popravljali</w:t>
      </w:r>
      <w:r w:rsidR="00BE33C8" w:rsidRPr="003C2E1E">
        <w:rPr>
          <w:rFonts w:ascii="Arial" w:hAnsi="Arial" w:cs="Arial"/>
          <w:color w:val="000000"/>
          <w:sz w:val="20"/>
          <w:szCs w:val="20"/>
        </w:rPr>
        <w:t>, sedaj tega namenoma ni</w:t>
      </w:r>
      <w:r w:rsidRPr="003C2E1E">
        <w:rPr>
          <w:rFonts w:ascii="Arial" w:hAnsi="Arial" w:cs="Arial"/>
          <w:color w:val="000000"/>
          <w:sz w:val="20"/>
          <w:szCs w:val="20"/>
        </w:rPr>
        <w:t xml:space="preserve">, </w:t>
      </w:r>
      <w:r w:rsidR="00BE33C8" w:rsidRPr="003C2E1E">
        <w:rPr>
          <w:rFonts w:ascii="Arial" w:hAnsi="Arial" w:cs="Arial"/>
          <w:color w:val="000000"/>
          <w:sz w:val="20"/>
          <w:szCs w:val="20"/>
        </w:rPr>
        <w:t xml:space="preserve">presojo </w:t>
      </w:r>
      <w:r w:rsidRPr="003C2E1E">
        <w:rPr>
          <w:rFonts w:ascii="Arial" w:hAnsi="Arial" w:cs="Arial"/>
          <w:color w:val="000000"/>
          <w:sz w:val="20"/>
          <w:szCs w:val="20"/>
        </w:rPr>
        <w:t>prepuščamo novemu OS in županu.</w:t>
      </w:r>
    </w:p>
    <w:p w:rsidR="00BE33C8" w:rsidRPr="001D727C" w:rsidRDefault="00BE33C8" w:rsidP="001D727C">
      <w:pPr>
        <w:spacing w:line="276" w:lineRule="auto"/>
        <w:jc w:val="both"/>
        <w:rPr>
          <w:rFonts w:ascii="Arial" w:hAnsi="Arial" w:cs="Arial"/>
          <w:color w:val="000000"/>
          <w:sz w:val="20"/>
          <w:szCs w:val="20"/>
        </w:rPr>
      </w:pPr>
    </w:p>
    <w:p w:rsidR="00EB46F7" w:rsidRPr="00EB46F7" w:rsidRDefault="00EB46F7" w:rsidP="00EB46F7">
      <w:pPr>
        <w:pStyle w:val="Odstavekseznama"/>
        <w:numPr>
          <w:ilvl w:val="0"/>
          <w:numId w:val="39"/>
        </w:numPr>
        <w:spacing w:line="276" w:lineRule="auto"/>
        <w:jc w:val="both"/>
        <w:rPr>
          <w:rFonts w:ascii="Arial" w:hAnsi="Arial" w:cs="Arial"/>
          <w:color w:val="000000"/>
          <w:sz w:val="20"/>
          <w:szCs w:val="20"/>
        </w:rPr>
      </w:pPr>
      <w:r w:rsidRPr="00EB46F7">
        <w:rPr>
          <w:rFonts w:ascii="Arial" w:hAnsi="Arial" w:cs="Arial"/>
          <w:color w:val="000000"/>
          <w:sz w:val="20"/>
          <w:szCs w:val="20"/>
        </w:rPr>
        <w:t>Glede na draginjo je svetnik premlel številke in KS Bistrica bo težko prišla skozi s financami, ki jih imajo na voljo. Lahko zapre dom</w:t>
      </w:r>
      <w:r w:rsidR="00BE33C8">
        <w:rPr>
          <w:rFonts w:ascii="Arial" w:hAnsi="Arial" w:cs="Arial"/>
          <w:color w:val="000000"/>
          <w:sz w:val="20"/>
          <w:szCs w:val="20"/>
        </w:rPr>
        <w:t xml:space="preserve"> (s tem diabetiki, balinarji in glasbeniki ostanejo brez prostora)</w:t>
      </w:r>
      <w:r w:rsidRPr="00EB46F7">
        <w:rPr>
          <w:rFonts w:ascii="Arial" w:hAnsi="Arial" w:cs="Arial"/>
          <w:color w:val="000000"/>
          <w:sz w:val="20"/>
          <w:szCs w:val="20"/>
        </w:rPr>
        <w:t xml:space="preserve"> ali</w:t>
      </w:r>
      <w:r w:rsidR="00BE33C8">
        <w:rPr>
          <w:rFonts w:ascii="Arial" w:hAnsi="Arial" w:cs="Arial"/>
          <w:color w:val="000000"/>
          <w:sz w:val="20"/>
          <w:szCs w:val="20"/>
        </w:rPr>
        <w:t xml:space="preserve"> pa</w:t>
      </w:r>
      <w:r w:rsidRPr="00EB46F7">
        <w:rPr>
          <w:rFonts w:ascii="Arial" w:hAnsi="Arial" w:cs="Arial"/>
          <w:color w:val="000000"/>
          <w:sz w:val="20"/>
          <w:szCs w:val="20"/>
        </w:rPr>
        <w:t xml:space="preserve"> gre v globoki minus.</w:t>
      </w:r>
      <w:r>
        <w:rPr>
          <w:rFonts w:ascii="Arial" w:hAnsi="Arial" w:cs="Arial"/>
          <w:color w:val="000000"/>
          <w:sz w:val="20"/>
          <w:szCs w:val="20"/>
        </w:rPr>
        <w:t xml:space="preserve"> Kaj se da storiti? Se da povečati dotok denarja s strani občine?</w:t>
      </w:r>
    </w:p>
    <w:p w:rsidR="005910B4" w:rsidRDefault="005910B4" w:rsidP="00175647">
      <w:pPr>
        <w:spacing w:line="276" w:lineRule="auto"/>
        <w:jc w:val="both"/>
        <w:rPr>
          <w:rFonts w:ascii="Arial" w:hAnsi="Arial" w:cs="Arial"/>
          <w:sz w:val="20"/>
          <w:szCs w:val="20"/>
        </w:rPr>
      </w:pPr>
    </w:p>
    <w:p w:rsidR="00EB46F7" w:rsidRDefault="00EB46F7" w:rsidP="00175647">
      <w:pPr>
        <w:spacing w:line="276" w:lineRule="auto"/>
        <w:jc w:val="both"/>
        <w:rPr>
          <w:rFonts w:ascii="Arial" w:hAnsi="Arial" w:cs="Arial"/>
          <w:sz w:val="20"/>
          <w:szCs w:val="20"/>
        </w:rPr>
      </w:pPr>
      <w:r>
        <w:rPr>
          <w:rFonts w:ascii="Arial" w:hAnsi="Arial" w:cs="Arial"/>
          <w:sz w:val="20"/>
          <w:szCs w:val="20"/>
        </w:rPr>
        <w:t>Podžupan</w:t>
      </w:r>
      <w:r w:rsidR="003C2E1E">
        <w:rPr>
          <w:rFonts w:ascii="Arial" w:hAnsi="Arial" w:cs="Arial"/>
          <w:sz w:val="20"/>
          <w:szCs w:val="20"/>
        </w:rPr>
        <w:t xml:space="preserve"> Dušan BODLAJ</w:t>
      </w:r>
      <w:r w:rsidR="001D727C">
        <w:rPr>
          <w:rFonts w:ascii="Arial" w:hAnsi="Arial" w:cs="Arial"/>
          <w:sz w:val="20"/>
          <w:szCs w:val="20"/>
        </w:rPr>
        <w:t>: to se bomo pogovarjali pri proračunu.</w:t>
      </w:r>
    </w:p>
    <w:p w:rsidR="00BE33C8" w:rsidRDefault="00BE33C8" w:rsidP="00175647">
      <w:pPr>
        <w:spacing w:line="276" w:lineRule="auto"/>
        <w:jc w:val="both"/>
        <w:rPr>
          <w:rFonts w:ascii="Arial" w:hAnsi="Arial" w:cs="Arial"/>
          <w:sz w:val="20"/>
          <w:szCs w:val="20"/>
        </w:rPr>
      </w:pPr>
    </w:p>
    <w:p w:rsidR="00545F59" w:rsidRDefault="00545F59" w:rsidP="00175647">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V/p št. 4-</w:t>
      </w:r>
      <w:r w:rsidR="009934A4">
        <w:rPr>
          <w:rFonts w:ascii="Arial" w:hAnsi="Arial" w:cs="Arial"/>
          <w:b/>
          <w:color w:val="000000"/>
          <w:sz w:val="20"/>
          <w:szCs w:val="20"/>
          <w:u w:val="single"/>
        </w:rPr>
        <w:t>30</w:t>
      </w:r>
      <w:r w:rsidRPr="00F62835">
        <w:rPr>
          <w:rFonts w:ascii="Arial" w:hAnsi="Arial" w:cs="Arial"/>
          <w:b/>
          <w:color w:val="000000"/>
          <w:sz w:val="20"/>
          <w:szCs w:val="20"/>
          <w:u w:val="single"/>
        </w:rPr>
        <w:t xml:space="preserve">-2022: </w:t>
      </w:r>
      <w:r w:rsidR="001D727C" w:rsidRPr="001D727C">
        <w:rPr>
          <w:rFonts w:ascii="Arial" w:hAnsi="Arial" w:cs="Arial"/>
          <w:b/>
          <w:color w:val="000000"/>
          <w:sz w:val="20"/>
          <w:szCs w:val="20"/>
          <w:u w:val="single"/>
        </w:rPr>
        <w:t>Vesna TIŠLER SUŠNIK</w:t>
      </w:r>
    </w:p>
    <w:p w:rsidR="003C2E1E" w:rsidRDefault="003C2E1E" w:rsidP="001D727C">
      <w:pPr>
        <w:pStyle w:val="Odstavekseznama"/>
        <w:numPr>
          <w:ilvl w:val="0"/>
          <w:numId w:val="40"/>
        </w:numPr>
        <w:spacing w:line="276" w:lineRule="auto"/>
        <w:jc w:val="both"/>
        <w:rPr>
          <w:rFonts w:ascii="Arial" w:hAnsi="Arial" w:cs="Arial"/>
          <w:color w:val="000000"/>
          <w:sz w:val="20"/>
          <w:szCs w:val="20"/>
        </w:rPr>
      </w:pPr>
      <w:r>
        <w:rPr>
          <w:rFonts w:ascii="Arial" w:hAnsi="Arial" w:cs="Arial"/>
          <w:color w:val="000000"/>
          <w:sz w:val="20"/>
          <w:szCs w:val="20"/>
        </w:rPr>
        <w:t>Pobuda glede</w:t>
      </w:r>
      <w:r w:rsidR="001D727C" w:rsidRPr="001D727C">
        <w:rPr>
          <w:rFonts w:ascii="Arial" w:hAnsi="Arial" w:cs="Arial"/>
          <w:color w:val="000000"/>
          <w:sz w:val="20"/>
          <w:szCs w:val="20"/>
        </w:rPr>
        <w:t xml:space="preserve"> dopisa športne zveže – </w:t>
      </w:r>
      <w:r>
        <w:rPr>
          <w:rFonts w:ascii="Arial" w:hAnsi="Arial" w:cs="Arial"/>
          <w:color w:val="000000"/>
          <w:sz w:val="20"/>
          <w:szCs w:val="20"/>
        </w:rPr>
        <w:t xml:space="preserve">njeno mnenje je, da </w:t>
      </w:r>
      <w:r w:rsidR="001D727C" w:rsidRPr="001D727C">
        <w:rPr>
          <w:rFonts w:ascii="Arial" w:hAnsi="Arial" w:cs="Arial"/>
          <w:color w:val="000000"/>
          <w:sz w:val="20"/>
          <w:szCs w:val="20"/>
        </w:rPr>
        <w:t>športnikov</w:t>
      </w:r>
      <w:r>
        <w:rPr>
          <w:rFonts w:ascii="Arial" w:hAnsi="Arial" w:cs="Arial"/>
          <w:color w:val="000000"/>
          <w:sz w:val="20"/>
          <w:szCs w:val="20"/>
        </w:rPr>
        <w:t xml:space="preserve"> in</w:t>
      </w:r>
      <w:r w:rsidR="001D727C" w:rsidRPr="001D727C">
        <w:rPr>
          <w:rFonts w:ascii="Arial" w:hAnsi="Arial" w:cs="Arial"/>
          <w:color w:val="000000"/>
          <w:sz w:val="20"/>
          <w:szCs w:val="20"/>
        </w:rPr>
        <w:t xml:space="preserve"> kulturnikov ne smemo prikrajšati</w:t>
      </w:r>
      <w:r>
        <w:rPr>
          <w:rFonts w:ascii="Arial" w:hAnsi="Arial" w:cs="Arial"/>
          <w:color w:val="000000"/>
          <w:sz w:val="20"/>
          <w:szCs w:val="20"/>
        </w:rPr>
        <w:t>, kar se tiče sredstev.</w:t>
      </w:r>
    </w:p>
    <w:p w:rsidR="003C2E1E" w:rsidRDefault="003C2E1E" w:rsidP="003C2E1E">
      <w:pPr>
        <w:spacing w:line="276" w:lineRule="auto"/>
        <w:jc w:val="both"/>
        <w:rPr>
          <w:rFonts w:ascii="Arial" w:hAnsi="Arial" w:cs="Arial"/>
          <w:color w:val="000000"/>
          <w:sz w:val="20"/>
          <w:szCs w:val="20"/>
        </w:rPr>
      </w:pPr>
    </w:p>
    <w:p w:rsidR="003C2E1E" w:rsidRDefault="003C2E1E" w:rsidP="003C2E1E">
      <w:pPr>
        <w:spacing w:line="276" w:lineRule="auto"/>
        <w:jc w:val="both"/>
        <w:rPr>
          <w:rFonts w:ascii="Arial" w:hAnsi="Arial" w:cs="Arial"/>
          <w:sz w:val="20"/>
          <w:szCs w:val="20"/>
        </w:rPr>
      </w:pPr>
      <w:r>
        <w:rPr>
          <w:rFonts w:ascii="Arial" w:hAnsi="Arial" w:cs="Arial"/>
          <w:sz w:val="20"/>
          <w:szCs w:val="20"/>
        </w:rPr>
        <w:t>Podžupan Dušan BODLAJ: O tem se bomo pogovarjali pri proračunu.</w:t>
      </w:r>
    </w:p>
    <w:p w:rsidR="001D727C" w:rsidRPr="001D727C" w:rsidRDefault="001D727C" w:rsidP="001D727C">
      <w:pPr>
        <w:spacing w:line="276" w:lineRule="auto"/>
        <w:jc w:val="both"/>
        <w:rPr>
          <w:rFonts w:ascii="Arial" w:hAnsi="Arial" w:cs="Arial"/>
          <w:color w:val="000000"/>
          <w:sz w:val="20"/>
          <w:szCs w:val="20"/>
        </w:rPr>
      </w:pPr>
    </w:p>
    <w:p w:rsidR="003C2E1E" w:rsidRDefault="003C2E1E" w:rsidP="001D727C">
      <w:pPr>
        <w:pStyle w:val="Odstavekseznama"/>
        <w:numPr>
          <w:ilvl w:val="0"/>
          <w:numId w:val="40"/>
        </w:numPr>
        <w:spacing w:line="276" w:lineRule="auto"/>
        <w:jc w:val="both"/>
        <w:rPr>
          <w:rFonts w:ascii="Arial" w:hAnsi="Arial" w:cs="Arial"/>
          <w:color w:val="000000"/>
          <w:sz w:val="20"/>
          <w:szCs w:val="20"/>
        </w:rPr>
      </w:pPr>
      <w:r>
        <w:rPr>
          <w:rFonts w:ascii="Arial" w:hAnsi="Arial" w:cs="Arial"/>
          <w:color w:val="000000"/>
          <w:sz w:val="20"/>
          <w:szCs w:val="20"/>
        </w:rPr>
        <w:t>Vprašanje, g</w:t>
      </w:r>
      <w:r w:rsidR="001D727C">
        <w:rPr>
          <w:rFonts w:ascii="Arial" w:hAnsi="Arial" w:cs="Arial"/>
          <w:color w:val="000000"/>
          <w:sz w:val="20"/>
          <w:szCs w:val="20"/>
        </w:rPr>
        <w:t>lede napotnic</w:t>
      </w:r>
      <w:r>
        <w:rPr>
          <w:rFonts w:ascii="Arial" w:hAnsi="Arial" w:cs="Arial"/>
          <w:color w:val="000000"/>
          <w:sz w:val="20"/>
          <w:szCs w:val="20"/>
        </w:rPr>
        <w:t>, ki jih izdaja zdravnik</w:t>
      </w:r>
      <w:r w:rsidR="001D727C">
        <w:rPr>
          <w:rFonts w:ascii="Arial" w:hAnsi="Arial" w:cs="Arial"/>
          <w:color w:val="000000"/>
          <w:sz w:val="20"/>
          <w:szCs w:val="20"/>
        </w:rPr>
        <w:t xml:space="preserve"> – hitro, redno</w:t>
      </w:r>
      <w:r>
        <w:rPr>
          <w:rFonts w:ascii="Arial" w:hAnsi="Arial" w:cs="Arial"/>
          <w:color w:val="000000"/>
          <w:sz w:val="20"/>
          <w:szCs w:val="20"/>
        </w:rPr>
        <w:t xml:space="preserve">, zelo hitro. </w:t>
      </w:r>
      <w:r w:rsidR="001D727C">
        <w:rPr>
          <w:rFonts w:ascii="Arial" w:hAnsi="Arial" w:cs="Arial"/>
          <w:color w:val="000000"/>
          <w:sz w:val="20"/>
          <w:szCs w:val="20"/>
        </w:rPr>
        <w:t xml:space="preserve">V UKC kar spremenijo nujnost obravnave. Želi, da bi na sejo </w:t>
      </w:r>
      <w:r>
        <w:rPr>
          <w:rFonts w:ascii="Arial" w:hAnsi="Arial" w:cs="Arial"/>
          <w:color w:val="000000"/>
          <w:sz w:val="20"/>
          <w:szCs w:val="20"/>
        </w:rPr>
        <w:t xml:space="preserve">OS </w:t>
      </w:r>
      <w:r w:rsidR="001D727C">
        <w:rPr>
          <w:rFonts w:ascii="Arial" w:hAnsi="Arial" w:cs="Arial"/>
          <w:color w:val="000000"/>
          <w:sz w:val="20"/>
          <w:szCs w:val="20"/>
        </w:rPr>
        <w:t>enkrat povabili direktorja ZD Tržič</w:t>
      </w:r>
      <w:r>
        <w:rPr>
          <w:rFonts w:ascii="Arial" w:hAnsi="Arial" w:cs="Arial"/>
          <w:color w:val="000000"/>
          <w:sz w:val="20"/>
          <w:szCs w:val="20"/>
        </w:rPr>
        <w:t>, da te zadeve razčistimo</w:t>
      </w:r>
    </w:p>
    <w:p w:rsidR="003C2E1E" w:rsidRDefault="003C2E1E" w:rsidP="003C2E1E">
      <w:pPr>
        <w:spacing w:line="276" w:lineRule="auto"/>
        <w:jc w:val="both"/>
        <w:rPr>
          <w:rFonts w:ascii="Arial" w:hAnsi="Arial" w:cs="Arial"/>
          <w:color w:val="000000"/>
          <w:sz w:val="20"/>
          <w:szCs w:val="20"/>
        </w:rPr>
      </w:pPr>
    </w:p>
    <w:p w:rsidR="003C2E1E" w:rsidRDefault="003C2E1E" w:rsidP="003C2E1E">
      <w:pPr>
        <w:spacing w:line="276" w:lineRule="auto"/>
        <w:jc w:val="both"/>
        <w:rPr>
          <w:rFonts w:ascii="Arial" w:hAnsi="Arial" w:cs="Arial"/>
          <w:sz w:val="20"/>
          <w:szCs w:val="20"/>
        </w:rPr>
      </w:pPr>
      <w:r>
        <w:rPr>
          <w:rFonts w:ascii="Arial" w:hAnsi="Arial" w:cs="Arial"/>
          <w:sz w:val="20"/>
          <w:szCs w:val="20"/>
        </w:rPr>
        <w:t>Podžupan Dušan BODLAJ: Občinski svet in sama Občina o tem ne more</w:t>
      </w:r>
      <w:r w:rsidR="002D6891">
        <w:rPr>
          <w:rFonts w:ascii="Arial" w:hAnsi="Arial" w:cs="Arial"/>
          <w:sz w:val="20"/>
          <w:szCs w:val="20"/>
        </w:rPr>
        <w:t>ta</w:t>
      </w:r>
      <w:r>
        <w:rPr>
          <w:rFonts w:ascii="Arial" w:hAnsi="Arial" w:cs="Arial"/>
          <w:sz w:val="20"/>
          <w:szCs w:val="20"/>
        </w:rPr>
        <w:t xml:space="preserve"> odločati, niti razpravljati oziroma dati mnenja, ni</w:t>
      </w:r>
      <w:r w:rsidR="00AB350D">
        <w:rPr>
          <w:rFonts w:ascii="Arial" w:hAnsi="Arial" w:cs="Arial"/>
          <w:sz w:val="20"/>
          <w:szCs w:val="20"/>
        </w:rPr>
        <w:t>sta</w:t>
      </w:r>
      <w:r>
        <w:rPr>
          <w:rFonts w:ascii="Arial" w:hAnsi="Arial" w:cs="Arial"/>
          <w:sz w:val="20"/>
          <w:szCs w:val="20"/>
        </w:rPr>
        <w:t xml:space="preserve"> pravi naslov za to. Potrebno se je obrniti na </w:t>
      </w:r>
      <w:r w:rsidRPr="00797ED9">
        <w:rPr>
          <w:rFonts w:ascii="Arial" w:hAnsi="Arial" w:cs="Arial"/>
          <w:sz w:val="20"/>
          <w:szCs w:val="20"/>
        </w:rPr>
        <w:t>OZG ali na Ministrstvo za zdravje in se tam pozanimati.</w:t>
      </w:r>
      <w:r>
        <w:rPr>
          <w:rFonts w:ascii="Arial" w:hAnsi="Arial" w:cs="Arial"/>
          <w:sz w:val="20"/>
          <w:szCs w:val="20"/>
        </w:rPr>
        <w:t>.</w:t>
      </w:r>
    </w:p>
    <w:p w:rsidR="001D727C" w:rsidRPr="003C2E1E" w:rsidRDefault="001D727C" w:rsidP="003C2E1E">
      <w:pPr>
        <w:spacing w:line="276" w:lineRule="auto"/>
        <w:jc w:val="both"/>
        <w:rPr>
          <w:rFonts w:ascii="Arial" w:hAnsi="Arial" w:cs="Arial"/>
          <w:color w:val="000000"/>
          <w:sz w:val="20"/>
          <w:szCs w:val="20"/>
        </w:rPr>
      </w:pPr>
    </w:p>
    <w:p w:rsidR="001D727C" w:rsidRPr="001D727C" w:rsidRDefault="001D727C" w:rsidP="001D727C">
      <w:pPr>
        <w:spacing w:line="276" w:lineRule="auto"/>
        <w:jc w:val="both"/>
        <w:rPr>
          <w:rFonts w:ascii="Arial" w:hAnsi="Arial" w:cs="Arial"/>
          <w:color w:val="000000"/>
          <w:sz w:val="20"/>
          <w:szCs w:val="20"/>
        </w:rPr>
      </w:pPr>
      <w:r>
        <w:rPr>
          <w:rFonts w:ascii="Arial" w:hAnsi="Arial" w:cs="Arial"/>
          <w:color w:val="000000"/>
          <w:sz w:val="20"/>
          <w:szCs w:val="20"/>
        </w:rPr>
        <w:t>Vida RAZTRESEN: Obrniti se je potrebno na zdravniško zbornico.</w:t>
      </w:r>
    </w:p>
    <w:p w:rsidR="00197BAC" w:rsidRPr="004A1D9E" w:rsidRDefault="00197BAC" w:rsidP="00175647">
      <w:pPr>
        <w:spacing w:line="276" w:lineRule="auto"/>
        <w:jc w:val="both"/>
        <w:rPr>
          <w:rFonts w:ascii="Arial" w:hAnsi="Arial" w:cs="Arial"/>
          <w:color w:val="000000"/>
          <w:sz w:val="20"/>
          <w:szCs w:val="20"/>
        </w:rPr>
      </w:pPr>
    </w:p>
    <w:p w:rsidR="00BA4DB4" w:rsidRPr="001D727C" w:rsidRDefault="00BA4DB4" w:rsidP="00175647">
      <w:pPr>
        <w:spacing w:line="276" w:lineRule="auto"/>
        <w:jc w:val="both"/>
        <w:rPr>
          <w:rFonts w:ascii="Arial" w:hAnsi="Arial" w:cs="Arial"/>
          <w:b/>
          <w:color w:val="000000"/>
          <w:sz w:val="20"/>
          <w:szCs w:val="20"/>
          <w:u w:val="single"/>
        </w:rPr>
      </w:pPr>
      <w:r w:rsidRPr="001D727C">
        <w:rPr>
          <w:rFonts w:ascii="Arial" w:hAnsi="Arial" w:cs="Arial"/>
          <w:b/>
          <w:color w:val="000000"/>
          <w:sz w:val="20"/>
          <w:szCs w:val="20"/>
          <w:u w:val="single"/>
        </w:rPr>
        <w:t xml:space="preserve">V/p št. </w:t>
      </w:r>
      <w:r w:rsidR="00545F59" w:rsidRPr="001D727C">
        <w:rPr>
          <w:rFonts w:ascii="Arial" w:hAnsi="Arial" w:cs="Arial"/>
          <w:b/>
          <w:color w:val="000000"/>
          <w:sz w:val="20"/>
          <w:szCs w:val="20"/>
          <w:u w:val="single"/>
        </w:rPr>
        <w:t>5</w:t>
      </w:r>
      <w:r w:rsidRPr="001D727C">
        <w:rPr>
          <w:rFonts w:ascii="Arial" w:hAnsi="Arial" w:cs="Arial"/>
          <w:b/>
          <w:color w:val="000000"/>
          <w:sz w:val="20"/>
          <w:szCs w:val="20"/>
          <w:u w:val="single"/>
        </w:rPr>
        <w:t>-</w:t>
      </w:r>
      <w:r w:rsidR="001D727C" w:rsidRPr="001D727C">
        <w:rPr>
          <w:rFonts w:ascii="Arial" w:hAnsi="Arial" w:cs="Arial"/>
          <w:b/>
          <w:color w:val="000000"/>
          <w:sz w:val="20"/>
          <w:szCs w:val="20"/>
          <w:u w:val="single"/>
        </w:rPr>
        <w:t>30</w:t>
      </w:r>
      <w:r w:rsidRPr="001D727C">
        <w:rPr>
          <w:rFonts w:ascii="Arial" w:hAnsi="Arial" w:cs="Arial"/>
          <w:b/>
          <w:color w:val="000000"/>
          <w:sz w:val="20"/>
          <w:szCs w:val="20"/>
          <w:u w:val="single"/>
        </w:rPr>
        <w:t xml:space="preserve">-2022: </w:t>
      </w:r>
      <w:r w:rsidR="001D727C" w:rsidRPr="001D727C">
        <w:rPr>
          <w:rFonts w:ascii="Arial" w:hAnsi="Arial" w:cs="Arial"/>
          <w:b/>
          <w:color w:val="000000"/>
          <w:sz w:val="20"/>
          <w:szCs w:val="20"/>
          <w:u w:val="single"/>
        </w:rPr>
        <w:t>Klemen MARKOVIČ</w:t>
      </w:r>
    </w:p>
    <w:p w:rsidR="001D727C" w:rsidRDefault="003C2E1E" w:rsidP="001D727C">
      <w:pPr>
        <w:pStyle w:val="Odstavekseznama"/>
        <w:numPr>
          <w:ilvl w:val="0"/>
          <w:numId w:val="41"/>
        </w:numPr>
        <w:spacing w:line="276" w:lineRule="auto"/>
        <w:jc w:val="both"/>
        <w:rPr>
          <w:rFonts w:ascii="Arial" w:hAnsi="Arial" w:cs="Arial"/>
          <w:color w:val="000000"/>
          <w:sz w:val="20"/>
          <w:szCs w:val="20"/>
        </w:rPr>
      </w:pPr>
      <w:r>
        <w:rPr>
          <w:rFonts w:ascii="Arial" w:hAnsi="Arial" w:cs="Arial"/>
          <w:color w:val="000000"/>
          <w:sz w:val="20"/>
          <w:szCs w:val="20"/>
        </w:rPr>
        <w:t>Krajani Cer</w:t>
      </w:r>
      <w:r w:rsidR="001D727C" w:rsidRPr="001D727C">
        <w:rPr>
          <w:rFonts w:ascii="Arial" w:hAnsi="Arial" w:cs="Arial"/>
          <w:color w:val="000000"/>
          <w:sz w:val="20"/>
          <w:szCs w:val="20"/>
        </w:rPr>
        <w:t>kven</w:t>
      </w:r>
      <w:r>
        <w:rPr>
          <w:rFonts w:ascii="Arial" w:hAnsi="Arial" w:cs="Arial"/>
          <w:color w:val="000000"/>
          <w:sz w:val="20"/>
          <w:szCs w:val="20"/>
        </w:rPr>
        <w:t>e</w:t>
      </w:r>
      <w:r w:rsidR="001D727C" w:rsidRPr="001D727C">
        <w:rPr>
          <w:rFonts w:ascii="Arial" w:hAnsi="Arial" w:cs="Arial"/>
          <w:color w:val="000000"/>
          <w:sz w:val="20"/>
          <w:szCs w:val="20"/>
        </w:rPr>
        <w:t xml:space="preserve"> ulic</w:t>
      </w:r>
      <w:r>
        <w:rPr>
          <w:rFonts w:ascii="Arial" w:hAnsi="Arial" w:cs="Arial"/>
          <w:color w:val="000000"/>
          <w:sz w:val="20"/>
          <w:szCs w:val="20"/>
        </w:rPr>
        <w:t>e</w:t>
      </w:r>
      <w:r w:rsidR="001D727C" w:rsidRPr="001D727C">
        <w:rPr>
          <w:rFonts w:ascii="Arial" w:hAnsi="Arial" w:cs="Arial"/>
          <w:color w:val="000000"/>
          <w:sz w:val="20"/>
          <w:szCs w:val="20"/>
        </w:rPr>
        <w:t xml:space="preserve">: </w:t>
      </w:r>
      <w:r>
        <w:rPr>
          <w:rFonts w:ascii="Arial" w:hAnsi="Arial" w:cs="Arial"/>
          <w:color w:val="000000"/>
          <w:sz w:val="20"/>
          <w:szCs w:val="20"/>
        </w:rPr>
        <w:t xml:space="preserve">problem </w:t>
      </w:r>
      <w:r w:rsidR="001D727C" w:rsidRPr="001D727C">
        <w:rPr>
          <w:rFonts w:ascii="Arial" w:hAnsi="Arial" w:cs="Arial"/>
          <w:color w:val="000000"/>
          <w:sz w:val="20"/>
          <w:szCs w:val="20"/>
        </w:rPr>
        <w:t>parkiranj</w:t>
      </w:r>
      <w:r>
        <w:rPr>
          <w:rFonts w:ascii="Arial" w:hAnsi="Arial" w:cs="Arial"/>
          <w:color w:val="000000"/>
          <w:sz w:val="20"/>
          <w:szCs w:val="20"/>
        </w:rPr>
        <w:t>a</w:t>
      </w:r>
      <w:r w:rsidR="001D727C" w:rsidRPr="001D727C">
        <w:rPr>
          <w:rFonts w:ascii="Arial" w:hAnsi="Arial" w:cs="Arial"/>
          <w:color w:val="000000"/>
          <w:sz w:val="20"/>
          <w:szCs w:val="20"/>
        </w:rPr>
        <w:t xml:space="preserve"> tovornih vozil. </w:t>
      </w:r>
      <w:r>
        <w:rPr>
          <w:rFonts w:ascii="Arial" w:hAnsi="Arial" w:cs="Arial"/>
          <w:sz w:val="20"/>
          <w:szCs w:val="20"/>
        </w:rPr>
        <w:t>Š</w:t>
      </w:r>
      <w:r w:rsidRPr="00797ED9">
        <w:rPr>
          <w:rFonts w:ascii="Arial" w:hAnsi="Arial" w:cs="Arial"/>
          <w:sz w:val="20"/>
          <w:szCs w:val="20"/>
        </w:rPr>
        <w:t>e na tistih par parkirnih mestih</w:t>
      </w:r>
      <w:r>
        <w:rPr>
          <w:rFonts w:ascii="Arial" w:hAnsi="Arial" w:cs="Arial"/>
          <w:sz w:val="20"/>
          <w:szCs w:val="20"/>
        </w:rPr>
        <w:t>, ki jih imajo,</w:t>
      </w:r>
      <w:r w:rsidRPr="00797ED9">
        <w:rPr>
          <w:rFonts w:ascii="Arial" w:hAnsi="Arial" w:cs="Arial"/>
          <w:sz w:val="20"/>
          <w:szCs w:val="20"/>
        </w:rPr>
        <w:t xml:space="preserve"> parkirajo tovorna vozila. V svetniški skupini SDS Tržič prosi</w:t>
      </w:r>
      <w:r>
        <w:rPr>
          <w:rFonts w:ascii="Arial" w:hAnsi="Arial" w:cs="Arial"/>
          <w:sz w:val="20"/>
          <w:szCs w:val="20"/>
        </w:rPr>
        <w:t>j</w:t>
      </w:r>
      <w:r w:rsidRPr="00797ED9">
        <w:rPr>
          <w:rFonts w:ascii="Arial" w:hAnsi="Arial" w:cs="Arial"/>
          <w:sz w:val="20"/>
          <w:szCs w:val="20"/>
        </w:rPr>
        <w:t>o, da se problem reši urgentno</w:t>
      </w:r>
      <w:r w:rsidR="00AB350D">
        <w:rPr>
          <w:rFonts w:ascii="Arial" w:hAnsi="Arial" w:cs="Arial"/>
          <w:sz w:val="20"/>
          <w:szCs w:val="20"/>
        </w:rPr>
        <w:t>,</w:t>
      </w:r>
      <w:r w:rsidRPr="00797ED9">
        <w:rPr>
          <w:rFonts w:ascii="Arial" w:hAnsi="Arial" w:cs="Arial"/>
          <w:sz w:val="20"/>
          <w:szCs w:val="20"/>
        </w:rPr>
        <w:t xml:space="preserve"> s postavitvijo kakšne table o prepovedi parkiranja tovornih vozil</w:t>
      </w:r>
      <w:r>
        <w:rPr>
          <w:rFonts w:ascii="Arial" w:hAnsi="Arial" w:cs="Arial"/>
          <w:color w:val="000000"/>
          <w:sz w:val="20"/>
          <w:szCs w:val="20"/>
        </w:rPr>
        <w:t>.</w:t>
      </w:r>
    </w:p>
    <w:p w:rsidR="003C2E1E" w:rsidRPr="001D727C" w:rsidRDefault="003C2E1E" w:rsidP="003C2E1E">
      <w:pPr>
        <w:pStyle w:val="Odstavekseznama"/>
        <w:spacing w:line="276" w:lineRule="auto"/>
        <w:jc w:val="both"/>
        <w:rPr>
          <w:rFonts w:ascii="Arial" w:hAnsi="Arial" w:cs="Arial"/>
          <w:color w:val="000000"/>
          <w:sz w:val="20"/>
          <w:szCs w:val="20"/>
        </w:rPr>
      </w:pPr>
    </w:p>
    <w:p w:rsidR="003C2E1E" w:rsidRDefault="001D727C" w:rsidP="00175647">
      <w:pPr>
        <w:spacing w:line="276" w:lineRule="auto"/>
        <w:jc w:val="both"/>
        <w:rPr>
          <w:rFonts w:ascii="Arial" w:hAnsi="Arial" w:cs="Arial"/>
          <w:color w:val="000000"/>
          <w:sz w:val="20"/>
          <w:szCs w:val="20"/>
        </w:rPr>
      </w:pPr>
      <w:r w:rsidRPr="001D727C">
        <w:rPr>
          <w:rFonts w:ascii="Arial" w:hAnsi="Arial" w:cs="Arial"/>
          <w:color w:val="000000"/>
          <w:sz w:val="20"/>
          <w:szCs w:val="20"/>
        </w:rPr>
        <w:lastRenderedPageBreak/>
        <w:t>Podžupan</w:t>
      </w:r>
      <w:r w:rsidR="003C2E1E">
        <w:rPr>
          <w:rFonts w:ascii="Arial" w:hAnsi="Arial" w:cs="Arial"/>
          <w:color w:val="000000"/>
          <w:sz w:val="20"/>
          <w:szCs w:val="20"/>
        </w:rPr>
        <w:t xml:space="preserve"> Dušan BODLAJ</w:t>
      </w:r>
      <w:r w:rsidRPr="001D727C">
        <w:rPr>
          <w:rFonts w:ascii="Arial" w:hAnsi="Arial" w:cs="Arial"/>
          <w:color w:val="000000"/>
          <w:sz w:val="20"/>
          <w:szCs w:val="20"/>
        </w:rPr>
        <w:t xml:space="preserve">: </w:t>
      </w:r>
      <w:r w:rsidR="003C2E1E">
        <w:rPr>
          <w:rFonts w:ascii="Arial" w:hAnsi="Arial" w:cs="Arial"/>
          <w:sz w:val="20"/>
          <w:szCs w:val="20"/>
        </w:rPr>
        <w:t>T</w:t>
      </w:r>
      <w:r w:rsidR="003C2E1E" w:rsidRPr="00797ED9">
        <w:rPr>
          <w:rFonts w:ascii="Arial" w:hAnsi="Arial" w:cs="Arial"/>
          <w:sz w:val="20"/>
          <w:szCs w:val="20"/>
        </w:rPr>
        <w:t xml:space="preserve">am je kar pereče. </w:t>
      </w:r>
      <w:r w:rsidR="003C2E1E">
        <w:rPr>
          <w:rFonts w:ascii="Arial" w:hAnsi="Arial" w:cs="Arial"/>
          <w:sz w:val="20"/>
          <w:szCs w:val="20"/>
        </w:rPr>
        <w:t xml:space="preserve">To vprašanje oziroma pobudo bomo predali </w:t>
      </w:r>
      <w:r w:rsidR="003C2E1E" w:rsidRPr="00797ED9">
        <w:rPr>
          <w:rFonts w:ascii="Arial" w:hAnsi="Arial" w:cs="Arial"/>
          <w:sz w:val="20"/>
          <w:szCs w:val="20"/>
        </w:rPr>
        <w:t xml:space="preserve">našemu Uradu za okolje in prostor. </w:t>
      </w:r>
      <w:r w:rsidR="003C2E1E">
        <w:rPr>
          <w:rFonts w:ascii="Arial" w:hAnsi="Arial" w:cs="Arial"/>
          <w:sz w:val="20"/>
          <w:szCs w:val="20"/>
        </w:rPr>
        <w:t>R</w:t>
      </w:r>
      <w:r w:rsidR="003C2E1E" w:rsidRPr="00797ED9">
        <w:rPr>
          <w:rFonts w:ascii="Arial" w:hAnsi="Arial" w:cs="Arial"/>
          <w:sz w:val="20"/>
          <w:szCs w:val="20"/>
        </w:rPr>
        <w:t xml:space="preserve">es </w:t>
      </w:r>
      <w:r w:rsidR="003C2E1E">
        <w:rPr>
          <w:rFonts w:ascii="Arial" w:hAnsi="Arial" w:cs="Arial"/>
          <w:sz w:val="20"/>
          <w:szCs w:val="20"/>
        </w:rPr>
        <w:t xml:space="preserve">bo </w:t>
      </w:r>
      <w:r w:rsidR="003C2E1E" w:rsidRPr="00797ED9">
        <w:rPr>
          <w:rFonts w:ascii="Arial" w:hAnsi="Arial" w:cs="Arial"/>
          <w:sz w:val="20"/>
          <w:szCs w:val="20"/>
        </w:rPr>
        <w:t xml:space="preserve">potrebno </w:t>
      </w:r>
      <w:r w:rsidR="003C2E1E">
        <w:rPr>
          <w:rFonts w:ascii="Arial" w:hAnsi="Arial" w:cs="Arial"/>
          <w:sz w:val="20"/>
          <w:szCs w:val="20"/>
        </w:rPr>
        <w:t xml:space="preserve">postaviti </w:t>
      </w:r>
      <w:r w:rsidR="003C2E1E" w:rsidRPr="00797ED9">
        <w:rPr>
          <w:rFonts w:ascii="Arial" w:hAnsi="Arial" w:cs="Arial"/>
          <w:sz w:val="20"/>
          <w:szCs w:val="20"/>
        </w:rPr>
        <w:t>kakšen znak</w:t>
      </w:r>
      <w:r w:rsidR="00AB350D">
        <w:rPr>
          <w:rFonts w:ascii="Arial" w:hAnsi="Arial" w:cs="Arial"/>
          <w:sz w:val="20"/>
          <w:szCs w:val="20"/>
        </w:rPr>
        <w:t>,</w:t>
      </w:r>
      <w:r w:rsidR="003C2E1E">
        <w:rPr>
          <w:rFonts w:ascii="Arial" w:hAnsi="Arial" w:cs="Arial"/>
          <w:sz w:val="20"/>
          <w:szCs w:val="20"/>
        </w:rPr>
        <w:t xml:space="preserve"> </w:t>
      </w:r>
      <w:r w:rsidR="003C2E1E" w:rsidRPr="00797ED9">
        <w:rPr>
          <w:rFonts w:ascii="Arial" w:hAnsi="Arial" w:cs="Arial"/>
          <w:sz w:val="20"/>
          <w:szCs w:val="20"/>
        </w:rPr>
        <w:t xml:space="preserve">da vsaj dostavna vozila, kombiji, ki so malo večji, tam ne bi parkirali. </w:t>
      </w:r>
    </w:p>
    <w:p w:rsidR="00575A0A" w:rsidRPr="001D727C" w:rsidRDefault="00575A0A" w:rsidP="00175647">
      <w:pPr>
        <w:spacing w:line="276" w:lineRule="auto"/>
        <w:jc w:val="both"/>
        <w:rPr>
          <w:rFonts w:ascii="Arial" w:hAnsi="Arial" w:cs="Arial"/>
          <w:b/>
          <w:color w:val="000000"/>
          <w:sz w:val="20"/>
          <w:szCs w:val="20"/>
          <w:u w:val="single"/>
        </w:rPr>
      </w:pPr>
    </w:p>
    <w:p w:rsidR="001D727C" w:rsidRPr="001D727C" w:rsidRDefault="001D727C" w:rsidP="001D727C">
      <w:pPr>
        <w:spacing w:line="276" w:lineRule="auto"/>
        <w:jc w:val="both"/>
        <w:rPr>
          <w:rFonts w:ascii="Arial" w:hAnsi="Arial" w:cs="Arial"/>
          <w:b/>
          <w:color w:val="000000"/>
          <w:sz w:val="20"/>
          <w:szCs w:val="20"/>
          <w:u w:val="single"/>
        </w:rPr>
      </w:pPr>
      <w:r w:rsidRPr="001D727C">
        <w:rPr>
          <w:rFonts w:ascii="Arial" w:hAnsi="Arial" w:cs="Arial"/>
          <w:b/>
          <w:color w:val="000000"/>
          <w:sz w:val="20"/>
          <w:szCs w:val="20"/>
          <w:u w:val="single"/>
        </w:rPr>
        <w:t>V/p št. 6-30-2022: Mladen NOVKOVIĆ</w:t>
      </w:r>
    </w:p>
    <w:p w:rsidR="001D727C" w:rsidRPr="001D727C" w:rsidRDefault="001D727C" w:rsidP="001D727C">
      <w:pPr>
        <w:pStyle w:val="Odstavekseznama"/>
        <w:numPr>
          <w:ilvl w:val="0"/>
          <w:numId w:val="42"/>
        </w:numPr>
        <w:spacing w:line="276" w:lineRule="auto"/>
        <w:jc w:val="both"/>
        <w:rPr>
          <w:rFonts w:ascii="Arial" w:hAnsi="Arial" w:cs="Arial"/>
          <w:b/>
          <w:color w:val="000000"/>
          <w:sz w:val="20"/>
          <w:szCs w:val="20"/>
          <w:u w:val="single"/>
        </w:rPr>
      </w:pPr>
      <w:r w:rsidRPr="001D727C">
        <w:rPr>
          <w:rFonts w:ascii="Arial" w:hAnsi="Arial" w:cs="Arial"/>
          <w:color w:val="000000"/>
          <w:sz w:val="20"/>
          <w:szCs w:val="20"/>
        </w:rPr>
        <w:t xml:space="preserve">Cerkvena ulica: </w:t>
      </w:r>
      <w:r w:rsidR="003C2E1E">
        <w:rPr>
          <w:rFonts w:ascii="Arial" w:hAnsi="Arial" w:cs="Arial"/>
          <w:color w:val="000000"/>
          <w:sz w:val="20"/>
          <w:szCs w:val="20"/>
        </w:rPr>
        <w:t>n</w:t>
      </w:r>
      <w:r>
        <w:rPr>
          <w:rFonts w:ascii="Arial" w:hAnsi="Arial" w:cs="Arial"/>
          <w:color w:val="000000"/>
          <w:sz w:val="20"/>
          <w:szCs w:val="20"/>
        </w:rPr>
        <w:t>ov stanovalec ima 3 vozila (tudi eno tovorno in eno poltovorno), vsa parkira neprimerno. Občina je bila že seznanjena. Gospod je aroganten in grozi.</w:t>
      </w:r>
    </w:p>
    <w:p w:rsidR="003C2E1E" w:rsidRDefault="003C2E1E" w:rsidP="001D727C">
      <w:pPr>
        <w:spacing w:line="276" w:lineRule="auto"/>
        <w:jc w:val="both"/>
        <w:rPr>
          <w:rFonts w:ascii="Arial" w:hAnsi="Arial" w:cs="Arial"/>
          <w:color w:val="000000"/>
          <w:sz w:val="20"/>
          <w:szCs w:val="20"/>
        </w:rPr>
      </w:pPr>
    </w:p>
    <w:p w:rsidR="001D727C" w:rsidRDefault="001D727C" w:rsidP="001D727C">
      <w:pPr>
        <w:spacing w:line="276" w:lineRule="auto"/>
        <w:jc w:val="both"/>
        <w:rPr>
          <w:rFonts w:ascii="Arial" w:hAnsi="Arial" w:cs="Arial"/>
          <w:color w:val="000000"/>
          <w:sz w:val="20"/>
          <w:szCs w:val="20"/>
        </w:rPr>
      </w:pPr>
      <w:r>
        <w:rPr>
          <w:rFonts w:ascii="Arial" w:hAnsi="Arial" w:cs="Arial"/>
          <w:color w:val="000000"/>
          <w:sz w:val="20"/>
          <w:szCs w:val="20"/>
        </w:rPr>
        <w:t>Klemen SRNA</w:t>
      </w:r>
      <w:r w:rsidR="003C2E1E">
        <w:rPr>
          <w:rFonts w:ascii="Arial" w:hAnsi="Arial" w:cs="Arial"/>
          <w:color w:val="000000"/>
          <w:sz w:val="20"/>
          <w:szCs w:val="20"/>
        </w:rPr>
        <w:t>, direktor občinske uprave</w:t>
      </w:r>
      <w:r>
        <w:rPr>
          <w:rFonts w:ascii="Arial" w:hAnsi="Arial" w:cs="Arial"/>
          <w:color w:val="000000"/>
          <w:sz w:val="20"/>
          <w:szCs w:val="20"/>
        </w:rPr>
        <w:t xml:space="preserve">: Danes je dobil klic na to tematiko. Bomo urgirali, stanovalci naj napišejo dopis in </w:t>
      </w:r>
      <w:r w:rsidR="003C2E1E">
        <w:rPr>
          <w:rFonts w:ascii="Arial" w:hAnsi="Arial" w:cs="Arial"/>
          <w:color w:val="000000"/>
          <w:sz w:val="20"/>
          <w:szCs w:val="20"/>
        </w:rPr>
        <w:t xml:space="preserve">priložijo </w:t>
      </w:r>
      <w:r>
        <w:rPr>
          <w:rFonts w:ascii="Arial" w:hAnsi="Arial" w:cs="Arial"/>
          <w:color w:val="000000"/>
          <w:sz w:val="20"/>
          <w:szCs w:val="20"/>
        </w:rPr>
        <w:t>fotografije.</w:t>
      </w:r>
    </w:p>
    <w:p w:rsidR="001D727C" w:rsidRDefault="001D727C" w:rsidP="001D727C">
      <w:pPr>
        <w:spacing w:line="276" w:lineRule="auto"/>
        <w:jc w:val="both"/>
        <w:rPr>
          <w:rFonts w:ascii="Arial" w:hAnsi="Arial" w:cs="Arial"/>
          <w:color w:val="000000"/>
          <w:sz w:val="20"/>
          <w:szCs w:val="20"/>
        </w:rPr>
      </w:pPr>
    </w:p>
    <w:p w:rsidR="001D727C" w:rsidRPr="001D727C" w:rsidRDefault="001D727C" w:rsidP="001D727C">
      <w:pPr>
        <w:spacing w:line="276" w:lineRule="auto"/>
        <w:jc w:val="both"/>
        <w:rPr>
          <w:rFonts w:ascii="Arial" w:hAnsi="Arial" w:cs="Arial"/>
          <w:b/>
          <w:color w:val="000000"/>
          <w:sz w:val="20"/>
          <w:szCs w:val="20"/>
          <w:u w:val="single"/>
        </w:rPr>
      </w:pPr>
      <w:r w:rsidRPr="001D727C">
        <w:rPr>
          <w:rFonts w:ascii="Arial" w:hAnsi="Arial" w:cs="Arial"/>
          <w:b/>
          <w:color w:val="000000"/>
          <w:sz w:val="20"/>
          <w:szCs w:val="20"/>
          <w:u w:val="single"/>
        </w:rPr>
        <w:t xml:space="preserve">V/p št. </w:t>
      </w:r>
      <w:r>
        <w:rPr>
          <w:rFonts w:ascii="Arial" w:hAnsi="Arial" w:cs="Arial"/>
          <w:b/>
          <w:color w:val="000000"/>
          <w:sz w:val="20"/>
          <w:szCs w:val="20"/>
          <w:u w:val="single"/>
        </w:rPr>
        <w:t>7</w:t>
      </w:r>
      <w:r w:rsidRPr="001D727C">
        <w:rPr>
          <w:rFonts w:ascii="Arial" w:hAnsi="Arial" w:cs="Arial"/>
          <w:b/>
          <w:color w:val="000000"/>
          <w:sz w:val="20"/>
          <w:szCs w:val="20"/>
          <w:u w:val="single"/>
        </w:rPr>
        <w:t xml:space="preserve">-30-2022: </w:t>
      </w:r>
      <w:r>
        <w:rPr>
          <w:rFonts w:ascii="Arial" w:hAnsi="Arial" w:cs="Arial"/>
          <w:b/>
          <w:color w:val="000000"/>
          <w:sz w:val="20"/>
          <w:szCs w:val="20"/>
          <w:u w:val="single"/>
        </w:rPr>
        <w:t>Melanija PRIMOŽIČ</w:t>
      </w:r>
    </w:p>
    <w:p w:rsidR="001D727C" w:rsidRDefault="001D727C" w:rsidP="00363C9A">
      <w:pPr>
        <w:pStyle w:val="Odstavekseznama"/>
        <w:numPr>
          <w:ilvl w:val="0"/>
          <w:numId w:val="43"/>
        </w:numPr>
        <w:spacing w:line="276" w:lineRule="auto"/>
        <w:jc w:val="both"/>
        <w:rPr>
          <w:rFonts w:ascii="Arial" w:hAnsi="Arial" w:cs="Arial"/>
          <w:color w:val="000000"/>
          <w:sz w:val="20"/>
          <w:szCs w:val="20"/>
        </w:rPr>
      </w:pPr>
      <w:r w:rsidRPr="001D727C">
        <w:rPr>
          <w:rFonts w:ascii="Arial" w:hAnsi="Arial" w:cs="Arial"/>
          <w:color w:val="000000"/>
          <w:sz w:val="20"/>
          <w:szCs w:val="20"/>
        </w:rPr>
        <w:t xml:space="preserve">Cerkvena ulica: </w:t>
      </w:r>
      <w:r w:rsidR="00363C9A">
        <w:rPr>
          <w:rFonts w:ascii="Arial" w:hAnsi="Arial" w:cs="Arial"/>
          <w:color w:val="000000"/>
          <w:sz w:val="20"/>
          <w:szCs w:val="20"/>
        </w:rPr>
        <w:t>Ista problematika. Ima dopis stanovalca glede te problematike, ga predaja zapisnikarici.</w:t>
      </w:r>
    </w:p>
    <w:p w:rsidR="001D727C" w:rsidRDefault="001D727C" w:rsidP="001D727C">
      <w:pPr>
        <w:spacing w:line="276" w:lineRule="auto"/>
        <w:jc w:val="both"/>
        <w:rPr>
          <w:rFonts w:ascii="Arial" w:hAnsi="Arial" w:cs="Arial"/>
          <w:color w:val="000000"/>
          <w:sz w:val="20"/>
          <w:szCs w:val="20"/>
        </w:rPr>
      </w:pPr>
    </w:p>
    <w:p w:rsidR="00363C9A" w:rsidRPr="001D727C" w:rsidRDefault="001D727C" w:rsidP="00363C9A">
      <w:pPr>
        <w:spacing w:line="276" w:lineRule="auto"/>
        <w:jc w:val="both"/>
        <w:rPr>
          <w:rFonts w:ascii="Arial" w:hAnsi="Arial" w:cs="Arial"/>
          <w:b/>
          <w:color w:val="000000"/>
          <w:sz w:val="20"/>
          <w:szCs w:val="20"/>
          <w:u w:val="single"/>
        </w:rPr>
      </w:pPr>
      <w:r w:rsidRPr="001D727C">
        <w:rPr>
          <w:rFonts w:ascii="Arial" w:hAnsi="Arial" w:cs="Arial"/>
          <w:color w:val="000000"/>
          <w:sz w:val="20"/>
          <w:szCs w:val="20"/>
        </w:rPr>
        <w:t xml:space="preserve"> </w:t>
      </w:r>
      <w:r w:rsidR="00363C9A" w:rsidRPr="001D727C">
        <w:rPr>
          <w:rFonts w:ascii="Arial" w:hAnsi="Arial" w:cs="Arial"/>
          <w:b/>
          <w:color w:val="000000"/>
          <w:sz w:val="20"/>
          <w:szCs w:val="20"/>
          <w:u w:val="single"/>
        </w:rPr>
        <w:t xml:space="preserve">V/p št. </w:t>
      </w:r>
      <w:r w:rsidR="00363C9A">
        <w:rPr>
          <w:rFonts w:ascii="Arial" w:hAnsi="Arial" w:cs="Arial"/>
          <w:b/>
          <w:color w:val="000000"/>
          <w:sz w:val="20"/>
          <w:szCs w:val="20"/>
          <w:u w:val="single"/>
        </w:rPr>
        <w:t>8</w:t>
      </w:r>
      <w:r w:rsidR="00363C9A" w:rsidRPr="001D727C">
        <w:rPr>
          <w:rFonts w:ascii="Arial" w:hAnsi="Arial" w:cs="Arial"/>
          <w:b/>
          <w:color w:val="000000"/>
          <w:sz w:val="20"/>
          <w:szCs w:val="20"/>
          <w:u w:val="single"/>
        </w:rPr>
        <w:t xml:space="preserve">-30-2022: </w:t>
      </w:r>
      <w:r w:rsidR="00363C9A">
        <w:rPr>
          <w:rFonts w:ascii="Arial" w:hAnsi="Arial" w:cs="Arial"/>
          <w:b/>
          <w:color w:val="000000"/>
          <w:sz w:val="20"/>
          <w:szCs w:val="20"/>
          <w:u w:val="single"/>
        </w:rPr>
        <w:t>Janez BOGATAJ</w:t>
      </w:r>
    </w:p>
    <w:p w:rsidR="00363C9A" w:rsidRDefault="00363C9A" w:rsidP="00363C9A">
      <w:pPr>
        <w:pStyle w:val="Odstavekseznama"/>
        <w:numPr>
          <w:ilvl w:val="0"/>
          <w:numId w:val="44"/>
        </w:numPr>
        <w:spacing w:line="276" w:lineRule="auto"/>
        <w:jc w:val="both"/>
        <w:rPr>
          <w:rFonts w:ascii="Arial" w:hAnsi="Arial" w:cs="Arial"/>
          <w:color w:val="000000"/>
          <w:sz w:val="20"/>
          <w:szCs w:val="20"/>
        </w:rPr>
      </w:pPr>
      <w:r>
        <w:rPr>
          <w:rFonts w:ascii="Arial" w:hAnsi="Arial" w:cs="Arial"/>
          <w:color w:val="000000"/>
          <w:sz w:val="20"/>
          <w:szCs w:val="20"/>
        </w:rPr>
        <w:t>Šuštarska nedelja. Prijatelj ga je vprašal, če se res ne bo nič peklo na Šuštarski nedelji. Šuštarska je bila slaba, ni bilo dovolj ponudbe (ne za prehrano, ne za ostalo »robo«)</w:t>
      </w:r>
      <w:r w:rsidR="00F87227">
        <w:rPr>
          <w:rFonts w:ascii="Arial" w:hAnsi="Arial" w:cs="Arial"/>
          <w:color w:val="000000"/>
          <w:sz w:val="20"/>
          <w:szCs w:val="20"/>
        </w:rPr>
        <w:t xml:space="preserve"> in ni bilo obiska</w:t>
      </w:r>
      <w:r>
        <w:rPr>
          <w:rFonts w:ascii="Arial" w:hAnsi="Arial" w:cs="Arial"/>
          <w:color w:val="000000"/>
          <w:sz w:val="20"/>
          <w:szCs w:val="20"/>
        </w:rPr>
        <w:t>.</w:t>
      </w:r>
    </w:p>
    <w:p w:rsidR="00F87227" w:rsidRDefault="00F87227" w:rsidP="00363C9A">
      <w:pPr>
        <w:spacing w:line="276" w:lineRule="auto"/>
        <w:jc w:val="both"/>
        <w:rPr>
          <w:rFonts w:ascii="Arial" w:hAnsi="Arial" w:cs="Arial"/>
          <w:color w:val="000000"/>
          <w:sz w:val="20"/>
          <w:szCs w:val="20"/>
        </w:rPr>
      </w:pPr>
    </w:p>
    <w:p w:rsidR="00363C9A" w:rsidRPr="00363C9A" w:rsidRDefault="00363C9A" w:rsidP="00363C9A">
      <w:pPr>
        <w:spacing w:line="276" w:lineRule="auto"/>
        <w:jc w:val="both"/>
        <w:rPr>
          <w:rFonts w:ascii="Arial" w:hAnsi="Arial" w:cs="Arial"/>
          <w:color w:val="000000"/>
          <w:sz w:val="20"/>
          <w:szCs w:val="20"/>
        </w:rPr>
      </w:pPr>
      <w:r>
        <w:rPr>
          <w:rFonts w:ascii="Arial" w:hAnsi="Arial" w:cs="Arial"/>
          <w:color w:val="000000"/>
          <w:sz w:val="20"/>
          <w:szCs w:val="20"/>
        </w:rPr>
        <w:t>Klemen SRNA</w:t>
      </w:r>
      <w:r w:rsidR="00F87227">
        <w:rPr>
          <w:rFonts w:ascii="Arial" w:hAnsi="Arial" w:cs="Arial"/>
          <w:color w:val="000000"/>
          <w:sz w:val="20"/>
          <w:szCs w:val="20"/>
        </w:rPr>
        <w:t>, direktor občinske uprave</w:t>
      </w:r>
      <w:r>
        <w:rPr>
          <w:rFonts w:ascii="Arial" w:hAnsi="Arial" w:cs="Arial"/>
          <w:color w:val="000000"/>
          <w:sz w:val="20"/>
          <w:szCs w:val="20"/>
        </w:rPr>
        <w:t xml:space="preserve">: </w:t>
      </w:r>
      <w:r w:rsidR="00AB350D">
        <w:rPr>
          <w:rFonts w:ascii="Arial" w:hAnsi="Arial" w:cs="Arial"/>
          <w:color w:val="000000"/>
          <w:sz w:val="20"/>
          <w:szCs w:val="20"/>
        </w:rPr>
        <w:t>Smo</w:t>
      </w:r>
      <w:r w:rsidR="00F87227">
        <w:rPr>
          <w:rFonts w:ascii="Arial" w:hAnsi="Arial" w:cs="Arial"/>
          <w:color w:val="000000"/>
          <w:sz w:val="20"/>
          <w:szCs w:val="20"/>
        </w:rPr>
        <w:t xml:space="preserve"> v</w:t>
      </w:r>
      <w:r>
        <w:rPr>
          <w:rFonts w:ascii="Arial" w:hAnsi="Arial" w:cs="Arial"/>
          <w:color w:val="000000"/>
          <w:sz w:val="20"/>
          <w:szCs w:val="20"/>
        </w:rPr>
        <w:t>esel</w:t>
      </w:r>
      <w:r w:rsidR="00AB350D">
        <w:rPr>
          <w:rFonts w:ascii="Arial" w:hAnsi="Arial" w:cs="Arial"/>
          <w:color w:val="000000"/>
          <w:sz w:val="20"/>
          <w:szCs w:val="20"/>
        </w:rPr>
        <w:t>i</w:t>
      </w:r>
      <w:r>
        <w:rPr>
          <w:rFonts w:ascii="Arial" w:hAnsi="Arial" w:cs="Arial"/>
          <w:color w:val="000000"/>
          <w:sz w:val="20"/>
          <w:szCs w:val="20"/>
        </w:rPr>
        <w:t xml:space="preserve"> vprašanja. Lani smo se pogovarjali in se načrtno odločili, da se </w:t>
      </w:r>
      <w:r w:rsidR="00AB350D">
        <w:rPr>
          <w:rFonts w:ascii="Arial" w:hAnsi="Arial" w:cs="Arial"/>
          <w:color w:val="000000"/>
          <w:sz w:val="20"/>
          <w:szCs w:val="20"/>
        </w:rPr>
        <w:t>Š</w:t>
      </w:r>
      <w:r>
        <w:rPr>
          <w:rFonts w:ascii="Arial" w:hAnsi="Arial" w:cs="Arial"/>
          <w:color w:val="000000"/>
          <w:sz w:val="20"/>
          <w:szCs w:val="20"/>
        </w:rPr>
        <w:t>uštarsko nedeljo skrči na način, da ponudniki smejo prodajati, če ponujajo vsaj 70% slovenskega blaga. Pek</w:t>
      </w:r>
      <w:r w:rsidR="00F87227">
        <w:rPr>
          <w:rFonts w:ascii="Arial" w:hAnsi="Arial" w:cs="Arial"/>
          <w:color w:val="000000"/>
          <w:sz w:val="20"/>
          <w:szCs w:val="20"/>
        </w:rPr>
        <w:t>a</w:t>
      </w:r>
      <w:r>
        <w:rPr>
          <w:rFonts w:ascii="Arial" w:hAnsi="Arial" w:cs="Arial"/>
          <w:color w:val="000000"/>
          <w:sz w:val="20"/>
          <w:szCs w:val="20"/>
        </w:rPr>
        <w:t xml:space="preserve"> ni več, velikih ponudnikov ni. Šuštarska se lahko organizira z nizkocenovnimi izdelki, lahko pa, kot smo naredili. Sprejemamo kritiko, vsakomur je všeč drugače. Mi smo se odločili za butično verzijo s slovenskimi izdelki. Kar se tiče gostinske ponudbe, se strinja, da je bilo slabo – ampak ponudniki so omejeni, nekateri ne želijo priti. Tržič na </w:t>
      </w:r>
      <w:r w:rsidR="00F87227">
        <w:rPr>
          <w:rFonts w:ascii="Arial" w:hAnsi="Arial" w:cs="Arial"/>
          <w:color w:val="000000"/>
          <w:sz w:val="20"/>
          <w:szCs w:val="20"/>
        </w:rPr>
        <w:t>Š</w:t>
      </w:r>
      <w:r>
        <w:rPr>
          <w:rFonts w:ascii="Arial" w:hAnsi="Arial" w:cs="Arial"/>
          <w:color w:val="000000"/>
          <w:sz w:val="20"/>
          <w:szCs w:val="20"/>
        </w:rPr>
        <w:t xml:space="preserve">uštarsko nedeljo si ne zasluži, da se pečejo čevapčiči in take jedi. </w:t>
      </w:r>
      <w:r w:rsidR="00AB350D">
        <w:rPr>
          <w:rFonts w:ascii="Arial" w:hAnsi="Arial" w:cs="Arial"/>
          <w:color w:val="000000"/>
          <w:sz w:val="20"/>
          <w:szCs w:val="20"/>
        </w:rPr>
        <w:t>I</w:t>
      </w:r>
      <w:r>
        <w:rPr>
          <w:rFonts w:ascii="Arial" w:hAnsi="Arial" w:cs="Arial"/>
          <w:color w:val="000000"/>
          <w:sz w:val="20"/>
          <w:szCs w:val="20"/>
        </w:rPr>
        <w:t>mamo domače jedi – štruklje, bržole…</w:t>
      </w:r>
    </w:p>
    <w:p w:rsidR="001D727C" w:rsidRDefault="001D727C" w:rsidP="001D727C">
      <w:pPr>
        <w:spacing w:line="276" w:lineRule="auto"/>
        <w:jc w:val="both"/>
        <w:rPr>
          <w:rFonts w:ascii="Arial" w:hAnsi="Arial" w:cs="Arial"/>
          <w:b/>
          <w:color w:val="000000"/>
          <w:sz w:val="20"/>
          <w:szCs w:val="20"/>
          <w:u w:val="single"/>
        </w:rPr>
      </w:pPr>
    </w:p>
    <w:p w:rsidR="00363C9A" w:rsidRDefault="00363C9A" w:rsidP="001D727C">
      <w:pPr>
        <w:spacing w:line="276" w:lineRule="auto"/>
        <w:jc w:val="both"/>
        <w:rPr>
          <w:rFonts w:ascii="Arial" w:hAnsi="Arial" w:cs="Arial"/>
          <w:color w:val="000000"/>
          <w:sz w:val="20"/>
          <w:szCs w:val="20"/>
        </w:rPr>
      </w:pPr>
      <w:r w:rsidRPr="00363C9A">
        <w:rPr>
          <w:rFonts w:ascii="Arial" w:hAnsi="Arial" w:cs="Arial"/>
          <w:color w:val="000000"/>
          <w:sz w:val="20"/>
          <w:szCs w:val="20"/>
        </w:rPr>
        <w:t>17.40 – prišel Andrej FRELIH.</w:t>
      </w:r>
    </w:p>
    <w:p w:rsidR="00363C9A" w:rsidRDefault="00363C9A" w:rsidP="001D727C">
      <w:pPr>
        <w:spacing w:line="276" w:lineRule="auto"/>
        <w:jc w:val="both"/>
        <w:rPr>
          <w:rFonts w:ascii="Arial" w:hAnsi="Arial" w:cs="Arial"/>
          <w:color w:val="000000"/>
          <w:sz w:val="20"/>
          <w:szCs w:val="20"/>
        </w:rPr>
      </w:pPr>
    </w:p>
    <w:p w:rsidR="00363C9A" w:rsidRDefault="00363C9A" w:rsidP="001D727C">
      <w:pPr>
        <w:spacing w:line="276" w:lineRule="auto"/>
        <w:jc w:val="both"/>
        <w:rPr>
          <w:rFonts w:ascii="Arial" w:hAnsi="Arial" w:cs="Arial"/>
          <w:color w:val="000000"/>
          <w:sz w:val="20"/>
          <w:szCs w:val="20"/>
        </w:rPr>
      </w:pPr>
      <w:r>
        <w:rPr>
          <w:rFonts w:ascii="Arial" w:hAnsi="Arial" w:cs="Arial"/>
          <w:color w:val="000000"/>
          <w:sz w:val="20"/>
          <w:szCs w:val="20"/>
        </w:rPr>
        <w:t xml:space="preserve">Janez BOGATAJ: </w:t>
      </w:r>
      <w:r w:rsidR="00F87227">
        <w:rPr>
          <w:rFonts w:ascii="Arial" w:hAnsi="Arial" w:cs="Arial"/>
          <w:color w:val="000000"/>
          <w:sz w:val="20"/>
          <w:szCs w:val="20"/>
        </w:rPr>
        <w:t>V</w:t>
      </w:r>
      <w:r>
        <w:rPr>
          <w:rFonts w:ascii="Arial" w:hAnsi="Arial" w:cs="Arial"/>
          <w:color w:val="000000"/>
          <w:sz w:val="20"/>
          <w:szCs w:val="20"/>
        </w:rPr>
        <w:t>časih je bila ekipa, ki je na veliko kuhala bržole.</w:t>
      </w:r>
      <w:r w:rsidR="00F87227">
        <w:rPr>
          <w:rFonts w:ascii="Arial" w:hAnsi="Arial" w:cs="Arial"/>
          <w:color w:val="000000"/>
          <w:sz w:val="20"/>
          <w:szCs w:val="20"/>
        </w:rPr>
        <w:t xml:space="preserve"> Kot tekmovanje. </w:t>
      </w:r>
    </w:p>
    <w:p w:rsidR="00F87227" w:rsidRDefault="00F87227" w:rsidP="001D727C">
      <w:pPr>
        <w:spacing w:line="276" w:lineRule="auto"/>
        <w:jc w:val="both"/>
        <w:rPr>
          <w:rFonts w:ascii="Arial" w:hAnsi="Arial" w:cs="Arial"/>
          <w:color w:val="000000"/>
          <w:sz w:val="20"/>
          <w:szCs w:val="20"/>
        </w:rPr>
      </w:pPr>
    </w:p>
    <w:p w:rsidR="00363C9A" w:rsidRDefault="00363C9A" w:rsidP="001D727C">
      <w:pPr>
        <w:spacing w:line="276" w:lineRule="auto"/>
        <w:jc w:val="both"/>
        <w:rPr>
          <w:rFonts w:ascii="Arial" w:hAnsi="Arial" w:cs="Arial"/>
          <w:color w:val="000000"/>
          <w:sz w:val="20"/>
          <w:szCs w:val="20"/>
        </w:rPr>
      </w:pPr>
      <w:r>
        <w:rPr>
          <w:rFonts w:ascii="Arial" w:hAnsi="Arial" w:cs="Arial"/>
          <w:color w:val="000000"/>
          <w:sz w:val="20"/>
          <w:szCs w:val="20"/>
        </w:rPr>
        <w:t xml:space="preserve">Vida RAZTRESEN: </w:t>
      </w:r>
      <w:r w:rsidR="00F87227">
        <w:rPr>
          <w:rFonts w:ascii="Arial" w:hAnsi="Arial" w:cs="Arial"/>
          <w:color w:val="000000"/>
          <w:sz w:val="20"/>
          <w:szCs w:val="20"/>
        </w:rPr>
        <w:t>Z</w:t>
      </w:r>
      <w:r>
        <w:rPr>
          <w:rFonts w:ascii="Arial" w:hAnsi="Arial" w:cs="Arial"/>
          <w:color w:val="000000"/>
          <w:sz w:val="20"/>
          <w:szCs w:val="20"/>
        </w:rPr>
        <w:t xml:space="preserve">akaj </w:t>
      </w:r>
      <w:r w:rsidR="00F87227">
        <w:rPr>
          <w:rFonts w:ascii="Arial" w:hAnsi="Arial" w:cs="Arial"/>
          <w:color w:val="000000"/>
          <w:sz w:val="20"/>
          <w:szCs w:val="20"/>
        </w:rPr>
        <w:t xml:space="preserve">se še vedno imenuje </w:t>
      </w:r>
      <w:r>
        <w:rPr>
          <w:rFonts w:ascii="Arial" w:hAnsi="Arial" w:cs="Arial"/>
          <w:color w:val="000000"/>
          <w:sz w:val="20"/>
          <w:szCs w:val="20"/>
        </w:rPr>
        <w:t>šuštarska, če šuštarjev ni več? Zakaj ne Tržiški dan?</w:t>
      </w:r>
    </w:p>
    <w:p w:rsidR="00F87227" w:rsidRDefault="00F87227" w:rsidP="001D727C">
      <w:pPr>
        <w:spacing w:line="276" w:lineRule="auto"/>
        <w:jc w:val="both"/>
        <w:rPr>
          <w:rFonts w:ascii="Arial" w:hAnsi="Arial" w:cs="Arial"/>
          <w:color w:val="000000"/>
          <w:sz w:val="20"/>
          <w:szCs w:val="20"/>
        </w:rPr>
      </w:pPr>
    </w:p>
    <w:p w:rsidR="00F87227" w:rsidRDefault="00F87227" w:rsidP="001D727C">
      <w:pPr>
        <w:spacing w:line="276" w:lineRule="auto"/>
        <w:jc w:val="both"/>
        <w:rPr>
          <w:rFonts w:ascii="Arial" w:hAnsi="Arial" w:cs="Arial"/>
          <w:color w:val="000000"/>
          <w:sz w:val="20"/>
          <w:szCs w:val="20"/>
        </w:rPr>
      </w:pPr>
      <w:r>
        <w:rPr>
          <w:rFonts w:ascii="Arial" w:hAnsi="Arial" w:cs="Arial"/>
          <w:color w:val="000000"/>
          <w:sz w:val="20"/>
          <w:szCs w:val="20"/>
        </w:rPr>
        <w:t>Jaka JANKOVEC: Pohvalil je izbiro ansambla.</w:t>
      </w:r>
    </w:p>
    <w:p w:rsidR="00F87227" w:rsidRDefault="00F87227" w:rsidP="001D727C">
      <w:pPr>
        <w:spacing w:line="276" w:lineRule="auto"/>
        <w:jc w:val="both"/>
        <w:rPr>
          <w:rFonts w:ascii="Arial" w:hAnsi="Arial" w:cs="Arial"/>
          <w:color w:val="000000"/>
          <w:sz w:val="20"/>
          <w:szCs w:val="20"/>
        </w:rPr>
      </w:pPr>
    </w:p>
    <w:p w:rsidR="00F87227" w:rsidRPr="00363C9A" w:rsidRDefault="00F87227" w:rsidP="001D727C">
      <w:pPr>
        <w:spacing w:line="276" w:lineRule="auto"/>
        <w:jc w:val="both"/>
        <w:rPr>
          <w:rFonts w:ascii="Arial" w:hAnsi="Arial" w:cs="Arial"/>
          <w:color w:val="000000"/>
          <w:sz w:val="20"/>
          <w:szCs w:val="20"/>
        </w:rPr>
      </w:pPr>
      <w:r>
        <w:rPr>
          <w:rFonts w:ascii="Arial" w:hAnsi="Arial" w:cs="Arial"/>
          <w:color w:val="000000"/>
          <w:sz w:val="20"/>
          <w:szCs w:val="20"/>
        </w:rPr>
        <w:t xml:space="preserve">Melanija PRIMOŽIČ: Pohvalila je organizacijo prometa. </w:t>
      </w:r>
    </w:p>
    <w:p w:rsidR="001D727C" w:rsidRDefault="001D727C" w:rsidP="00175647">
      <w:pPr>
        <w:spacing w:line="276" w:lineRule="auto"/>
        <w:jc w:val="both"/>
        <w:rPr>
          <w:rFonts w:ascii="Arial" w:hAnsi="Arial" w:cs="Arial"/>
          <w:b/>
          <w:color w:val="000000"/>
          <w:sz w:val="20"/>
          <w:szCs w:val="20"/>
          <w:u w:val="single"/>
        </w:rPr>
      </w:pPr>
    </w:p>
    <w:p w:rsidR="00197BAC" w:rsidRDefault="00197BAC" w:rsidP="00175647">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48"/>
        <w:gridCol w:w="6853"/>
      </w:tblGrid>
      <w:tr w:rsidR="00A14F94" w:rsidRPr="004C248B" w:rsidTr="00332D62">
        <w:tc>
          <w:tcPr>
            <w:tcW w:w="164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4.</w:t>
            </w:r>
            <w:r w:rsidR="009934A4">
              <w:rPr>
                <w:rFonts w:ascii="Arial" w:hAnsi="Arial" w:cs="Arial"/>
                <w:b/>
                <w:sz w:val="20"/>
                <w:szCs w:val="20"/>
                <w:u w:val="single"/>
              </w:rPr>
              <w:t xml:space="preserve"> A </w:t>
            </w:r>
            <w:r w:rsidRPr="004C248B">
              <w:rPr>
                <w:rFonts w:ascii="Arial" w:hAnsi="Arial" w:cs="Arial"/>
                <w:b/>
                <w:sz w:val="20"/>
                <w:szCs w:val="20"/>
                <w:u w:val="single"/>
              </w:rPr>
              <w:t xml:space="preserve">točki:      </w:t>
            </w:r>
          </w:p>
        </w:tc>
        <w:tc>
          <w:tcPr>
            <w:tcW w:w="6853" w:type="dxa"/>
          </w:tcPr>
          <w:p w:rsidR="00BC107C" w:rsidRPr="004C248B" w:rsidRDefault="0059016C" w:rsidP="004D0761">
            <w:pPr>
              <w:spacing w:line="276" w:lineRule="auto"/>
              <w:jc w:val="both"/>
              <w:rPr>
                <w:rFonts w:ascii="Arial" w:hAnsi="Arial" w:cs="Arial"/>
                <w:b/>
                <w:sz w:val="20"/>
                <w:szCs w:val="20"/>
              </w:rPr>
            </w:pPr>
            <w:r w:rsidRPr="0059016C">
              <w:rPr>
                <w:rFonts w:ascii="Arial" w:hAnsi="Arial" w:cs="Arial"/>
                <w:b/>
                <w:sz w:val="20"/>
                <w:szCs w:val="20"/>
              </w:rPr>
              <w:t xml:space="preserve">KMVVI: </w:t>
            </w:r>
            <w:r w:rsidR="009934A4" w:rsidRPr="009934A4">
              <w:rPr>
                <w:rFonts w:ascii="Arial" w:hAnsi="Arial" w:cs="Arial"/>
                <w:b/>
                <w:sz w:val="20"/>
                <w:szCs w:val="20"/>
              </w:rPr>
              <w:t>Imenovanje nadomestnega predstavnika ustanovitelja v Svet zavoda Osnovne šole Križe</w:t>
            </w:r>
          </w:p>
        </w:tc>
      </w:tr>
    </w:tbl>
    <w:p w:rsidR="00C93347" w:rsidRPr="004C248B" w:rsidRDefault="00C93347" w:rsidP="004D0761">
      <w:pPr>
        <w:spacing w:line="276" w:lineRule="auto"/>
        <w:jc w:val="both"/>
        <w:rPr>
          <w:rFonts w:ascii="Arial" w:hAnsi="Arial" w:cs="Arial"/>
          <w:sz w:val="20"/>
          <w:szCs w:val="20"/>
        </w:rPr>
      </w:pPr>
    </w:p>
    <w:p w:rsidR="00A14F94"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CC511A">
        <w:rPr>
          <w:rFonts w:ascii="Arial" w:hAnsi="Arial" w:cs="Arial"/>
          <w:sz w:val="20"/>
          <w:szCs w:val="20"/>
        </w:rPr>
        <w:t>je podal</w:t>
      </w:r>
      <w:r w:rsidR="0059016C">
        <w:rPr>
          <w:rFonts w:ascii="Arial" w:hAnsi="Arial" w:cs="Arial"/>
          <w:sz w:val="20"/>
          <w:szCs w:val="20"/>
        </w:rPr>
        <w:t xml:space="preserve"> Andraž ŽITNIK, predsednik </w:t>
      </w:r>
      <w:r w:rsidR="00B05B83">
        <w:rPr>
          <w:rFonts w:ascii="Arial" w:hAnsi="Arial" w:cs="Arial"/>
          <w:sz w:val="20"/>
          <w:szCs w:val="20"/>
        </w:rPr>
        <w:t>Komisije za mandatna vprašanja, volitve in imenovanja</w:t>
      </w:r>
      <w:r w:rsidR="00577B3E" w:rsidRPr="004C248B">
        <w:rPr>
          <w:rFonts w:ascii="Arial" w:hAnsi="Arial" w:cs="Arial"/>
          <w:sz w:val="20"/>
          <w:szCs w:val="20"/>
        </w:rPr>
        <w:t>.</w:t>
      </w:r>
    </w:p>
    <w:p w:rsidR="00CC511A" w:rsidRDefault="00CC511A" w:rsidP="004D0761">
      <w:pPr>
        <w:spacing w:line="276" w:lineRule="auto"/>
        <w:jc w:val="both"/>
        <w:rPr>
          <w:rFonts w:ascii="Arial" w:hAnsi="Arial" w:cs="Arial"/>
          <w:sz w:val="20"/>
          <w:szCs w:val="20"/>
        </w:rPr>
      </w:pPr>
    </w:p>
    <w:p w:rsidR="00CD11FF" w:rsidRPr="00463060" w:rsidRDefault="000F117F" w:rsidP="00CD11FF">
      <w:pPr>
        <w:spacing w:line="276" w:lineRule="auto"/>
        <w:jc w:val="both"/>
        <w:rPr>
          <w:rFonts w:ascii="Arial" w:hAnsi="Arial" w:cs="Arial"/>
          <w:bCs/>
          <w:sz w:val="20"/>
          <w:szCs w:val="20"/>
        </w:rPr>
      </w:pPr>
      <w:r>
        <w:rPr>
          <w:rFonts w:ascii="Arial" w:hAnsi="Arial" w:cs="Arial"/>
          <w:bCs/>
          <w:sz w:val="20"/>
          <w:szCs w:val="20"/>
        </w:rPr>
        <w:t>Podžupan</w:t>
      </w:r>
      <w:r w:rsidR="00CD11FF" w:rsidRPr="00463060">
        <w:rPr>
          <w:rFonts w:ascii="Arial" w:hAnsi="Arial" w:cs="Arial"/>
          <w:bCs/>
          <w:sz w:val="20"/>
          <w:szCs w:val="20"/>
        </w:rPr>
        <w:t xml:space="preserve"> je odprl razpravo.</w:t>
      </w:r>
    </w:p>
    <w:p w:rsidR="00CD11FF" w:rsidRPr="00463060" w:rsidRDefault="00CD11FF" w:rsidP="00CD11FF">
      <w:pPr>
        <w:spacing w:line="276" w:lineRule="auto"/>
        <w:jc w:val="both"/>
        <w:rPr>
          <w:rFonts w:ascii="Arial" w:hAnsi="Arial" w:cs="Arial"/>
          <w:bCs/>
          <w:sz w:val="20"/>
          <w:szCs w:val="20"/>
        </w:rPr>
      </w:pPr>
    </w:p>
    <w:p w:rsidR="008D5417" w:rsidRDefault="00CD11FF" w:rsidP="00CD11FF">
      <w:pPr>
        <w:spacing w:line="276" w:lineRule="auto"/>
        <w:jc w:val="both"/>
        <w:rPr>
          <w:rFonts w:ascii="Arial" w:hAnsi="Arial" w:cs="Arial"/>
          <w:bCs/>
          <w:sz w:val="20"/>
          <w:szCs w:val="20"/>
        </w:rPr>
      </w:pPr>
      <w:r w:rsidRPr="00463060">
        <w:rPr>
          <w:rFonts w:ascii="Arial" w:hAnsi="Arial" w:cs="Arial"/>
          <w:bCs/>
          <w:sz w:val="20"/>
          <w:szCs w:val="20"/>
        </w:rPr>
        <w:t xml:space="preserve">Razpravljal </w:t>
      </w:r>
      <w:r w:rsidR="0059016C">
        <w:rPr>
          <w:rFonts w:ascii="Arial" w:hAnsi="Arial" w:cs="Arial"/>
          <w:bCs/>
          <w:sz w:val="20"/>
          <w:szCs w:val="20"/>
        </w:rPr>
        <w:t>ni nihče</w:t>
      </w:r>
      <w:r w:rsidR="008D5417">
        <w:rPr>
          <w:rFonts w:ascii="Arial" w:hAnsi="Arial" w:cs="Arial"/>
          <w:bCs/>
          <w:sz w:val="20"/>
          <w:szCs w:val="20"/>
        </w:rPr>
        <w:t>.</w:t>
      </w:r>
    </w:p>
    <w:p w:rsidR="00CD11FF" w:rsidRDefault="00CD11FF" w:rsidP="00CD11FF">
      <w:pPr>
        <w:spacing w:line="276" w:lineRule="auto"/>
        <w:jc w:val="both"/>
        <w:rPr>
          <w:rFonts w:ascii="Arial" w:hAnsi="Arial" w:cs="Arial"/>
          <w:bCs/>
          <w:sz w:val="20"/>
          <w:szCs w:val="20"/>
        </w:rPr>
      </w:pPr>
    </w:p>
    <w:p w:rsidR="00CD11FF" w:rsidRDefault="000F117F" w:rsidP="00CD11FF">
      <w:pPr>
        <w:spacing w:line="276" w:lineRule="auto"/>
        <w:jc w:val="both"/>
        <w:rPr>
          <w:rFonts w:ascii="Arial" w:hAnsi="Arial" w:cs="Arial"/>
          <w:bCs/>
          <w:sz w:val="20"/>
          <w:szCs w:val="20"/>
        </w:rPr>
      </w:pPr>
      <w:r>
        <w:rPr>
          <w:rFonts w:ascii="Arial" w:hAnsi="Arial" w:cs="Arial"/>
          <w:bCs/>
          <w:sz w:val="20"/>
          <w:szCs w:val="20"/>
        </w:rPr>
        <w:t>Podžupan</w:t>
      </w:r>
      <w:r w:rsidR="00CD11FF">
        <w:rPr>
          <w:rFonts w:ascii="Arial" w:hAnsi="Arial" w:cs="Arial"/>
          <w:bCs/>
          <w:sz w:val="20"/>
          <w:szCs w:val="20"/>
        </w:rPr>
        <w:t xml:space="preserve"> je zaprl razpravo in dal na glasovanje sklep.</w:t>
      </w:r>
    </w:p>
    <w:p w:rsidR="00197BAC" w:rsidRDefault="00197BAC" w:rsidP="004D0761">
      <w:pPr>
        <w:spacing w:line="276" w:lineRule="auto"/>
        <w:jc w:val="both"/>
        <w:rPr>
          <w:rFonts w:ascii="Arial" w:hAnsi="Arial" w:cs="Arial"/>
          <w:sz w:val="20"/>
          <w:szCs w:val="20"/>
        </w:rPr>
      </w:pPr>
    </w:p>
    <w:p w:rsidR="00AB350D" w:rsidRDefault="00AB350D" w:rsidP="004D0761">
      <w:pPr>
        <w:spacing w:line="276" w:lineRule="auto"/>
        <w:jc w:val="both"/>
        <w:rPr>
          <w:rFonts w:ascii="Arial" w:hAnsi="Arial" w:cs="Arial"/>
          <w:sz w:val="20"/>
          <w:szCs w:val="20"/>
        </w:rPr>
      </w:pPr>
    </w:p>
    <w:p w:rsidR="00AB350D" w:rsidRDefault="00AB350D" w:rsidP="004D0761">
      <w:pPr>
        <w:spacing w:line="276" w:lineRule="auto"/>
        <w:jc w:val="both"/>
        <w:rPr>
          <w:rFonts w:ascii="Arial" w:hAnsi="Arial" w:cs="Arial"/>
          <w:sz w:val="20"/>
          <w:szCs w:val="20"/>
        </w:rPr>
      </w:pPr>
    </w:p>
    <w:p w:rsidR="00DA591E" w:rsidRPr="004C248B" w:rsidRDefault="00DA591E" w:rsidP="00DA591E">
      <w:pPr>
        <w:spacing w:line="276" w:lineRule="auto"/>
        <w:jc w:val="both"/>
        <w:outlineLvl w:val="0"/>
        <w:rPr>
          <w:rFonts w:ascii="Arial" w:hAnsi="Arial" w:cs="Arial"/>
          <w:b/>
          <w:sz w:val="20"/>
          <w:szCs w:val="20"/>
          <w:u w:val="single"/>
        </w:rPr>
      </w:pPr>
      <w:bookmarkStart w:id="3" w:name="_Hlk114218840"/>
      <w:r w:rsidRPr="004C248B">
        <w:rPr>
          <w:rFonts w:ascii="Arial" w:hAnsi="Arial" w:cs="Arial"/>
          <w:b/>
          <w:sz w:val="20"/>
          <w:szCs w:val="20"/>
          <w:u w:val="single"/>
        </w:rPr>
        <w:lastRenderedPageBreak/>
        <w:t xml:space="preserve">PREDLOG SKLEPA </w:t>
      </w:r>
      <w:r w:rsidR="0059016C">
        <w:rPr>
          <w:rFonts w:ascii="Arial" w:hAnsi="Arial" w:cs="Arial"/>
          <w:b/>
          <w:sz w:val="20"/>
          <w:szCs w:val="20"/>
          <w:u w:val="single"/>
        </w:rPr>
        <w:t>5</w:t>
      </w:r>
      <w:r w:rsidR="00075A0F">
        <w:rPr>
          <w:rFonts w:ascii="Arial" w:hAnsi="Arial" w:cs="Arial"/>
          <w:b/>
          <w:sz w:val="20"/>
          <w:szCs w:val="20"/>
          <w:u w:val="single"/>
        </w:rPr>
        <w:t>27</w:t>
      </w:r>
      <w:r w:rsidRPr="004C248B">
        <w:rPr>
          <w:rFonts w:ascii="Arial" w:hAnsi="Arial" w:cs="Arial"/>
          <w:b/>
          <w:sz w:val="20"/>
          <w:szCs w:val="20"/>
          <w:u w:val="single"/>
        </w:rPr>
        <w:t>-</w:t>
      </w:r>
      <w:r w:rsidR="00664267">
        <w:rPr>
          <w:rFonts w:ascii="Arial" w:hAnsi="Arial" w:cs="Arial"/>
          <w:b/>
          <w:sz w:val="20"/>
          <w:szCs w:val="20"/>
          <w:u w:val="single"/>
        </w:rPr>
        <w:t>30</w:t>
      </w:r>
      <w:r w:rsidRPr="004C248B">
        <w:rPr>
          <w:rFonts w:ascii="Arial" w:hAnsi="Arial" w:cs="Arial"/>
          <w:b/>
          <w:sz w:val="20"/>
          <w:szCs w:val="20"/>
          <w:u w:val="single"/>
        </w:rPr>
        <w:t>-</w:t>
      </w:r>
      <w:r>
        <w:rPr>
          <w:rFonts w:ascii="Arial" w:hAnsi="Arial" w:cs="Arial"/>
          <w:b/>
          <w:sz w:val="20"/>
          <w:szCs w:val="20"/>
          <w:u w:val="single"/>
        </w:rPr>
        <w:t>4</w:t>
      </w:r>
      <w:r w:rsidR="00664267">
        <w:rPr>
          <w:rFonts w:ascii="Arial" w:hAnsi="Arial" w:cs="Arial"/>
          <w:b/>
          <w:sz w:val="20"/>
          <w:szCs w:val="20"/>
          <w:u w:val="single"/>
        </w:rPr>
        <w:t>A</w:t>
      </w:r>
      <w:r w:rsidRPr="004C248B">
        <w:rPr>
          <w:rFonts w:ascii="Arial" w:hAnsi="Arial" w:cs="Arial"/>
          <w:b/>
          <w:sz w:val="20"/>
          <w:szCs w:val="20"/>
          <w:u w:val="single"/>
        </w:rPr>
        <w:t>-2022:</w:t>
      </w:r>
    </w:p>
    <w:p w:rsidR="00664267" w:rsidRPr="00664267" w:rsidRDefault="00664267" w:rsidP="00664267">
      <w:pPr>
        <w:tabs>
          <w:tab w:val="left" w:pos="284"/>
        </w:tabs>
        <w:jc w:val="both"/>
        <w:rPr>
          <w:rFonts w:ascii="Arial" w:hAnsi="Arial" w:cs="Arial"/>
          <w:b/>
          <w:sz w:val="20"/>
          <w:szCs w:val="20"/>
        </w:rPr>
      </w:pPr>
      <w:r w:rsidRPr="00664267">
        <w:rPr>
          <w:rFonts w:ascii="Arial" w:hAnsi="Arial" w:cs="Arial"/>
          <w:b/>
          <w:sz w:val="20"/>
          <w:szCs w:val="20"/>
        </w:rPr>
        <w:t>Občinski svet Občine Tržič kot nadomestnega predstavnika ustanovitelja v Svet zavoda Osnovna šola Križe imenuje Janeza Škerjanca.</w:t>
      </w:r>
    </w:p>
    <w:bookmarkEnd w:id="3"/>
    <w:p w:rsidR="0059016C" w:rsidRPr="004C248B" w:rsidRDefault="0059016C"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CD11FF" w:rsidRPr="00D23B56" w:rsidTr="0051656F">
        <w:tc>
          <w:tcPr>
            <w:tcW w:w="2868" w:type="dxa"/>
            <w:gridSpan w:val="2"/>
          </w:tcPr>
          <w:p w:rsidR="00CD11FF" w:rsidRPr="00D23B56" w:rsidRDefault="00CD11FF" w:rsidP="0051656F">
            <w:pPr>
              <w:spacing w:line="276" w:lineRule="auto"/>
              <w:jc w:val="both"/>
              <w:rPr>
                <w:rFonts w:ascii="Arial" w:hAnsi="Arial" w:cs="Arial"/>
                <w:color w:val="000000"/>
                <w:sz w:val="20"/>
                <w:szCs w:val="20"/>
              </w:rPr>
            </w:pPr>
            <w:r w:rsidRPr="00D23B56">
              <w:rPr>
                <w:rFonts w:ascii="Arial" w:hAnsi="Arial" w:cs="Arial"/>
                <w:color w:val="000000"/>
                <w:sz w:val="20"/>
                <w:szCs w:val="20"/>
              </w:rPr>
              <w:t xml:space="preserve">Prisotnih je </w:t>
            </w:r>
            <w:r w:rsidR="00363C9A">
              <w:rPr>
                <w:rFonts w:ascii="Arial" w:hAnsi="Arial" w:cs="Arial"/>
                <w:color w:val="000000"/>
                <w:sz w:val="20"/>
                <w:szCs w:val="20"/>
              </w:rPr>
              <w:t>20</w:t>
            </w:r>
            <w:r w:rsidRPr="00D23B56">
              <w:rPr>
                <w:rFonts w:ascii="Arial" w:hAnsi="Arial" w:cs="Arial"/>
                <w:color w:val="000000"/>
                <w:sz w:val="20"/>
                <w:szCs w:val="20"/>
              </w:rPr>
              <w:t xml:space="preserve"> svetnikov.</w:t>
            </w:r>
          </w:p>
        </w:tc>
      </w:tr>
      <w:tr w:rsidR="00CD11FF" w:rsidRPr="00D23B56" w:rsidTr="0051656F">
        <w:tc>
          <w:tcPr>
            <w:tcW w:w="1068" w:type="dxa"/>
          </w:tcPr>
          <w:p w:rsidR="00CD11FF" w:rsidRPr="00D23B56" w:rsidRDefault="00CD11FF" w:rsidP="0051656F">
            <w:pPr>
              <w:spacing w:line="276" w:lineRule="auto"/>
              <w:jc w:val="both"/>
              <w:rPr>
                <w:rFonts w:ascii="Arial" w:hAnsi="Arial" w:cs="Arial"/>
                <w:color w:val="000000"/>
                <w:sz w:val="20"/>
                <w:szCs w:val="20"/>
              </w:rPr>
            </w:pPr>
            <w:r w:rsidRPr="00D23B56">
              <w:rPr>
                <w:rFonts w:ascii="Arial" w:hAnsi="Arial" w:cs="Arial"/>
                <w:color w:val="000000"/>
                <w:sz w:val="20"/>
                <w:szCs w:val="20"/>
              </w:rPr>
              <w:t>ZA</w:t>
            </w:r>
          </w:p>
        </w:tc>
        <w:tc>
          <w:tcPr>
            <w:tcW w:w="1800" w:type="dxa"/>
          </w:tcPr>
          <w:p w:rsidR="00CD11FF" w:rsidRPr="00363C9A" w:rsidRDefault="00B05B83" w:rsidP="0051656F">
            <w:pPr>
              <w:spacing w:line="276" w:lineRule="auto"/>
              <w:jc w:val="right"/>
              <w:rPr>
                <w:rFonts w:ascii="Arial" w:hAnsi="Arial" w:cs="Arial"/>
                <w:color w:val="000000"/>
                <w:sz w:val="20"/>
                <w:szCs w:val="20"/>
              </w:rPr>
            </w:pPr>
            <w:r w:rsidRPr="00363C9A">
              <w:rPr>
                <w:rFonts w:ascii="Arial" w:hAnsi="Arial" w:cs="Arial"/>
                <w:color w:val="000000"/>
                <w:sz w:val="20"/>
                <w:szCs w:val="20"/>
              </w:rPr>
              <w:t>1</w:t>
            </w:r>
            <w:r w:rsidR="00363C9A" w:rsidRPr="00363C9A">
              <w:rPr>
                <w:rFonts w:ascii="Arial" w:hAnsi="Arial" w:cs="Arial"/>
                <w:color w:val="000000"/>
                <w:sz w:val="20"/>
                <w:szCs w:val="20"/>
              </w:rPr>
              <w:t>9</w:t>
            </w:r>
          </w:p>
        </w:tc>
      </w:tr>
      <w:tr w:rsidR="00CD11FF" w:rsidRPr="00D23B56" w:rsidTr="0051656F">
        <w:tc>
          <w:tcPr>
            <w:tcW w:w="1068" w:type="dxa"/>
          </w:tcPr>
          <w:p w:rsidR="00CD11FF" w:rsidRPr="00D23B56" w:rsidRDefault="00CD11FF" w:rsidP="0051656F">
            <w:pPr>
              <w:spacing w:line="276" w:lineRule="auto"/>
              <w:jc w:val="both"/>
              <w:rPr>
                <w:rFonts w:ascii="Arial" w:hAnsi="Arial" w:cs="Arial"/>
                <w:color w:val="000000"/>
                <w:sz w:val="20"/>
                <w:szCs w:val="20"/>
              </w:rPr>
            </w:pPr>
            <w:r w:rsidRPr="00D23B56">
              <w:rPr>
                <w:rFonts w:ascii="Arial" w:hAnsi="Arial" w:cs="Arial"/>
                <w:color w:val="000000"/>
                <w:sz w:val="20"/>
                <w:szCs w:val="20"/>
              </w:rPr>
              <w:t>PROTI</w:t>
            </w:r>
          </w:p>
        </w:tc>
        <w:tc>
          <w:tcPr>
            <w:tcW w:w="1800" w:type="dxa"/>
          </w:tcPr>
          <w:p w:rsidR="00CD11FF" w:rsidRPr="00363C9A" w:rsidRDefault="00B05B83" w:rsidP="0051656F">
            <w:pPr>
              <w:spacing w:line="276" w:lineRule="auto"/>
              <w:jc w:val="right"/>
              <w:rPr>
                <w:rFonts w:ascii="Arial" w:hAnsi="Arial" w:cs="Arial"/>
                <w:color w:val="000000"/>
                <w:sz w:val="20"/>
                <w:szCs w:val="20"/>
              </w:rPr>
            </w:pPr>
            <w:r w:rsidRPr="00363C9A">
              <w:rPr>
                <w:rFonts w:ascii="Arial" w:hAnsi="Arial" w:cs="Arial"/>
                <w:color w:val="000000"/>
                <w:sz w:val="20"/>
                <w:szCs w:val="20"/>
              </w:rPr>
              <w:t>0</w:t>
            </w:r>
          </w:p>
        </w:tc>
      </w:tr>
      <w:tr w:rsidR="00CD11FF" w:rsidRPr="00D23B56" w:rsidTr="0051656F">
        <w:tc>
          <w:tcPr>
            <w:tcW w:w="2868" w:type="dxa"/>
            <w:gridSpan w:val="2"/>
          </w:tcPr>
          <w:p w:rsidR="00CD11FF" w:rsidRPr="00D23B56" w:rsidRDefault="00CD11FF" w:rsidP="0051656F">
            <w:pPr>
              <w:spacing w:line="276" w:lineRule="auto"/>
              <w:rPr>
                <w:rFonts w:ascii="Arial" w:hAnsi="Arial" w:cs="Arial"/>
                <w:color w:val="000000"/>
                <w:sz w:val="20"/>
                <w:szCs w:val="20"/>
              </w:rPr>
            </w:pPr>
            <w:r w:rsidRPr="00D23B56">
              <w:rPr>
                <w:rFonts w:ascii="Arial" w:hAnsi="Arial" w:cs="Arial"/>
                <w:color w:val="000000"/>
                <w:sz w:val="20"/>
                <w:szCs w:val="20"/>
              </w:rPr>
              <w:t xml:space="preserve">Sklep </w:t>
            </w:r>
            <w:r w:rsidR="00BD1D6B" w:rsidRPr="00D23B56">
              <w:rPr>
                <w:rFonts w:ascii="Arial" w:hAnsi="Arial" w:cs="Arial"/>
                <w:color w:val="000000"/>
                <w:sz w:val="20"/>
                <w:szCs w:val="20"/>
              </w:rPr>
              <w:t>je</w:t>
            </w:r>
            <w:r w:rsidRPr="00D23B56">
              <w:rPr>
                <w:rFonts w:ascii="Arial" w:hAnsi="Arial" w:cs="Arial"/>
                <w:color w:val="000000"/>
                <w:sz w:val="20"/>
                <w:szCs w:val="20"/>
              </w:rPr>
              <w:t xml:space="preserve"> bil sprejet.</w:t>
            </w:r>
          </w:p>
        </w:tc>
      </w:tr>
    </w:tbl>
    <w:p w:rsidR="00D17054" w:rsidRPr="00D23B56" w:rsidRDefault="00D17054" w:rsidP="00CD11FF">
      <w:pPr>
        <w:spacing w:line="276" w:lineRule="auto"/>
        <w:jc w:val="both"/>
        <w:outlineLvl w:val="0"/>
        <w:rPr>
          <w:rFonts w:ascii="Arial" w:hAnsi="Arial" w:cs="Arial"/>
          <w:b/>
          <w:sz w:val="20"/>
          <w:szCs w:val="20"/>
          <w:u w:val="single"/>
        </w:rPr>
      </w:pPr>
    </w:p>
    <w:p w:rsidR="0059016C" w:rsidRDefault="0059016C" w:rsidP="00CD11FF">
      <w:pPr>
        <w:spacing w:line="276" w:lineRule="auto"/>
        <w:jc w:val="both"/>
        <w:outlineLvl w:val="0"/>
        <w:rPr>
          <w:rFonts w:ascii="Arial" w:hAnsi="Arial" w:cs="Arial"/>
          <w:b/>
          <w:sz w:val="20"/>
          <w:szCs w:val="20"/>
          <w:u w:val="single"/>
        </w:rPr>
      </w:pPr>
    </w:p>
    <w:tbl>
      <w:tblPr>
        <w:tblW w:w="0" w:type="auto"/>
        <w:tblLook w:val="01E0" w:firstRow="1" w:lastRow="1" w:firstColumn="1" w:lastColumn="1" w:noHBand="0" w:noVBand="0"/>
      </w:tblPr>
      <w:tblGrid>
        <w:gridCol w:w="1648"/>
        <w:gridCol w:w="6853"/>
      </w:tblGrid>
      <w:tr w:rsidR="00664267" w:rsidRPr="004C248B" w:rsidTr="00F44CC5">
        <w:tc>
          <w:tcPr>
            <w:tcW w:w="1648" w:type="dxa"/>
          </w:tcPr>
          <w:p w:rsidR="00664267" w:rsidRPr="004C248B" w:rsidRDefault="00664267" w:rsidP="00F44CC5">
            <w:pPr>
              <w:spacing w:line="276" w:lineRule="auto"/>
              <w:jc w:val="both"/>
              <w:rPr>
                <w:rFonts w:ascii="Arial" w:hAnsi="Arial" w:cs="Arial"/>
                <w:b/>
                <w:sz w:val="20"/>
                <w:szCs w:val="20"/>
                <w:u w:val="single"/>
              </w:rPr>
            </w:pPr>
            <w:r w:rsidRPr="004C248B">
              <w:rPr>
                <w:rFonts w:ascii="Arial" w:hAnsi="Arial" w:cs="Arial"/>
                <w:b/>
                <w:sz w:val="20"/>
                <w:szCs w:val="20"/>
                <w:u w:val="single"/>
              </w:rPr>
              <w:t>K 4.</w:t>
            </w:r>
            <w:r>
              <w:rPr>
                <w:rFonts w:ascii="Arial" w:hAnsi="Arial" w:cs="Arial"/>
                <w:b/>
                <w:sz w:val="20"/>
                <w:szCs w:val="20"/>
                <w:u w:val="single"/>
              </w:rPr>
              <w:t xml:space="preserve"> B </w:t>
            </w:r>
            <w:r w:rsidRPr="004C248B">
              <w:rPr>
                <w:rFonts w:ascii="Arial" w:hAnsi="Arial" w:cs="Arial"/>
                <w:b/>
                <w:sz w:val="20"/>
                <w:szCs w:val="20"/>
                <w:u w:val="single"/>
              </w:rPr>
              <w:t xml:space="preserve">točki:      </w:t>
            </w:r>
          </w:p>
        </w:tc>
        <w:tc>
          <w:tcPr>
            <w:tcW w:w="6853" w:type="dxa"/>
          </w:tcPr>
          <w:p w:rsidR="00664267" w:rsidRPr="004C248B" w:rsidRDefault="00664267" w:rsidP="00F44CC5">
            <w:pPr>
              <w:spacing w:line="276" w:lineRule="auto"/>
              <w:jc w:val="both"/>
              <w:rPr>
                <w:rFonts w:ascii="Arial" w:hAnsi="Arial" w:cs="Arial"/>
                <w:b/>
                <w:sz w:val="20"/>
                <w:szCs w:val="20"/>
              </w:rPr>
            </w:pPr>
            <w:r w:rsidRPr="0059016C">
              <w:rPr>
                <w:rFonts w:ascii="Arial" w:hAnsi="Arial" w:cs="Arial"/>
                <w:b/>
                <w:sz w:val="20"/>
                <w:szCs w:val="20"/>
              </w:rPr>
              <w:t>KMVVI:</w:t>
            </w:r>
            <w:r>
              <w:rPr>
                <w:rFonts w:ascii="Arial" w:hAnsi="Arial" w:cs="Arial"/>
                <w:b/>
                <w:sz w:val="20"/>
                <w:szCs w:val="20"/>
              </w:rPr>
              <w:t xml:space="preserve"> </w:t>
            </w:r>
            <w:r w:rsidRPr="00664267">
              <w:rPr>
                <w:rFonts w:ascii="Arial" w:hAnsi="Arial" w:cs="Arial"/>
                <w:b/>
                <w:sz w:val="20"/>
                <w:szCs w:val="20"/>
              </w:rPr>
              <w:t>Predlog za imenovanje nadomestnega kandidata za člana Razvojnega sveta gorenjske regije – predstavnika Občine Tržič</w:t>
            </w:r>
          </w:p>
        </w:tc>
      </w:tr>
    </w:tbl>
    <w:p w:rsidR="00664267" w:rsidRPr="004C248B" w:rsidRDefault="00664267" w:rsidP="00664267">
      <w:pPr>
        <w:spacing w:line="276" w:lineRule="auto"/>
        <w:jc w:val="both"/>
        <w:rPr>
          <w:rFonts w:ascii="Arial" w:hAnsi="Arial" w:cs="Arial"/>
          <w:sz w:val="20"/>
          <w:szCs w:val="20"/>
        </w:rPr>
      </w:pPr>
    </w:p>
    <w:p w:rsidR="00664267" w:rsidRDefault="00664267" w:rsidP="00664267">
      <w:pPr>
        <w:spacing w:line="276" w:lineRule="auto"/>
        <w:jc w:val="both"/>
        <w:rPr>
          <w:rFonts w:ascii="Arial" w:hAnsi="Arial" w:cs="Arial"/>
          <w:sz w:val="20"/>
          <w:szCs w:val="20"/>
        </w:rPr>
      </w:pPr>
      <w:r w:rsidRPr="004C248B">
        <w:rPr>
          <w:rFonts w:ascii="Arial" w:hAnsi="Arial" w:cs="Arial"/>
          <w:sz w:val="20"/>
          <w:szCs w:val="20"/>
        </w:rPr>
        <w:t xml:space="preserve">Uvodno obrazložitev </w:t>
      </w:r>
      <w:r>
        <w:rPr>
          <w:rFonts w:ascii="Arial" w:hAnsi="Arial" w:cs="Arial"/>
          <w:sz w:val="20"/>
          <w:szCs w:val="20"/>
        </w:rPr>
        <w:t>je podal Andraž ŽITNIK, predsednik Komisije za mandatna vprašanja, volitve in imenovanja</w:t>
      </w:r>
      <w:r w:rsidRPr="004C248B">
        <w:rPr>
          <w:rFonts w:ascii="Arial" w:hAnsi="Arial" w:cs="Arial"/>
          <w:sz w:val="20"/>
          <w:szCs w:val="20"/>
        </w:rPr>
        <w:t>.</w:t>
      </w:r>
    </w:p>
    <w:p w:rsidR="00664267" w:rsidRDefault="00664267" w:rsidP="00664267">
      <w:pPr>
        <w:spacing w:line="276" w:lineRule="auto"/>
        <w:jc w:val="both"/>
        <w:rPr>
          <w:rFonts w:ascii="Arial" w:hAnsi="Arial" w:cs="Arial"/>
          <w:sz w:val="20"/>
          <w:szCs w:val="20"/>
        </w:rPr>
      </w:pPr>
    </w:p>
    <w:p w:rsidR="00664267" w:rsidRDefault="00664267" w:rsidP="00664267">
      <w:pPr>
        <w:spacing w:line="276" w:lineRule="auto"/>
        <w:jc w:val="both"/>
        <w:rPr>
          <w:rFonts w:ascii="Arial" w:hAnsi="Arial" w:cs="Arial"/>
          <w:bCs/>
          <w:sz w:val="20"/>
          <w:szCs w:val="20"/>
        </w:rPr>
      </w:pPr>
      <w:r w:rsidRPr="00363C9A">
        <w:rPr>
          <w:rFonts w:ascii="Arial" w:hAnsi="Arial" w:cs="Arial"/>
          <w:bCs/>
          <w:sz w:val="20"/>
          <w:szCs w:val="20"/>
        </w:rPr>
        <w:t>Podžupan je odprl razpravo.</w:t>
      </w:r>
    </w:p>
    <w:p w:rsidR="006F477D" w:rsidRDefault="006F477D" w:rsidP="00664267">
      <w:pPr>
        <w:spacing w:line="276" w:lineRule="auto"/>
        <w:jc w:val="both"/>
        <w:rPr>
          <w:rFonts w:ascii="Arial" w:hAnsi="Arial" w:cs="Arial"/>
          <w:bCs/>
          <w:sz w:val="20"/>
          <w:szCs w:val="20"/>
        </w:rPr>
      </w:pPr>
    </w:p>
    <w:p w:rsidR="006F477D" w:rsidRPr="00463060" w:rsidRDefault="006F477D" w:rsidP="00664267">
      <w:pPr>
        <w:spacing w:line="276" w:lineRule="auto"/>
        <w:jc w:val="both"/>
        <w:rPr>
          <w:rFonts w:ascii="Arial" w:hAnsi="Arial" w:cs="Arial"/>
          <w:bCs/>
          <w:sz w:val="20"/>
          <w:szCs w:val="20"/>
        </w:rPr>
      </w:pPr>
      <w:r>
        <w:rPr>
          <w:rFonts w:ascii="Arial" w:hAnsi="Arial" w:cs="Arial"/>
          <w:bCs/>
          <w:sz w:val="20"/>
          <w:szCs w:val="20"/>
        </w:rPr>
        <w:t>Razpravljala je svetnica Teja NENEC.</w:t>
      </w:r>
    </w:p>
    <w:p w:rsidR="00664267" w:rsidRDefault="00664267" w:rsidP="00664267">
      <w:pPr>
        <w:spacing w:line="276" w:lineRule="auto"/>
        <w:jc w:val="both"/>
        <w:rPr>
          <w:rFonts w:ascii="Arial" w:hAnsi="Arial" w:cs="Arial"/>
          <w:bCs/>
          <w:sz w:val="20"/>
          <w:szCs w:val="20"/>
        </w:rPr>
      </w:pPr>
    </w:p>
    <w:p w:rsidR="00664267" w:rsidRDefault="00664267" w:rsidP="00664267">
      <w:pPr>
        <w:spacing w:line="276" w:lineRule="auto"/>
        <w:jc w:val="both"/>
        <w:rPr>
          <w:rFonts w:ascii="Arial" w:hAnsi="Arial" w:cs="Arial"/>
          <w:bCs/>
          <w:sz w:val="20"/>
          <w:szCs w:val="20"/>
        </w:rPr>
      </w:pPr>
      <w:r>
        <w:rPr>
          <w:rFonts w:ascii="Arial" w:hAnsi="Arial" w:cs="Arial"/>
          <w:bCs/>
          <w:sz w:val="20"/>
          <w:szCs w:val="20"/>
        </w:rPr>
        <w:t>Podžupan je zaprl razpravo in dal na glasovanje sklep.</w:t>
      </w:r>
    </w:p>
    <w:p w:rsidR="00664267" w:rsidRDefault="00664267" w:rsidP="00664267">
      <w:pPr>
        <w:spacing w:line="276" w:lineRule="auto"/>
        <w:jc w:val="both"/>
        <w:rPr>
          <w:rFonts w:ascii="Arial" w:hAnsi="Arial" w:cs="Arial"/>
          <w:sz w:val="20"/>
          <w:szCs w:val="20"/>
        </w:rPr>
      </w:pPr>
    </w:p>
    <w:p w:rsidR="00664267" w:rsidRPr="004C248B" w:rsidRDefault="00664267" w:rsidP="00664267">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528</w:t>
      </w:r>
      <w:r w:rsidRPr="004C248B">
        <w:rPr>
          <w:rFonts w:ascii="Arial" w:hAnsi="Arial" w:cs="Arial"/>
          <w:b/>
          <w:sz w:val="20"/>
          <w:szCs w:val="20"/>
          <w:u w:val="single"/>
        </w:rPr>
        <w:t>-</w:t>
      </w:r>
      <w:r>
        <w:rPr>
          <w:rFonts w:ascii="Arial" w:hAnsi="Arial" w:cs="Arial"/>
          <w:b/>
          <w:sz w:val="20"/>
          <w:szCs w:val="20"/>
          <w:u w:val="single"/>
        </w:rPr>
        <w:t>30</w:t>
      </w:r>
      <w:r w:rsidRPr="004C248B">
        <w:rPr>
          <w:rFonts w:ascii="Arial" w:hAnsi="Arial" w:cs="Arial"/>
          <w:b/>
          <w:sz w:val="20"/>
          <w:szCs w:val="20"/>
          <w:u w:val="single"/>
        </w:rPr>
        <w:t>-</w:t>
      </w:r>
      <w:r>
        <w:rPr>
          <w:rFonts w:ascii="Arial" w:hAnsi="Arial" w:cs="Arial"/>
          <w:b/>
          <w:sz w:val="20"/>
          <w:szCs w:val="20"/>
          <w:u w:val="single"/>
        </w:rPr>
        <w:t>4B</w:t>
      </w:r>
      <w:r w:rsidRPr="004C248B">
        <w:rPr>
          <w:rFonts w:ascii="Arial" w:hAnsi="Arial" w:cs="Arial"/>
          <w:b/>
          <w:sz w:val="20"/>
          <w:szCs w:val="20"/>
          <w:u w:val="single"/>
        </w:rPr>
        <w:t>-2022:</w:t>
      </w:r>
    </w:p>
    <w:p w:rsidR="00664267" w:rsidRDefault="00664267" w:rsidP="00664267">
      <w:pPr>
        <w:spacing w:line="276" w:lineRule="auto"/>
        <w:jc w:val="both"/>
        <w:rPr>
          <w:rFonts w:ascii="Arial" w:hAnsi="Arial" w:cs="Arial"/>
          <w:b/>
          <w:sz w:val="20"/>
          <w:szCs w:val="20"/>
        </w:rPr>
      </w:pPr>
      <w:bookmarkStart w:id="4" w:name="_Hlk114219418"/>
      <w:r w:rsidRPr="00664267">
        <w:rPr>
          <w:rFonts w:ascii="Arial" w:hAnsi="Arial" w:cs="Arial"/>
          <w:b/>
          <w:sz w:val="20"/>
          <w:szCs w:val="20"/>
        </w:rPr>
        <w:t>Občinski svet Občine Tržič za nadomestnega kandidata za člana Razvojnega sveta gorenjske regije – predstavnika Občine Tržič, predlaga Dušana Bodlaja, podžupana, ki začasno opravlja funkcijo župana Občine Tržič.</w:t>
      </w:r>
    </w:p>
    <w:bookmarkEnd w:id="4"/>
    <w:p w:rsidR="00664267" w:rsidRPr="004C248B" w:rsidRDefault="00664267" w:rsidP="00664267">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664267" w:rsidRPr="00D23B56" w:rsidTr="00F44CC5">
        <w:tc>
          <w:tcPr>
            <w:tcW w:w="2868" w:type="dxa"/>
            <w:gridSpan w:val="2"/>
          </w:tcPr>
          <w:p w:rsidR="00664267" w:rsidRPr="00D23B56" w:rsidRDefault="00664267" w:rsidP="00F44CC5">
            <w:pPr>
              <w:spacing w:line="276" w:lineRule="auto"/>
              <w:jc w:val="both"/>
              <w:rPr>
                <w:rFonts w:ascii="Arial" w:hAnsi="Arial" w:cs="Arial"/>
                <w:color w:val="000000"/>
                <w:sz w:val="20"/>
                <w:szCs w:val="20"/>
              </w:rPr>
            </w:pPr>
            <w:r w:rsidRPr="00D23B56">
              <w:rPr>
                <w:rFonts w:ascii="Arial" w:hAnsi="Arial" w:cs="Arial"/>
                <w:color w:val="000000"/>
                <w:sz w:val="20"/>
                <w:szCs w:val="20"/>
              </w:rPr>
              <w:t xml:space="preserve">Prisotnih je </w:t>
            </w:r>
            <w:r w:rsidR="006F477D">
              <w:rPr>
                <w:rFonts w:ascii="Arial" w:hAnsi="Arial" w:cs="Arial"/>
                <w:color w:val="000000"/>
                <w:sz w:val="20"/>
                <w:szCs w:val="20"/>
              </w:rPr>
              <w:t>20</w:t>
            </w:r>
            <w:r w:rsidRPr="00D23B56">
              <w:rPr>
                <w:rFonts w:ascii="Arial" w:hAnsi="Arial" w:cs="Arial"/>
                <w:color w:val="000000"/>
                <w:sz w:val="20"/>
                <w:szCs w:val="20"/>
              </w:rPr>
              <w:t xml:space="preserve"> svetnikov.</w:t>
            </w:r>
          </w:p>
        </w:tc>
      </w:tr>
      <w:tr w:rsidR="00664267" w:rsidRPr="00D23B56" w:rsidTr="00F44CC5">
        <w:tc>
          <w:tcPr>
            <w:tcW w:w="1068" w:type="dxa"/>
          </w:tcPr>
          <w:p w:rsidR="00664267" w:rsidRPr="00D23B56" w:rsidRDefault="00664267" w:rsidP="00F44CC5">
            <w:pPr>
              <w:spacing w:line="276" w:lineRule="auto"/>
              <w:jc w:val="both"/>
              <w:rPr>
                <w:rFonts w:ascii="Arial" w:hAnsi="Arial" w:cs="Arial"/>
                <w:color w:val="000000"/>
                <w:sz w:val="20"/>
                <w:szCs w:val="20"/>
              </w:rPr>
            </w:pPr>
            <w:r w:rsidRPr="00D23B56">
              <w:rPr>
                <w:rFonts w:ascii="Arial" w:hAnsi="Arial" w:cs="Arial"/>
                <w:color w:val="000000"/>
                <w:sz w:val="20"/>
                <w:szCs w:val="20"/>
              </w:rPr>
              <w:t>ZA</w:t>
            </w:r>
          </w:p>
        </w:tc>
        <w:tc>
          <w:tcPr>
            <w:tcW w:w="1800" w:type="dxa"/>
          </w:tcPr>
          <w:p w:rsidR="00664267" w:rsidRPr="006F477D" w:rsidRDefault="006F477D" w:rsidP="00F44CC5">
            <w:pPr>
              <w:spacing w:line="276" w:lineRule="auto"/>
              <w:jc w:val="right"/>
              <w:rPr>
                <w:rFonts w:ascii="Arial" w:hAnsi="Arial" w:cs="Arial"/>
                <w:color w:val="000000"/>
                <w:sz w:val="20"/>
                <w:szCs w:val="20"/>
              </w:rPr>
            </w:pPr>
            <w:r w:rsidRPr="006F477D">
              <w:rPr>
                <w:rFonts w:ascii="Arial" w:hAnsi="Arial" w:cs="Arial"/>
                <w:color w:val="000000"/>
                <w:sz w:val="20"/>
                <w:szCs w:val="20"/>
              </w:rPr>
              <w:t>20</w:t>
            </w:r>
          </w:p>
        </w:tc>
      </w:tr>
      <w:tr w:rsidR="00664267" w:rsidRPr="00D23B56" w:rsidTr="00F44CC5">
        <w:tc>
          <w:tcPr>
            <w:tcW w:w="1068" w:type="dxa"/>
          </w:tcPr>
          <w:p w:rsidR="00664267" w:rsidRPr="00D23B56" w:rsidRDefault="00664267" w:rsidP="00F44CC5">
            <w:pPr>
              <w:spacing w:line="276" w:lineRule="auto"/>
              <w:jc w:val="both"/>
              <w:rPr>
                <w:rFonts w:ascii="Arial" w:hAnsi="Arial" w:cs="Arial"/>
                <w:color w:val="000000"/>
                <w:sz w:val="20"/>
                <w:szCs w:val="20"/>
              </w:rPr>
            </w:pPr>
            <w:r w:rsidRPr="00D23B56">
              <w:rPr>
                <w:rFonts w:ascii="Arial" w:hAnsi="Arial" w:cs="Arial"/>
                <w:color w:val="000000"/>
                <w:sz w:val="20"/>
                <w:szCs w:val="20"/>
              </w:rPr>
              <w:t>PROTI</w:t>
            </w:r>
          </w:p>
        </w:tc>
        <w:tc>
          <w:tcPr>
            <w:tcW w:w="1800" w:type="dxa"/>
          </w:tcPr>
          <w:p w:rsidR="00664267" w:rsidRPr="006F477D" w:rsidRDefault="00664267" w:rsidP="00F44CC5">
            <w:pPr>
              <w:spacing w:line="276" w:lineRule="auto"/>
              <w:jc w:val="right"/>
              <w:rPr>
                <w:rFonts w:ascii="Arial" w:hAnsi="Arial" w:cs="Arial"/>
                <w:color w:val="000000"/>
                <w:sz w:val="20"/>
                <w:szCs w:val="20"/>
              </w:rPr>
            </w:pPr>
            <w:r w:rsidRPr="006F477D">
              <w:rPr>
                <w:rFonts w:ascii="Arial" w:hAnsi="Arial" w:cs="Arial"/>
                <w:color w:val="000000"/>
                <w:sz w:val="20"/>
                <w:szCs w:val="20"/>
              </w:rPr>
              <w:t>0</w:t>
            </w:r>
          </w:p>
        </w:tc>
      </w:tr>
      <w:tr w:rsidR="00664267" w:rsidRPr="00D23B56" w:rsidTr="00F44CC5">
        <w:tc>
          <w:tcPr>
            <w:tcW w:w="2868" w:type="dxa"/>
            <w:gridSpan w:val="2"/>
          </w:tcPr>
          <w:p w:rsidR="00664267" w:rsidRPr="006F477D" w:rsidRDefault="00664267" w:rsidP="00F44CC5">
            <w:pPr>
              <w:spacing w:line="276" w:lineRule="auto"/>
              <w:rPr>
                <w:rFonts w:ascii="Arial" w:hAnsi="Arial" w:cs="Arial"/>
                <w:color w:val="000000"/>
                <w:sz w:val="20"/>
                <w:szCs w:val="20"/>
              </w:rPr>
            </w:pPr>
            <w:r w:rsidRPr="006F477D">
              <w:rPr>
                <w:rFonts w:ascii="Arial" w:hAnsi="Arial" w:cs="Arial"/>
                <w:color w:val="000000"/>
                <w:sz w:val="20"/>
                <w:szCs w:val="20"/>
              </w:rPr>
              <w:t>Sklep je bil sprejet.</w:t>
            </w:r>
          </w:p>
        </w:tc>
      </w:tr>
    </w:tbl>
    <w:p w:rsidR="00664267" w:rsidRPr="00D23B56" w:rsidRDefault="00664267" w:rsidP="00CD11FF">
      <w:pPr>
        <w:spacing w:line="276" w:lineRule="auto"/>
        <w:jc w:val="both"/>
        <w:outlineLvl w:val="0"/>
        <w:rPr>
          <w:rFonts w:ascii="Arial" w:hAnsi="Arial" w:cs="Arial"/>
          <w:b/>
          <w:sz w:val="20"/>
          <w:szCs w:val="20"/>
          <w:u w:val="single"/>
        </w:rPr>
      </w:pPr>
    </w:p>
    <w:p w:rsidR="0059016C" w:rsidRDefault="0059016C" w:rsidP="00CD11FF">
      <w:pPr>
        <w:spacing w:line="276" w:lineRule="auto"/>
        <w:jc w:val="both"/>
        <w:outlineLvl w:val="0"/>
        <w:rPr>
          <w:rFonts w:ascii="Arial" w:hAnsi="Arial" w:cs="Arial"/>
          <w:b/>
          <w:sz w:val="20"/>
          <w:szCs w:val="20"/>
          <w:u w:val="single"/>
        </w:rPr>
      </w:pPr>
    </w:p>
    <w:tbl>
      <w:tblPr>
        <w:tblW w:w="0" w:type="auto"/>
        <w:tblLook w:val="01E0" w:firstRow="1" w:lastRow="1" w:firstColumn="1" w:lastColumn="1" w:noHBand="0" w:noVBand="0"/>
      </w:tblPr>
      <w:tblGrid>
        <w:gridCol w:w="1651"/>
        <w:gridCol w:w="6850"/>
      </w:tblGrid>
      <w:tr w:rsidR="00B05B83" w:rsidRPr="004C248B" w:rsidTr="008B4915">
        <w:tc>
          <w:tcPr>
            <w:tcW w:w="1651" w:type="dxa"/>
          </w:tcPr>
          <w:p w:rsidR="00B05B83" w:rsidRPr="004C248B" w:rsidRDefault="00B05B83" w:rsidP="008B4915">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5. točki:      </w:t>
            </w:r>
          </w:p>
        </w:tc>
        <w:tc>
          <w:tcPr>
            <w:tcW w:w="6850" w:type="dxa"/>
          </w:tcPr>
          <w:p w:rsidR="00B05B83" w:rsidRPr="00BD1D6B" w:rsidRDefault="00664267" w:rsidP="008B4915">
            <w:pPr>
              <w:pStyle w:val="Odstavekseznama"/>
              <w:spacing w:line="276" w:lineRule="auto"/>
              <w:ind w:left="0"/>
              <w:contextualSpacing w:val="0"/>
              <w:jc w:val="both"/>
              <w:rPr>
                <w:rFonts w:ascii="Arial" w:hAnsi="Arial" w:cs="Arial"/>
                <w:b/>
                <w:sz w:val="20"/>
                <w:szCs w:val="20"/>
              </w:rPr>
            </w:pPr>
            <w:r w:rsidRPr="00664267">
              <w:rPr>
                <w:rFonts w:ascii="Arial" w:hAnsi="Arial" w:cs="Arial"/>
                <w:b/>
                <w:bCs/>
                <w:color w:val="000000"/>
                <w:sz w:val="20"/>
                <w:szCs w:val="20"/>
              </w:rPr>
              <w:t>Informacija o polletnem poslovanju VVZ Vrtec Tržič</w:t>
            </w:r>
          </w:p>
        </w:tc>
      </w:tr>
    </w:tbl>
    <w:p w:rsidR="00B05B83" w:rsidRPr="004C248B" w:rsidRDefault="00B05B83" w:rsidP="00B05B83">
      <w:pPr>
        <w:spacing w:line="276" w:lineRule="auto"/>
        <w:jc w:val="both"/>
        <w:rPr>
          <w:rFonts w:ascii="Arial" w:hAnsi="Arial" w:cs="Arial"/>
          <w:color w:val="000000"/>
          <w:sz w:val="20"/>
          <w:szCs w:val="20"/>
        </w:rPr>
      </w:pPr>
    </w:p>
    <w:p w:rsidR="00D23B56" w:rsidRDefault="00664267" w:rsidP="00B05B83">
      <w:pPr>
        <w:jc w:val="both"/>
        <w:rPr>
          <w:rFonts w:ascii="Arial" w:hAnsi="Arial" w:cs="Arial"/>
          <w:color w:val="000000"/>
          <w:sz w:val="20"/>
          <w:szCs w:val="20"/>
        </w:rPr>
      </w:pPr>
      <w:r>
        <w:rPr>
          <w:rFonts w:ascii="Arial" w:hAnsi="Arial" w:cs="Arial"/>
          <w:color w:val="000000"/>
          <w:sz w:val="20"/>
          <w:szCs w:val="20"/>
        </w:rPr>
        <w:t>Uvodno obrazložitev sta podali Tatjana BLAŽI – ravnateljica Vrtca Tržič in Metka KOČAR – računovodkinja</w:t>
      </w:r>
      <w:r w:rsidR="006F477D">
        <w:rPr>
          <w:rFonts w:ascii="Arial" w:hAnsi="Arial" w:cs="Arial"/>
          <w:color w:val="000000"/>
          <w:sz w:val="20"/>
          <w:szCs w:val="20"/>
        </w:rPr>
        <w:t xml:space="preserve"> Vrtca Tržič</w:t>
      </w:r>
      <w:r>
        <w:rPr>
          <w:rFonts w:ascii="Arial" w:hAnsi="Arial" w:cs="Arial"/>
          <w:color w:val="000000"/>
          <w:sz w:val="20"/>
          <w:szCs w:val="20"/>
        </w:rPr>
        <w:t>.</w:t>
      </w:r>
    </w:p>
    <w:p w:rsidR="00D23B56" w:rsidRDefault="00D23B56" w:rsidP="00B05B83">
      <w:pPr>
        <w:jc w:val="both"/>
        <w:rPr>
          <w:rFonts w:ascii="Arial" w:hAnsi="Arial" w:cs="Arial"/>
          <w:color w:val="000000"/>
          <w:sz w:val="20"/>
          <w:szCs w:val="20"/>
        </w:rPr>
      </w:pPr>
    </w:p>
    <w:p w:rsidR="00415989" w:rsidRDefault="00415989" w:rsidP="00B05B83">
      <w:pPr>
        <w:jc w:val="both"/>
        <w:rPr>
          <w:rFonts w:ascii="Arial" w:hAnsi="Arial" w:cs="Arial"/>
          <w:color w:val="000000"/>
          <w:sz w:val="20"/>
          <w:szCs w:val="20"/>
        </w:rPr>
      </w:pPr>
      <w:r>
        <w:rPr>
          <w:rFonts w:ascii="Arial" w:hAnsi="Arial" w:cs="Arial"/>
          <w:color w:val="000000"/>
          <w:sz w:val="20"/>
          <w:szCs w:val="20"/>
        </w:rPr>
        <w:t>Vida RAZTRESEN je v imenu Odbora za družbene dejavnosti poročala, da sprejmejo i</w:t>
      </w:r>
      <w:r w:rsidRPr="00415989">
        <w:rPr>
          <w:rFonts w:ascii="Arial" w:hAnsi="Arial" w:cs="Arial"/>
          <w:color w:val="000000"/>
          <w:sz w:val="20"/>
          <w:szCs w:val="20"/>
        </w:rPr>
        <w:t>nformacij</w:t>
      </w:r>
      <w:r>
        <w:rPr>
          <w:rFonts w:ascii="Arial" w:hAnsi="Arial" w:cs="Arial"/>
          <w:color w:val="000000"/>
          <w:sz w:val="20"/>
          <w:szCs w:val="20"/>
        </w:rPr>
        <w:t>o</w:t>
      </w:r>
      <w:r w:rsidRPr="00415989">
        <w:rPr>
          <w:rFonts w:ascii="Arial" w:hAnsi="Arial" w:cs="Arial"/>
          <w:color w:val="000000"/>
          <w:sz w:val="20"/>
          <w:szCs w:val="20"/>
        </w:rPr>
        <w:t xml:space="preserve"> o polletnem poslovanju javnega vzgojno-varstvenega zavoda Vrtec Tržič v letu 2022.</w:t>
      </w:r>
    </w:p>
    <w:p w:rsidR="00415989" w:rsidRDefault="00415989" w:rsidP="00B05B83">
      <w:pPr>
        <w:jc w:val="both"/>
        <w:rPr>
          <w:rFonts w:ascii="Arial" w:hAnsi="Arial" w:cs="Arial"/>
          <w:color w:val="000000"/>
          <w:sz w:val="20"/>
          <w:szCs w:val="20"/>
        </w:rPr>
      </w:pPr>
    </w:p>
    <w:p w:rsidR="006E5206" w:rsidRDefault="00664267" w:rsidP="00B05B83">
      <w:pPr>
        <w:jc w:val="both"/>
        <w:rPr>
          <w:rFonts w:ascii="Arial" w:hAnsi="Arial" w:cs="Arial"/>
          <w:color w:val="000000"/>
          <w:sz w:val="20"/>
          <w:szCs w:val="20"/>
        </w:rPr>
      </w:pPr>
      <w:r>
        <w:rPr>
          <w:rFonts w:ascii="Arial" w:hAnsi="Arial" w:cs="Arial"/>
          <w:color w:val="000000"/>
          <w:sz w:val="20"/>
          <w:szCs w:val="20"/>
        </w:rPr>
        <w:t>Podžupan je odprl razpravo.</w:t>
      </w:r>
    </w:p>
    <w:p w:rsidR="006E5206" w:rsidRDefault="006E5206" w:rsidP="00B05B83">
      <w:pPr>
        <w:jc w:val="both"/>
        <w:rPr>
          <w:rFonts w:ascii="Arial" w:hAnsi="Arial" w:cs="Arial"/>
          <w:color w:val="000000"/>
          <w:sz w:val="20"/>
          <w:szCs w:val="20"/>
        </w:rPr>
      </w:pPr>
    </w:p>
    <w:p w:rsidR="006E5206" w:rsidRDefault="006E5206" w:rsidP="00B05B83">
      <w:pPr>
        <w:jc w:val="both"/>
        <w:rPr>
          <w:rFonts w:ascii="Arial" w:hAnsi="Arial" w:cs="Arial"/>
          <w:color w:val="000000"/>
          <w:sz w:val="20"/>
          <w:szCs w:val="20"/>
        </w:rPr>
      </w:pPr>
      <w:r>
        <w:rPr>
          <w:rFonts w:ascii="Arial" w:hAnsi="Arial" w:cs="Arial"/>
          <w:color w:val="000000"/>
          <w:sz w:val="20"/>
          <w:szCs w:val="20"/>
        </w:rPr>
        <w:t>Razpravljal</w:t>
      </w:r>
      <w:r w:rsidR="003272FB">
        <w:rPr>
          <w:rFonts w:ascii="Arial" w:hAnsi="Arial" w:cs="Arial"/>
          <w:color w:val="000000"/>
          <w:sz w:val="20"/>
          <w:szCs w:val="20"/>
        </w:rPr>
        <w:t>a</w:t>
      </w:r>
      <w:r>
        <w:rPr>
          <w:rFonts w:ascii="Arial" w:hAnsi="Arial" w:cs="Arial"/>
          <w:color w:val="000000"/>
          <w:sz w:val="20"/>
          <w:szCs w:val="20"/>
        </w:rPr>
        <w:t xml:space="preserve"> </w:t>
      </w:r>
      <w:r w:rsidR="003272FB">
        <w:rPr>
          <w:rFonts w:ascii="Arial" w:hAnsi="Arial" w:cs="Arial"/>
          <w:color w:val="000000"/>
          <w:sz w:val="20"/>
          <w:szCs w:val="20"/>
        </w:rPr>
        <w:t>sta</w:t>
      </w:r>
      <w:r w:rsidR="006F477D">
        <w:rPr>
          <w:rFonts w:ascii="Arial" w:hAnsi="Arial" w:cs="Arial"/>
          <w:color w:val="000000"/>
          <w:sz w:val="20"/>
          <w:szCs w:val="20"/>
        </w:rPr>
        <w:t xml:space="preserve"> svetnik</w:t>
      </w:r>
      <w:r w:rsidR="003272FB">
        <w:rPr>
          <w:rFonts w:ascii="Arial" w:hAnsi="Arial" w:cs="Arial"/>
          <w:color w:val="000000"/>
          <w:sz w:val="20"/>
          <w:szCs w:val="20"/>
        </w:rPr>
        <w:t>a</w:t>
      </w:r>
      <w:r w:rsidR="006F477D">
        <w:rPr>
          <w:rFonts w:ascii="Arial" w:hAnsi="Arial" w:cs="Arial"/>
          <w:color w:val="000000"/>
          <w:sz w:val="20"/>
          <w:szCs w:val="20"/>
        </w:rPr>
        <w:t xml:space="preserve"> Drago ZALAR</w:t>
      </w:r>
      <w:r w:rsidR="003272FB">
        <w:rPr>
          <w:rFonts w:ascii="Arial" w:hAnsi="Arial" w:cs="Arial"/>
          <w:color w:val="000000"/>
          <w:sz w:val="20"/>
          <w:szCs w:val="20"/>
        </w:rPr>
        <w:t xml:space="preserve"> in Mojca ČADEŽ</w:t>
      </w:r>
      <w:r>
        <w:rPr>
          <w:rFonts w:ascii="Arial" w:hAnsi="Arial" w:cs="Arial"/>
          <w:color w:val="000000"/>
          <w:sz w:val="20"/>
          <w:szCs w:val="20"/>
        </w:rPr>
        <w:t xml:space="preserve">.  </w:t>
      </w:r>
    </w:p>
    <w:p w:rsidR="00B05B83" w:rsidRDefault="00B05B83" w:rsidP="00B05B83">
      <w:pPr>
        <w:spacing w:line="276" w:lineRule="auto"/>
        <w:jc w:val="both"/>
        <w:rPr>
          <w:rFonts w:ascii="Arial" w:hAnsi="Arial" w:cs="Arial"/>
          <w:bCs/>
          <w:sz w:val="20"/>
          <w:szCs w:val="20"/>
        </w:rPr>
      </w:pPr>
    </w:p>
    <w:p w:rsidR="00B05B83" w:rsidRPr="004C248B" w:rsidRDefault="00B05B83" w:rsidP="00B05B83">
      <w:pPr>
        <w:spacing w:line="276" w:lineRule="auto"/>
        <w:jc w:val="both"/>
        <w:rPr>
          <w:rFonts w:ascii="Arial" w:hAnsi="Arial" w:cs="Arial"/>
          <w:bCs/>
          <w:sz w:val="20"/>
          <w:szCs w:val="20"/>
        </w:rPr>
      </w:pPr>
      <w:r>
        <w:rPr>
          <w:rFonts w:ascii="Arial" w:hAnsi="Arial" w:cs="Arial"/>
          <w:bCs/>
          <w:sz w:val="20"/>
          <w:szCs w:val="20"/>
        </w:rPr>
        <w:t xml:space="preserve">Podžupan je zaprl razpravo in dal na glasovanje </w:t>
      </w:r>
      <w:r w:rsidR="0088095C">
        <w:rPr>
          <w:rFonts w:ascii="Arial" w:hAnsi="Arial" w:cs="Arial"/>
          <w:bCs/>
          <w:sz w:val="20"/>
          <w:szCs w:val="20"/>
        </w:rPr>
        <w:t>sklep</w:t>
      </w:r>
      <w:r>
        <w:rPr>
          <w:rFonts w:ascii="Arial" w:hAnsi="Arial" w:cs="Arial"/>
          <w:bCs/>
          <w:sz w:val="20"/>
          <w:szCs w:val="20"/>
        </w:rPr>
        <w:t>.</w:t>
      </w:r>
    </w:p>
    <w:p w:rsidR="00197BAC" w:rsidRDefault="00197BAC" w:rsidP="00B05B83">
      <w:pPr>
        <w:spacing w:line="276" w:lineRule="auto"/>
        <w:jc w:val="both"/>
        <w:outlineLvl w:val="0"/>
        <w:rPr>
          <w:rFonts w:ascii="Arial" w:hAnsi="Arial" w:cs="Arial"/>
          <w:b/>
          <w:sz w:val="20"/>
          <w:szCs w:val="20"/>
          <w:u w:val="single"/>
        </w:rPr>
      </w:pPr>
    </w:p>
    <w:p w:rsidR="00B05B83" w:rsidRPr="004C248B" w:rsidRDefault="00B05B83" w:rsidP="00B05B83">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w:t>
      </w:r>
      <w:r w:rsidR="0088095C">
        <w:rPr>
          <w:rFonts w:ascii="Arial" w:hAnsi="Arial" w:cs="Arial"/>
          <w:b/>
          <w:sz w:val="20"/>
          <w:szCs w:val="20"/>
          <w:u w:val="single"/>
        </w:rPr>
        <w:t>2</w:t>
      </w:r>
      <w:r w:rsidR="00664267">
        <w:rPr>
          <w:rFonts w:ascii="Arial" w:hAnsi="Arial" w:cs="Arial"/>
          <w:b/>
          <w:sz w:val="20"/>
          <w:szCs w:val="20"/>
          <w:u w:val="single"/>
        </w:rPr>
        <w:t>9</w:t>
      </w:r>
      <w:r w:rsidRPr="004C248B">
        <w:rPr>
          <w:rFonts w:ascii="Arial" w:hAnsi="Arial" w:cs="Arial"/>
          <w:b/>
          <w:sz w:val="20"/>
          <w:szCs w:val="20"/>
          <w:u w:val="single"/>
        </w:rPr>
        <w:t>-</w:t>
      </w:r>
      <w:r w:rsidR="00664267">
        <w:rPr>
          <w:rFonts w:ascii="Arial" w:hAnsi="Arial" w:cs="Arial"/>
          <w:b/>
          <w:sz w:val="20"/>
          <w:szCs w:val="20"/>
          <w:u w:val="single"/>
        </w:rPr>
        <w:t>30</w:t>
      </w:r>
      <w:r w:rsidRPr="004C248B">
        <w:rPr>
          <w:rFonts w:ascii="Arial" w:hAnsi="Arial" w:cs="Arial"/>
          <w:b/>
          <w:sz w:val="20"/>
          <w:szCs w:val="20"/>
          <w:u w:val="single"/>
        </w:rPr>
        <w:t>-5-2022:</w:t>
      </w:r>
    </w:p>
    <w:p w:rsidR="00664267" w:rsidRPr="00664267" w:rsidRDefault="00664267" w:rsidP="00664267">
      <w:pPr>
        <w:spacing w:line="276" w:lineRule="auto"/>
        <w:jc w:val="both"/>
        <w:outlineLvl w:val="0"/>
        <w:rPr>
          <w:rFonts w:ascii="Arial" w:hAnsi="Arial" w:cs="Arial"/>
          <w:b/>
          <w:sz w:val="20"/>
        </w:rPr>
      </w:pPr>
      <w:r w:rsidRPr="00664267">
        <w:rPr>
          <w:rFonts w:ascii="Arial" w:hAnsi="Arial" w:cs="Arial"/>
          <w:b/>
          <w:bCs/>
          <w:snapToGrid w:val="0"/>
          <w:sz w:val="20"/>
        </w:rPr>
        <w:t xml:space="preserve">Sprejme se </w:t>
      </w:r>
      <w:r w:rsidRPr="00664267">
        <w:rPr>
          <w:rFonts w:ascii="Arial" w:hAnsi="Arial" w:cs="Arial"/>
          <w:b/>
          <w:sz w:val="20"/>
        </w:rPr>
        <w:t>informacija o polletnem poslovanju javnega vzgojno-varstvenega zavoda Vrtec Tržič v letu 2022.</w:t>
      </w:r>
    </w:p>
    <w:p w:rsidR="0088095C" w:rsidRPr="004C248B" w:rsidRDefault="0088095C" w:rsidP="00B05B83">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B05B83" w:rsidRPr="003272FB" w:rsidTr="008B4915">
        <w:tc>
          <w:tcPr>
            <w:tcW w:w="2862" w:type="dxa"/>
            <w:gridSpan w:val="2"/>
          </w:tcPr>
          <w:p w:rsidR="00B05B83" w:rsidRPr="003272FB" w:rsidRDefault="00B05B83" w:rsidP="008B4915">
            <w:pPr>
              <w:spacing w:line="276" w:lineRule="auto"/>
              <w:jc w:val="both"/>
              <w:rPr>
                <w:rFonts w:ascii="Arial" w:hAnsi="Arial" w:cs="Arial"/>
                <w:sz w:val="20"/>
                <w:szCs w:val="20"/>
              </w:rPr>
            </w:pPr>
            <w:r w:rsidRPr="003272FB">
              <w:rPr>
                <w:rFonts w:ascii="Arial" w:hAnsi="Arial" w:cs="Arial"/>
                <w:sz w:val="20"/>
                <w:szCs w:val="20"/>
              </w:rPr>
              <w:t xml:space="preserve">Prisotnih je </w:t>
            </w:r>
            <w:r w:rsidR="008B4915" w:rsidRPr="003272FB">
              <w:rPr>
                <w:rFonts w:ascii="Arial" w:hAnsi="Arial" w:cs="Arial"/>
                <w:sz w:val="20"/>
                <w:szCs w:val="20"/>
              </w:rPr>
              <w:t>1</w:t>
            </w:r>
            <w:r w:rsidR="003272FB" w:rsidRPr="003272FB">
              <w:rPr>
                <w:rFonts w:ascii="Arial" w:hAnsi="Arial" w:cs="Arial"/>
                <w:sz w:val="20"/>
                <w:szCs w:val="20"/>
              </w:rPr>
              <w:t>8</w:t>
            </w:r>
            <w:r w:rsidRPr="003272FB">
              <w:rPr>
                <w:rFonts w:ascii="Arial" w:hAnsi="Arial" w:cs="Arial"/>
                <w:sz w:val="20"/>
                <w:szCs w:val="20"/>
              </w:rPr>
              <w:t xml:space="preserve"> svetnikov.</w:t>
            </w:r>
          </w:p>
        </w:tc>
      </w:tr>
      <w:tr w:rsidR="00B05B83" w:rsidRPr="003272FB" w:rsidTr="008B4915">
        <w:tc>
          <w:tcPr>
            <w:tcW w:w="1068" w:type="dxa"/>
          </w:tcPr>
          <w:p w:rsidR="00B05B83" w:rsidRPr="003272FB" w:rsidRDefault="00B05B83" w:rsidP="008B4915">
            <w:pPr>
              <w:spacing w:line="276" w:lineRule="auto"/>
              <w:jc w:val="both"/>
              <w:rPr>
                <w:rFonts w:ascii="Arial" w:hAnsi="Arial" w:cs="Arial"/>
                <w:sz w:val="20"/>
                <w:szCs w:val="20"/>
              </w:rPr>
            </w:pPr>
            <w:r w:rsidRPr="003272FB">
              <w:rPr>
                <w:rFonts w:ascii="Arial" w:hAnsi="Arial" w:cs="Arial"/>
                <w:sz w:val="20"/>
                <w:szCs w:val="20"/>
              </w:rPr>
              <w:t>ZA</w:t>
            </w:r>
          </w:p>
        </w:tc>
        <w:tc>
          <w:tcPr>
            <w:tcW w:w="1794" w:type="dxa"/>
          </w:tcPr>
          <w:p w:rsidR="00B05B83" w:rsidRPr="003272FB" w:rsidRDefault="008B4915" w:rsidP="008B4915">
            <w:pPr>
              <w:spacing w:line="276" w:lineRule="auto"/>
              <w:jc w:val="right"/>
              <w:rPr>
                <w:rFonts w:ascii="Arial" w:hAnsi="Arial" w:cs="Arial"/>
                <w:sz w:val="20"/>
                <w:szCs w:val="20"/>
              </w:rPr>
            </w:pPr>
            <w:r w:rsidRPr="003272FB">
              <w:rPr>
                <w:rFonts w:ascii="Arial" w:hAnsi="Arial" w:cs="Arial"/>
                <w:sz w:val="20"/>
                <w:szCs w:val="20"/>
              </w:rPr>
              <w:t>1</w:t>
            </w:r>
            <w:r w:rsidR="003272FB" w:rsidRPr="003272FB">
              <w:rPr>
                <w:rFonts w:ascii="Arial" w:hAnsi="Arial" w:cs="Arial"/>
                <w:sz w:val="20"/>
                <w:szCs w:val="20"/>
              </w:rPr>
              <w:t>8</w:t>
            </w:r>
          </w:p>
        </w:tc>
      </w:tr>
      <w:tr w:rsidR="00B05B83" w:rsidRPr="003272FB" w:rsidTr="008B4915">
        <w:tc>
          <w:tcPr>
            <w:tcW w:w="1068" w:type="dxa"/>
          </w:tcPr>
          <w:p w:rsidR="00B05B83" w:rsidRPr="003272FB" w:rsidRDefault="00B05B83" w:rsidP="008B4915">
            <w:pPr>
              <w:spacing w:line="276" w:lineRule="auto"/>
              <w:jc w:val="both"/>
              <w:rPr>
                <w:rFonts w:ascii="Arial" w:hAnsi="Arial" w:cs="Arial"/>
                <w:sz w:val="20"/>
                <w:szCs w:val="20"/>
              </w:rPr>
            </w:pPr>
            <w:r w:rsidRPr="003272FB">
              <w:rPr>
                <w:rFonts w:ascii="Arial" w:hAnsi="Arial" w:cs="Arial"/>
                <w:sz w:val="20"/>
                <w:szCs w:val="20"/>
              </w:rPr>
              <w:t>PROTI</w:t>
            </w:r>
          </w:p>
        </w:tc>
        <w:tc>
          <w:tcPr>
            <w:tcW w:w="1794" w:type="dxa"/>
          </w:tcPr>
          <w:p w:rsidR="00B05B83" w:rsidRPr="003272FB" w:rsidRDefault="00B05B83" w:rsidP="008B4915">
            <w:pPr>
              <w:spacing w:line="276" w:lineRule="auto"/>
              <w:jc w:val="right"/>
              <w:rPr>
                <w:rFonts w:ascii="Arial" w:hAnsi="Arial" w:cs="Arial"/>
                <w:sz w:val="20"/>
                <w:szCs w:val="20"/>
              </w:rPr>
            </w:pPr>
            <w:r w:rsidRPr="003272FB">
              <w:rPr>
                <w:rFonts w:ascii="Arial" w:hAnsi="Arial" w:cs="Arial"/>
                <w:sz w:val="20"/>
                <w:szCs w:val="20"/>
              </w:rPr>
              <w:t>0</w:t>
            </w:r>
          </w:p>
        </w:tc>
      </w:tr>
    </w:tbl>
    <w:p w:rsidR="00B05B83" w:rsidRPr="003272FB" w:rsidRDefault="00B05B83" w:rsidP="00B05B83">
      <w:pPr>
        <w:spacing w:line="276" w:lineRule="auto"/>
        <w:jc w:val="both"/>
        <w:rPr>
          <w:rFonts w:ascii="Arial" w:hAnsi="Arial" w:cs="Arial"/>
          <w:bCs/>
          <w:sz w:val="20"/>
          <w:szCs w:val="20"/>
        </w:rPr>
      </w:pPr>
      <w:r w:rsidRPr="003272FB">
        <w:rPr>
          <w:rFonts w:ascii="Arial" w:hAnsi="Arial" w:cs="Arial"/>
          <w:bCs/>
          <w:sz w:val="20"/>
          <w:szCs w:val="20"/>
        </w:rPr>
        <w:t>Sklep je bil sprejet.</w:t>
      </w:r>
    </w:p>
    <w:p w:rsidR="00B05B83" w:rsidRPr="003272FB" w:rsidRDefault="00B05B83" w:rsidP="004D0761">
      <w:pPr>
        <w:spacing w:line="276" w:lineRule="auto"/>
        <w:jc w:val="both"/>
        <w:rPr>
          <w:rFonts w:ascii="Arial" w:hAnsi="Arial" w:cs="Arial"/>
          <w:b/>
          <w:color w:val="000000"/>
          <w:sz w:val="20"/>
          <w:szCs w:val="20"/>
          <w:u w:val="single"/>
        </w:rPr>
      </w:pPr>
    </w:p>
    <w:p w:rsidR="00E727F5" w:rsidRPr="003272FB" w:rsidRDefault="00E727F5"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4B4893">
        <w:tc>
          <w:tcPr>
            <w:tcW w:w="1648" w:type="dxa"/>
          </w:tcPr>
          <w:p w:rsidR="00A14F94" w:rsidRPr="003272FB" w:rsidRDefault="00A14F94" w:rsidP="004D0761">
            <w:pPr>
              <w:spacing w:line="276" w:lineRule="auto"/>
              <w:jc w:val="both"/>
              <w:rPr>
                <w:rFonts w:ascii="Arial" w:hAnsi="Arial" w:cs="Arial"/>
                <w:b/>
                <w:color w:val="000000"/>
                <w:sz w:val="20"/>
                <w:szCs w:val="20"/>
                <w:u w:val="single"/>
              </w:rPr>
            </w:pPr>
            <w:r w:rsidRPr="003272FB">
              <w:rPr>
                <w:rFonts w:ascii="Arial" w:hAnsi="Arial" w:cs="Arial"/>
                <w:b/>
                <w:sz w:val="20"/>
                <w:szCs w:val="20"/>
                <w:u w:val="single"/>
              </w:rPr>
              <w:t xml:space="preserve">K </w:t>
            </w:r>
            <w:r w:rsidR="004B4893" w:rsidRPr="003272FB">
              <w:rPr>
                <w:rFonts w:ascii="Arial" w:hAnsi="Arial" w:cs="Arial"/>
                <w:b/>
                <w:sz w:val="20"/>
                <w:szCs w:val="20"/>
                <w:u w:val="single"/>
              </w:rPr>
              <w:t>6</w:t>
            </w:r>
            <w:r w:rsidRPr="003272FB">
              <w:rPr>
                <w:rFonts w:ascii="Arial" w:hAnsi="Arial" w:cs="Arial"/>
                <w:b/>
                <w:sz w:val="20"/>
                <w:szCs w:val="20"/>
                <w:u w:val="single"/>
              </w:rPr>
              <w:t xml:space="preserve">. točki:      </w:t>
            </w:r>
          </w:p>
        </w:tc>
        <w:tc>
          <w:tcPr>
            <w:tcW w:w="6853" w:type="dxa"/>
          </w:tcPr>
          <w:p w:rsidR="00BE764B" w:rsidRPr="00664267" w:rsidRDefault="00664267" w:rsidP="002A1D63">
            <w:pPr>
              <w:spacing w:line="276" w:lineRule="auto"/>
              <w:jc w:val="both"/>
              <w:rPr>
                <w:rFonts w:ascii="Arial" w:hAnsi="Arial" w:cs="Arial"/>
                <w:b/>
                <w:bCs/>
                <w:sz w:val="20"/>
                <w:szCs w:val="20"/>
              </w:rPr>
            </w:pPr>
            <w:r w:rsidRPr="003272FB">
              <w:rPr>
                <w:rFonts w:ascii="Arial" w:hAnsi="Arial" w:cs="Arial"/>
                <w:b/>
                <w:sz w:val="20"/>
              </w:rPr>
              <w:t>Poročilo o poslovanju podjetja Komunala Tržič d.o.o. za poslovno leto 2021</w:t>
            </w:r>
          </w:p>
        </w:tc>
      </w:tr>
    </w:tbl>
    <w:p w:rsidR="0088095C" w:rsidRDefault="0088095C" w:rsidP="0044233A">
      <w:pPr>
        <w:jc w:val="both"/>
        <w:rPr>
          <w:rFonts w:ascii="Arial" w:hAnsi="Arial" w:cs="Arial"/>
          <w:color w:val="000000"/>
          <w:sz w:val="20"/>
          <w:szCs w:val="20"/>
        </w:rPr>
      </w:pPr>
    </w:p>
    <w:p w:rsidR="00664267" w:rsidRDefault="00664267" w:rsidP="00664267">
      <w:pPr>
        <w:jc w:val="both"/>
        <w:rPr>
          <w:rFonts w:ascii="Arial" w:hAnsi="Arial" w:cs="Arial"/>
          <w:color w:val="000000"/>
          <w:sz w:val="20"/>
          <w:szCs w:val="20"/>
        </w:rPr>
      </w:pPr>
      <w:r>
        <w:rPr>
          <w:rFonts w:ascii="Arial" w:hAnsi="Arial" w:cs="Arial"/>
          <w:color w:val="000000"/>
          <w:sz w:val="20"/>
          <w:szCs w:val="20"/>
        </w:rPr>
        <w:t>Uvodno obrazložitev je podala Vesna JEKOVEC – direktorica podjetja Komunala Tržič d.o.o.</w:t>
      </w:r>
    </w:p>
    <w:p w:rsidR="00EF3F6B" w:rsidRPr="004C248B" w:rsidRDefault="00EF3F6B" w:rsidP="004D0761">
      <w:pPr>
        <w:spacing w:line="276" w:lineRule="auto"/>
        <w:jc w:val="both"/>
        <w:rPr>
          <w:rFonts w:ascii="Arial" w:hAnsi="Arial" w:cs="Arial"/>
          <w:color w:val="000000"/>
          <w:sz w:val="20"/>
          <w:szCs w:val="20"/>
          <w:highlight w:val="yellow"/>
        </w:rPr>
      </w:pPr>
    </w:p>
    <w:p w:rsidR="003272FB" w:rsidRDefault="003272FB" w:rsidP="004D0761">
      <w:pPr>
        <w:spacing w:line="276" w:lineRule="auto"/>
        <w:jc w:val="both"/>
        <w:rPr>
          <w:rFonts w:ascii="Arial" w:hAnsi="Arial" w:cs="Arial"/>
          <w:color w:val="000000"/>
          <w:sz w:val="20"/>
          <w:szCs w:val="20"/>
        </w:rPr>
      </w:pPr>
      <w:r>
        <w:rPr>
          <w:rFonts w:ascii="Arial" w:hAnsi="Arial" w:cs="Arial"/>
          <w:color w:val="000000"/>
          <w:sz w:val="20"/>
          <w:szCs w:val="20"/>
        </w:rPr>
        <w:t xml:space="preserve">Vida RAZTRESEN je v imenu Odbora za družbene dejavnosti povedala, da so se s poročilom seznanili, vedo pa, da bodo nadaljnja pojasnila dobili na seji. </w:t>
      </w:r>
    </w:p>
    <w:p w:rsidR="00842EC1" w:rsidRDefault="00842EC1" w:rsidP="004D0761">
      <w:pPr>
        <w:spacing w:line="276" w:lineRule="auto"/>
        <w:jc w:val="both"/>
        <w:rPr>
          <w:rFonts w:ascii="Arial" w:hAnsi="Arial" w:cs="Arial"/>
          <w:color w:val="000000"/>
          <w:sz w:val="20"/>
          <w:szCs w:val="20"/>
        </w:rPr>
      </w:pPr>
      <w:r w:rsidRPr="00842EC1">
        <w:rPr>
          <w:rFonts w:ascii="Arial" w:hAnsi="Arial" w:cs="Arial"/>
          <w:color w:val="000000"/>
          <w:sz w:val="20"/>
          <w:szCs w:val="20"/>
        </w:rPr>
        <w:t xml:space="preserve">Nejc PERKO je povedal, da so </w:t>
      </w:r>
      <w:r>
        <w:rPr>
          <w:rFonts w:ascii="Arial" w:hAnsi="Arial" w:cs="Arial"/>
          <w:color w:val="000000"/>
          <w:sz w:val="20"/>
          <w:szCs w:val="20"/>
        </w:rPr>
        <w:t xml:space="preserve">se </w:t>
      </w:r>
      <w:r w:rsidRPr="00842EC1">
        <w:rPr>
          <w:rFonts w:ascii="Arial" w:hAnsi="Arial" w:cs="Arial"/>
          <w:color w:val="000000"/>
          <w:sz w:val="20"/>
          <w:szCs w:val="20"/>
        </w:rPr>
        <w:t xml:space="preserve">člani Odbora za okolje in </w:t>
      </w:r>
      <w:r w:rsidR="00AB350D">
        <w:rPr>
          <w:rFonts w:ascii="Arial" w:hAnsi="Arial" w:cs="Arial"/>
          <w:color w:val="000000"/>
          <w:sz w:val="20"/>
          <w:szCs w:val="20"/>
        </w:rPr>
        <w:t xml:space="preserve">prostor </w:t>
      </w:r>
      <w:r w:rsidRPr="00842EC1">
        <w:rPr>
          <w:rFonts w:ascii="Arial" w:hAnsi="Arial" w:cs="Arial"/>
          <w:color w:val="000000"/>
          <w:sz w:val="20"/>
          <w:szCs w:val="20"/>
        </w:rPr>
        <w:t>seznanili z letnim poročilom podjetja Komunala Tržič d.o.o. za poslovno leto 2021.</w:t>
      </w:r>
    </w:p>
    <w:p w:rsidR="00842EC1" w:rsidRDefault="00842EC1" w:rsidP="004D0761">
      <w:pPr>
        <w:spacing w:line="276" w:lineRule="auto"/>
        <w:jc w:val="both"/>
        <w:rPr>
          <w:rFonts w:ascii="Arial" w:hAnsi="Arial" w:cs="Arial"/>
          <w:color w:val="000000"/>
          <w:sz w:val="20"/>
          <w:szCs w:val="20"/>
        </w:rPr>
      </w:pPr>
    </w:p>
    <w:p w:rsidR="00842EC1" w:rsidRDefault="00842EC1" w:rsidP="004D0761">
      <w:pPr>
        <w:spacing w:line="276" w:lineRule="auto"/>
        <w:jc w:val="both"/>
        <w:rPr>
          <w:rFonts w:ascii="Arial" w:hAnsi="Arial" w:cs="Arial"/>
          <w:color w:val="000000"/>
          <w:sz w:val="20"/>
          <w:szCs w:val="20"/>
        </w:rPr>
      </w:pPr>
      <w:r>
        <w:rPr>
          <w:rFonts w:ascii="Arial" w:hAnsi="Arial" w:cs="Arial"/>
          <w:color w:val="000000"/>
          <w:sz w:val="20"/>
          <w:szCs w:val="20"/>
        </w:rPr>
        <w:t>Podžupan je od</w:t>
      </w:r>
      <w:r w:rsidR="003272FB">
        <w:rPr>
          <w:rFonts w:ascii="Arial" w:hAnsi="Arial" w:cs="Arial"/>
          <w:color w:val="000000"/>
          <w:sz w:val="20"/>
          <w:szCs w:val="20"/>
        </w:rPr>
        <w:t>p</w:t>
      </w:r>
      <w:r>
        <w:rPr>
          <w:rFonts w:ascii="Arial" w:hAnsi="Arial" w:cs="Arial"/>
          <w:color w:val="000000"/>
          <w:sz w:val="20"/>
          <w:szCs w:val="20"/>
        </w:rPr>
        <w:t>rl razpravo.</w:t>
      </w:r>
    </w:p>
    <w:p w:rsidR="00842EC1" w:rsidRDefault="00842EC1" w:rsidP="004D0761">
      <w:pPr>
        <w:spacing w:line="276" w:lineRule="auto"/>
        <w:jc w:val="both"/>
        <w:rPr>
          <w:rFonts w:ascii="Arial" w:hAnsi="Arial" w:cs="Arial"/>
          <w:color w:val="000000"/>
          <w:sz w:val="20"/>
          <w:szCs w:val="20"/>
        </w:rPr>
      </w:pPr>
    </w:p>
    <w:p w:rsidR="00DA591E" w:rsidRDefault="00664267" w:rsidP="004D0761">
      <w:pPr>
        <w:spacing w:line="276" w:lineRule="auto"/>
        <w:jc w:val="both"/>
        <w:rPr>
          <w:rFonts w:ascii="Arial" w:hAnsi="Arial" w:cs="Arial"/>
          <w:color w:val="000000"/>
          <w:sz w:val="20"/>
          <w:szCs w:val="20"/>
        </w:rPr>
      </w:pPr>
      <w:r>
        <w:rPr>
          <w:rFonts w:ascii="Arial" w:hAnsi="Arial" w:cs="Arial"/>
          <w:color w:val="000000"/>
          <w:sz w:val="20"/>
          <w:szCs w:val="20"/>
        </w:rPr>
        <w:t>Razpravljali so svetniki</w:t>
      </w:r>
      <w:r w:rsidR="003272FB">
        <w:rPr>
          <w:rFonts w:ascii="Arial" w:hAnsi="Arial" w:cs="Arial"/>
          <w:color w:val="000000"/>
          <w:sz w:val="20"/>
          <w:szCs w:val="20"/>
        </w:rPr>
        <w:t xml:space="preserve"> Teja NEMEC, </w:t>
      </w:r>
      <w:r w:rsidR="00A845BA">
        <w:rPr>
          <w:rFonts w:ascii="Arial" w:hAnsi="Arial" w:cs="Arial"/>
          <w:color w:val="000000"/>
          <w:sz w:val="20"/>
          <w:szCs w:val="20"/>
        </w:rPr>
        <w:t>Metka GABERC, Janez BOGATAJ</w:t>
      </w:r>
      <w:r w:rsidR="00AB350D">
        <w:rPr>
          <w:rFonts w:ascii="Arial" w:hAnsi="Arial" w:cs="Arial"/>
          <w:color w:val="000000"/>
          <w:sz w:val="20"/>
          <w:szCs w:val="20"/>
        </w:rPr>
        <w:t xml:space="preserve"> in</w:t>
      </w:r>
      <w:r w:rsidR="00A845BA">
        <w:rPr>
          <w:rFonts w:ascii="Arial" w:hAnsi="Arial" w:cs="Arial"/>
          <w:color w:val="000000"/>
          <w:sz w:val="20"/>
          <w:szCs w:val="20"/>
        </w:rPr>
        <w:t xml:space="preserve"> Vida RAZTRESEN</w:t>
      </w:r>
      <w:r w:rsidR="00C4599A">
        <w:rPr>
          <w:rFonts w:ascii="Arial" w:hAnsi="Arial" w:cs="Arial"/>
          <w:color w:val="000000"/>
          <w:sz w:val="20"/>
          <w:szCs w:val="20"/>
        </w:rPr>
        <w:t>.</w:t>
      </w:r>
    </w:p>
    <w:p w:rsidR="00DA591E" w:rsidRDefault="00DA591E" w:rsidP="004D0761">
      <w:pPr>
        <w:spacing w:line="276" w:lineRule="auto"/>
        <w:jc w:val="both"/>
        <w:rPr>
          <w:rFonts w:ascii="Arial" w:hAnsi="Arial" w:cs="Arial"/>
          <w:color w:val="000000"/>
          <w:sz w:val="20"/>
          <w:szCs w:val="20"/>
        </w:rPr>
      </w:pPr>
    </w:p>
    <w:p w:rsidR="00EF3F6B" w:rsidRPr="004C248B" w:rsidRDefault="0051656F"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EF3F6B" w:rsidRPr="004C248B">
        <w:rPr>
          <w:rFonts w:ascii="Arial" w:hAnsi="Arial" w:cs="Arial"/>
          <w:color w:val="000000"/>
          <w:sz w:val="20"/>
          <w:szCs w:val="20"/>
        </w:rPr>
        <w:t xml:space="preserve"> je zaprl razpravo in dal na glasovanje sklep.</w:t>
      </w:r>
    </w:p>
    <w:p w:rsidR="00E727F5" w:rsidRDefault="00E727F5"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BD06B3">
        <w:rPr>
          <w:rFonts w:ascii="Arial" w:hAnsi="Arial" w:cs="Arial"/>
          <w:b/>
          <w:sz w:val="20"/>
          <w:szCs w:val="20"/>
          <w:u w:val="single"/>
        </w:rPr>
        <w:t>5</w:t>
      </w:r>
      <w:r w:rsidR="00664267">
        <w:rPr>
          <w:rFonts w:ascii="Arial" w:hAnsi="Arial" w:cs="Arial"/>
          <w:b/>
          <w:sz w:val="20"/>
          <w:szCs w:val="20"/>
          <w:u w:val="single"/>
        </w:rPr>
        <w:t>30</w:t>
      </w:r>
      <w:r w:rsidRPr="004C248B">
        <w:rPr>
          <w:rFonts w:ascii="Arial" w:hAnsi="Arial" w:cs="Arial"/>
          <w:b/>
          <w:sz w:val="20"/>
          <w:szCs w:val="20"/>
          <w:u w:val="single"/>
        </w:rPr>
        <w:t>-</w:t>
      </w:r>
      <w:r w:rsidR="00664267">
        <w:rPr>
          <w:rFonts w:ascii="Arial" w:hAnsi="Arial" w:cs="Arial"/>
          <w:b/>
          <w:sz w:val="20"/>
          <w:szCs w:val="20"/>
          <w:u w:val="single"/>
        </w:rPr>
        <w:t>30</w:t>
      </w:r>
      <w:r w:rsidRPr="004C248B">
        <w:rPr>
          <w:rFonts w:ascii="Arial" w:hAnsi="Arial" w:cs="Arial"/>
          <w:b/>
          <w:sz w:val="20"/>
          <w:szCs w:val="20"/>
          <w:u w:val="single"/>
        </w:rPr>
        <w:t>-</w:t>
      </w:r>
      <w:r w:rsidR="004B4893" w:rsidRPr="004C248B">
        <w:rPr>
          <w:rFonts w:ascii="Arial" w:hAnsi="Arial" w:cs="Arial"/>
          <w:b/>
          <w:sz w:val="20"/>
          <w:szCs w:val="20"/>
          <w:u w:val="single"/>
        </w:rPr>
        <w:t>6</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410AE2" w:rsidRPr="004C248B" w:rsidRDefault="00664267" w:rsidP="004D0761">
      <w:pPr>
        <w:spacing w:line="276" w:lineRule="auto"/>
        <w:jc w:val="both"/>
        <w:rPr>
          <w:rFonts w:ascii="Arial" w:hAnsi="Arial" w:cs="Arial"/>
          <w:b/>
          <w:sz w:val="20"/>
          <w:szCs w:val="20"/>
        </w:rPr>
      </w:pPr>
      <w:r w:rsidRPr="00664267">
        <w:rPr>
          <w:rFonts w:ascii="Arial" w:hAnsi="Arial" w:cs="Arial"/>
          <w:b/>
          <w:sz w:val="20"/>
          <w:szCs w:val="20"/>
        </w:rPr>
        <w:t>Občinski svet občine Tržič se seznani z Revidiranim letnim poročilom podjetja Komunala Tržič d.o.o. za poslovno leto 2021.</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C248B" w:rsidTr="00AC42BE">
        <w:trPr>
          <w:trHeight w:val="290"/>
        </w:trPr>
        <w:tc>
          <w:tcPr>
            <w:tcW w:w="5787"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r>
      <w:tr w:rsidR="00410AE2" w:rsidRPr="004C248B" w:rsidTr="00AC42B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410AE2" w:rsidRPr="00C4599A" w:rsidTr="00AC42BE">
              <w:tc>
                <w:tcPr>
                  <w:tcW w:w="2862" w:type="dxa"/>
                  <w:gridSpan w:val="2"/>
                </w:tcPr>
                <w:p w:rsidR="00410AE2" w:rsidRPr="00A845BA" w:rsidRDefault="00410AE2" w:rsidP="004D0761">
                  <w:pPr>
                    <w:spacing w:line="276" w:lineRule="auto"/>
                    <w:jc w:val="both"/>
                    <w:rPr>
                      <w:rFonts w:ascii="Arial" w:hAnsi="Arial" w:cs="Arial"/>
                      <w:sz w:val="20"/>
                      <w:szCs w:val="20"/>
                    </w:rPr>
                  </w:pPr>
                  <w:r w:rsidRPr="00A845BA">
                    <w:rPr>
                      <w:rFonts w:ascii="Arial" w:hAnsi="Arial" w:cs="Arial"/>
                      <w:sz w:val="20"/>
                      <w:szCs w:val="20"/>
                    </w:rPr>
                    <w:t xml:space="preserve">Prisotnih je </w:t>
                  </w:r>
                  <w:r w:rsidR="00D23B56" w:rsidRPr="00A845BA">
                    <w:rPr>
                      <w:rFonts w:ascii="Arial" w:hAnsi="Arial" w:cs="Arial"/>
                      <w:sz w:val="20"/>
                      <w:szCs w:val="20"/>
                    </w:rPr>
                    <w:t>1</w:t>
                  </w:r>
                  <w:r w:rsidR="00A845BA" w:rsidRPr="00A845BA">
                    <w:rPr>
                      <w:rFonts w:ascii="Arial" w:hAnsi="Arial" w:cs="Arial"/>
                      <w:sz w:val="20"/>
                      <w:szCs w:val="20"/>
                    </w:rPr>
                    <w:t>8</w:t>
                  </w:r>
                  <w:r w:rsidRPr="00A845BA">
                    <w:rPr>
                      <w:rFonts w:ascii="Arial" w:hAnsi="Arial" w:cs="Arial"/>
                      <w:sz w:val="20"/>
                      <w:szCs w:val="20"/>
                    </w:rPr>
                    <w:t xml:space="preserve"> svetnikov.</w:t>
                  </w:r>
                </w:p>
              </w:tc>
            </w:tr>
            <w:tr w:rsidR="00410AE2" w:rsidRPr="00C4599A" w:rsidTr="00AC42BE">
              <w:tc>
                <w:tcPr>
                  <w:tcW w:w="1068" w:type="dxa"/>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ZA</w:t>
                  </w:r>
                </w:p>
              </w:tc>
              <w:tc>
                <w:tcPr>
                  <w:tcW w:w="1794" w:type="dxa"/>
                </w:tcPr>
                <w:p w:rsidR="00410AE2" w:rsidRPr="00A845BA" w:rsidRDefault="00D23B56" w:rsidP="004D0761">
                  <w:pPr>
                    <w:spacing w:line="276" w:lineRule="auto"/>
                    <w:jc w:val="right"/>
                    <w:rPr>
                      <w:rFonts w:ascii="Arial" w:hAnsi="Arial" w:cs="Arial"/>
                      <w:sz w:val="20"/>
                      <w:szCs w:val="20"/>
                    </w:rPr>
                  </w:pPr>
                  <w:r w:rsidRPr="00A845BA">
                    <w:rPr>
                      <w:rFonts w:ascii="Arial" w:hAnsi="Arial" w:cs="Arial"/>
                      <w:sz w:val="20"/>
                      <w:szCs w:val="20"/>
                    </w:rPr>
                    <w:t>1</w:t>
                  </w:r>
                  <w:r w:rsidR="00A845BA" w:rsidRPr="00A845BA">
                    <w:rPr>
                      <w:rFonts w:ascii="Arial" w:hAnsi="Arial" w:cs="Arial"/>
                      <w:sz w:val="20"/>
                      <w:szCs w:val="20"/>
                    </w:rPr>
                    <w:t>8</w:t>
                  </w:r>
                </w:p>
              </w:tc>
            </w:tr>
            <w:tr w:rsidR="00410AE2" w:rsidRPr="00C4599A" w:rsidTr="00AC42BE">
              <w:tc>
                <w:tcPr>
                  <w:tcW w:w="1068" w:type="dxa"/>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PROTI</w:t>
                  </w:r>
                </w:p>
              </w:tc>
              <w:tc>
                <w:tcPr>
                  <w:tcW w:w="1794" w:type="dxa"/>
                </w:tcPr>
                <w:p w:rsidR="00410AE2" w:rsidRPr="00A845BA" w:rsidRDefault="00535A5D" w:rsidP="004D0761">
                  <w:pPr>
                    <w:spacing w:line="276" w:lineRule="auto"/>
                    <w:jc w:val="right"/>
                    <w:rPr>
                      <w:rFonts w:ascii="Arial" w:hAnsi="Arial" w:cs="Arial"/>
                      <w:sz w:val="20"/>
                      <w:szCs w:val="20"/>
                    </w:rPr>
                  </w:pPr>
                  <w:r w:rsidRPr="00A845BA">
                    <w:rPr>
                      <w:rFonts w:ascii="Arial" w:hAnsi="Arial" w:cs="Arial"/>
                      <w:sz w:val="20"/>
                      <w:szCs w:val="20"/>
                    </w:rPr>
                    <w:t>0</w:t>
                  </w:r>
                </w:p>
              </w:tc>
            </w:tr>
          </w:tbl>
          <w:p w:rsidR="00410AE2" w:rsidRPr="004C248B" w:rsidRDefault="00410AE2" w:rsidP="004D0761">
            <w:pPr>
              <w:spacing w:line="276" w:lineRule="auto"/>
              <w:jc w:val="both"/>
              <w:rPr>
                <w:rFonts w:ascii="Arial" w:hAnsi="Arial" w:cs="Arial"/>
                <w:bCs/>
                <w:sz w:val="20"/>
                <w:szCs w:val="20"/>
              </w:rPr>
            </w:pPr>
            <w:r w:rsidRPr="00C4599A">
              <w:rPr>
                <w:rFonts w:ascii="Arial" w:hAnsi="Arial" w:cs="Arial"/>
                <w:bCs/>
                <w:sz w:val="20"/>
                <w:szCs w:val="20"/>
              </w:rPr>
              <w:t>Sklep je bil sprejet.</w:t>
            </w:r>
          </w:p>
          <w:p w:rsidR="00410AE2" w:rsidRPr="004C248B" w:rsidRDefault="00410AE2" w:rsidP="004D0761">
            <w:pPr>
              <w:spacing w:line="276" w:lineRule="auto"/>
              <w:jc w:val="both"/>
              <w:rPr>
                <w:rFonts w:ascii="Arial" w:hAnsi="Arial" w:cs="Arial"/>
                <w:b/>
                <w:sz w:val="20"/>
                <w:szCs w:val="20"/>
              </w:rPr>
            </w:pPr>
          </w:p>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r>
    </w:tbl>
    <w:p w:rsidR="00213CF2" w:rsidRPr="004C248B" w:rsidRDefault="00213CF2"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52"/>
        <w:gridCol w:w="6849"/>
      </w:tblGrid>
      <w:tr w:rsidR="004B4893" w:rsidRPr="004C248B" w:rsidTr="00AC42BE">
        <w:tc>
          <w:tcPr>
            <w:tcW w:w="1668" w:type="dxa"/>
          </w:tcPr>
          <w:p w:rsidR="004B4893" w:rsidRPr="004C248B" w:rsidRDefault="004B4893"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7. točki:      </w:t>
            </w:r>
          </w:p>
        </w:tc>
        <w:tc>
          <w:tcPr>
            <w:tcW w:w="6945" w:type="dxa"/>
          </w:tcPr>
          <w:p w:rsidR="00F42B47" w:rsidRPr="00BD06B3" w:rsidRDefault="00F757B9" w:rsidP="004D0761">
            <w:pPr>
              <w:spacing w:line="276" w:lineRule="auto"/>
              <w:jc w:val="both"/>
              <w:rPr>
                <w:rFonts w:ascii="Arial" w:hAnsi="Arial" w:cs="Arial"/>
                <w:b/>
                <w:bCs/>
                <w:sz w:val="20"/>
                <w:szCs w:val="20"/>
              </w:rPr>
            </w:pPr>
            <w:r w:rsidRPr="00F757B9">
              <w:rPr>
                <w:rFonts w:ascii="Arial" w:hAnsi="Arial" w:cs="Arial"/>
                <w:b/>
                <w:sz w:val="20"/>
              </w:rPr>
              <w:t>Predlog cen in subvencij cen oskrbe s pitno vodo, odvajanja in čiščenja odpadnih voda, cene zbiranja določenih vrst komunalnih odpadkov ter cene zbiranja bioloških odpadkov</w:t>
            </w:r>
          </w:p>
        </w:tc>
      </w:tr>
    </w:tbl>
    <w:p w:rsidR="004B4893" w:rsidRPr="004C248B" w:rsidRDefault="004B4893" w:rsidP="004D0761">
      <w:pPr>
        <w:spacing w:line="276" w:lineRule="auto"/>
        <w:jc w:val="both"/>
        <w:rPr>
          <w:rFonts w:ascii="Arial" w:hAnsi="Arial" w:cs="Arial"/>
          <w:color w:val="000000"/>
          <w:sz w:val="20"/>
          <w:szCs w:val="20"/>
        </w:rPr>
      </w:pPr>
    </w:p>
    <w:p w:rsidR="00BD06B3" w:rsidRPr="004C248B" w:rsidRDefault="00BD06B3" w:rsidP="00BD06B3">
      <w:pPr>
        <w:jc w:val="both"/>
        <w:rPr>
          <w:rFonts w:ascii="Arial" w:hAnsi="Arial" w:cs="Arial"/>
          <w:sz w:val="20"/>
          <w:szCs w:val="20"/>
        </w:rPr>
      </w:pPr>
      <w:r w:rsidRPr="00A845BA">
        <w:rPr>
          <w:rFonts w:ascii="Arial" w:hAnsi="Arial" w:cs="Arial"/>
          <w:color w:val="000000"/>
          <w:sz w:val="20"/>
          <w:szCs w:val="20"/>
        </w:rPr>
        <w:t>Uvodno obrazložitev je poda</w:t>
      </w:r>
      <w:r w:rsidR="005B14E6" w:rsidRPr="00A845BA">
        <w:rPr>
          <w:rFonts w:ascii="Arial" w:hAnsi="Arial" w:cs="Arial"/>
          <w:color w:val="000000"/>
          <w:sz w:val="20"/>
          <w:szCs w:val="20"/>
        </w:rPr>
        <w:t>l</w:t>
      </w:r>
      <w:r w:rsidR="0088095C" w:rsidRPr="00A845BA">
        <w:rPr>
          <w:rFonts w:ascii="Arial" w:hAnsi="Arial" w:cs="Arial"/>
          <w:color w:val="000000"/>
          <w:sz w:val="20"/>
          <w:szCs w:val="20"/>
        </w:rPr>
        <w:t xml:space="preserve"> </w:t>
      </w:r>
      <w:r w:rsidR="005B14E6" w:rsidRPr="00A845BA">
        <w:rPr>
          <w:rFonts w:ascii="Arial" w:hAnsi="Arial" w:cs="Arial"/>
          <w:color w:val="000000"/>
          <w:sz w:val="20"/>
          <w:szCs w:val="20"/>
        </w:rPr>
        <w:t>Klemen SRNA</w:t>
      </w:r>
      <w:r w:rsidR="0088095C" w:rsidRPr="00A845BA">
        <w:rPr>
          <w:rFonts w:ascii="Arial" w:hAnsi="Arial" w:cs="Arial"/>
          <w:color w:val="000000"/>
          <w:sz w:val="20"/>
          <w:szCs w:val="20"/>
        </w:rPr>
        <w:t xml:space="preserve"> – </w:t>
      </w:r>
      <w:r w:rsidR="005B14E6" w:rsidRPr="00A845BA">
        <w:rPr>
          <w:rFonts w:ascii="Arial" w:hAnsi="Arial" w:cs="Arial"/>
          <w:color w:val="000000"/>
          <w:sz w:val="20"/>
          <w:szCs w:val="20"/>
        </w:rPr>
        <w:t>direktor občinske uprave</w:t>
      </w:r>
      <w:r w:rsidR="0088095C" w:rsidRPr="00A845BA">
        <w:rPr>
          <w:rFonts w:ascii="Arial" w:hAnsi="Arial" w:cs="Arial"/>
          <w:color w:val="000000"/>
          <w:sz w:val="20"/>
          <w:szCs w:val="20"/>
        </w:rPr>
        <w:t>.</w:t>
      </w:r>
      <w:r w:rsidR="0088095C">
        <w:rPr>
          <w:rFonts w:ascii="Arial" w:hAnsi="Arial" w:cs="Arial"/>
          <w:color w:val="000000"/>
          <w:sz w:val="20"/>
          <w:szCs w:val="20"/>
        </w:rPr>
        <w:t xml:space="preserve"> </w:t>
      </w:r>
      <w:r>
        <w:rPr>
          <w:rFonts w:ascii="Arial" w:hAnsi="Arial" w:cs="Arial"/>
          <w:color w:val="000000"/>
          <w:sz w:val="20"/>
          <w:szCs w:val="20"/>
        </w:rPr>
        <w:t xml:space="preserve"> </w:t>
      </w:r>
    </w:p>
    <w:p w:rsidR="00B276FE" w:rsidRPr="004C248B" w:rsidRDefault="00B276FE" w:rsidP="004D0761">
      <w:pPr>
        <w:spacing w:line="276" w:lineRule="auto"/>
        <w:jc w:val="both"/>
        <w:rPr>
          <w:rFonts w:ascii="Arial" w:hAnsi="Arial" w:cs="Arial"/>
          <w:color w:val="000000"/>
          <w:sz w:val="20"/>
          <w:szCs w:val="20"/>
          <w:highlight w:val="yellow"/>
        </w:rPr>
      </w:pPr>
    </w:p>
    <w:p w:rsidR="00E6740B" w:rsidRDefault="00E6740B" w:rsidP="00B276FE">
      <w:pPr>
        <w:spacing w:line="276" w:lineRule="auto"/>
        <w:jc w:val="both"/>
        <w:rPr>
          <w:rFonts w:ascii="Arial" w:hAnsi="Arial" w:cs="Arial"/>
          <w:bCs/>
          <w:sz w:val="20"/>
          <w:szCs w:val="20"/>
        </w:rPr>
      </w:pPr>
      <w:r>
        <w:rPr>
          <w:rFonts w:ascii="Arial" w:hAnsi="Arial" w:cs="Arial"/>
          <w:bCs/>
          <w:sz w:val="20"/>
          <w:szCs w:val="20"/>
        </w:rPr>
        <w:t>Vida RAZTRESEN je povedala, da se je Odbor za družbene dejavnosti z gradivom seznanil, njihovo stališče je, da dražitve na vseh področjih niso sprejemljive.</w:t>
      </w:r>
    </w:p>
    <w:p w:rsidR="001250AC" w:rsidRDefault="006E1D19" w:rsidP="00B276FE">
      <w:pPr>
        <w:spacing w:line="276" w:lineRule="auto"/>
        <w:jc w:val="both"/>
        <w:rPr>
          <w:rFonts w:ascii="Arial" w:hAnsi="Arial" w:cs="Arial"/>
          <w:bCs/>
          <w:sz w:val="20"/>
          <w:szCs w:val="20"/>
        </w:rPr>
      </w:pPr>
      <w:r w:rsidRPr="006E1D19">
        <w:rPr>
          <w:rFonts w:ascii="Arial" w:hAnsi="Arial" w:cs="Arial"/>
          <w:bCs/>
          <w:sz w:val="20"/>
          <w:szCs w:val="20"/>
        </w:rPr>
        <w:t xml:space="preserve">Nejc PERKO je povedal, da so člani Odbora za okolje in prostor soglasno sprejeli sklep, </w:t>
      </w:r>
      <w:r w:rsidR="00B333F0" w:rsidRPr="00B333F0">
        <w:rPr>
          <w:rFonts w:ascii="Arial" w:hAnsi="Arial" w:cs="Arial"/>
          <w:bCs/>
          <w:sz w:val="20"/>
          <w:szCs w:val="20"/>
        </w:rPr>
        <w:t>da predlagajo predlog cen in subvencij cen oskrbe s pitno vodo, odvajanja in čiščenja odpadnih voda, cene zbiranja določenih vrst komunalnih odpadkov ter cene zbiranja bioloških odpadkov v sprejem</w:t>
      </w:r>
      <w:r w:rsidR="00B333F0">
        <w:rPr>
          <w:rFonts w:ascii="Arial" w:hAnsi="Arial" w:cs="Arial"/>
          <w:bCs/>
          <w:sz w:val="20"/>
          <w:szCs w:val="20"/>
        </w:rPr>
        <w:t>.</w:t>
      </w:r>
    </w:p>
    <w:p w:rsidR="00B333F0" w:rsidRPr="007F3C44" w:rsidRDefault="00B333F0" w:rsidP="00B276FE">
      <w:pPr>
        <w:spacing w:line="276" w:lineRule="auto"/>
        <w:jc w:val="both"/>
        <w:rPr>
          <w:rFonts w:ascii="Arial" w:hAnsi="Arial" w:cs="Arial"/>
          <w:color w:val="000000" w:themeColor="text1"/>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4B4893" w:rsidRPr="004C248B">
        <w:rPr>
          <w:rFonts w:ascii="Arial" w:hAnsi="Arial" w:cs="Arial"/>
          <w:color w:val="000000"/>
          <w:sz w:val="20"/>
          <w:szCs w:val="20"/>
        </w:rPr>
        <w:t xml:space="preserve">  je odprl razpravo.</w:t>
      </w:r>
    </w:p>
    <w:p w:rsidR="004B4893" w:rsidRPr="004C248B" w:rsidRDefault="004B4893" w:rsidP="004D0761">
      <w:pPr>
        <w:spacing w:line="276" w:lineRule="auto"/>
        <w:jc w:val="both"/>
        <w:rPr>
          <w:rFonts w:ascii="Arial" w:hAnsi="Arial" w:cs="Arial"/>
          <w:color w:val="000000"/>
          <w:sz w:val="20"/>
          <w:szCs w:val="20"/>
          <w:highlight w:val="yellow"/>
        </w:rPr>
      </w:pPr>
    </w:p>
    <w:p w:rsidR="00A32341"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555D72">
        <w:rPr>
          <w:rFonts w:ascii="Arial" w:hAnsi="Arial" w:cs="Arial"/>
          <w:color w:val="000000"/>
          <w:sz w:val="20"/>
          <w:szCs w:val="20"/>
        </w:rPr>
        <w:t>l</w:t>
      </w:r>
      <w:r w:rsidR="00284515">
        <w:rPr>
          <w:rFonts w:ascii="Arial" w:hAnsi="Arial" w:cs="Arial"/>
          <w:color w:val="000000"/>
          <w:sz w:val="20"/>
          <w:szCs w:val="20"/>
        </w:rPr>
        <w:t xml:space="preserve">i so svetniki </w:t>
      </w:r>
      <w:r w:rsidR="00E6740B">
        <w:rPr>
          <w:rFonts w:ascii="Arial" w:hAnsi="Arial" w:cs="Arial"/>
          <w:color w:val="000000"/>
          <w:sz w:val="20"/>
          <w:szCs w:val="20"/>
        </w:rPr>
        <w:t>Metka GABERC, Jaka JANKOVEC</w:t>
      </w:r>
      <w:r w:rsidR="00AB350D">
        <w:rPr>
          <w:rFonts w:ascii="Arial" w:hAnsi="Arial" w:cs="Arial"/>
          <w:color w:val="000000"/>
          <w:sz w:val="20"/>
          <w:szCs w:val="20"/>
        </w:rPr>
        <w:t xml:space="preserve"> in</w:t>
      </w:r>
      <w:r w:rsidR="00E6740B">
        <w:rPr>
          <w:rFonts w:ascii="Arial" w:hAnsi="Arial" w:cs="Arial"/>
          <w:color w:val="000000"/>
          <w:sz w:val="20"/>
          <w:szCs w:val="20"/>
        </w:rPr>
        <w:t xml:space="preserve"> Mladen NOVKOVIĆ.</w:t>
      </w:r>
    </w:p>
    <w:p w:rsidR="00BD06B3" w:rsidRPr="004C248B" w:rsidRDefault="00BD06B3" w:rsidP="004D0761">
      <w:pPr>
        <w:spacing w:line="276" w:lineRule="auto"/>
        <w:jc w:val="both"/>
        <w:rPr>
          <w:rFonts w:ascii="Arial" w:hAnsi="Arial" w:cs="Arial"/>
          <w:color w:val="000000"/>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4B4893" w:rsidRPr="004C248B">
        <w:rPr>
          <w:rFonts w:ascii="Arial" w:hAnsi="Arial" w:cs="Arial"/>
          <w:color w:val="000000"/>
          <w:sz w:val="20"/>
          <w:szCs w:val="20"/>
        </w:rPr>
        <w:t xml:space="preserve"> je zaprl razpravo in dal na glasovanje</w:t>
      </w:r>
      <w:r w:rsidR="00D6706C">
        <w:rPr>
          <w:rFonts w:ascii="Arial" w:hAnsi="Arial" w:cs="Arial"/>
          <w:color w:val="000000"/>
          <w:sz w:val="20"/>
          <w:szCs w:val="20"/>
        </w:rPr>
        <w:t xml:space="preserve"> sklep</w:t>
      </w:r>
      <w:r w:rsidR="00B333F0">
        <w:rPr>
          <w:rFonts w:ascii="Arial" w:hAnsi="Arial" w:cs="Arial"/>
          <w:color w:val="000000"/>
          <w:sz w:val="20"/>
          <w:szCs w:val="20"/>
        </w:rPr>
        <w:t>e</w:t>
      </w:r>
      <w:r w:rsidR="004B4893" w:rsidRPr="004C248B">
        <w:rPr>
          <w:rFonts w:ascii="Arial" w:hAnsi="Arial" w:cs="Arial"/>
          <w:color w:val="000000"/>
          <w:sz w:val="20"/>
          <w:szCs w:val="20"/>
        </w:rPr>
        <w:t>.</w:t>
      </w:r>
    </w:p>
    <w:p w:rsidR="00AB350D" w:rsidRDefault="00AB350D" w:rsidP="004D0761">
      <w:pPr>
        <w:spacing w:line="276" w:lineRule="auto"/>
        <w:jc w:val="both"/>
        <w:outlineLvl w:val="0"/>
        <w:rPr>
          <w:rFonts w:ascii="Arial" w:hAnsi="Arial" w:cs="Arial"/>
          <w:b/>
          <w:sz w:val="20"/>
          <w:szCs w:val="20"/>
          <w:u w:val="single"/>
        </w:rPr>
      </w:pPr>
      <w:bookmarkStart w:id="5" w:name="_Hlk114219933"/>
    </w:p>
    <w:p w:rsidR="004B4893" w:rsidRDefault="004B4893"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BD06B3">
        <w:rPr>
          <w:rFonts w:ascii="Arial" w:hAnsi="Arial" w:cs="Arial"/>
          <w:b/>
          <w:sz w:val="20"/>
          <w:szCs w:val="20"/>
          <w:u w:val="single"/>
        </w:rPr>
        <w:t>5</w:t>
      </w:r>
      <w:r w:rsidR="00F44CC5">
        <w:rPr>
          <w:rFonts w:ascii="Arial" w:hAnsi="Arial" w:cs="Arial"/>
          <w:b/>
          <w:sz w:val="20"/>
          <w:szCs w:val="20"/>
          <w:u w:val="single"/>
        </w:rPr>
        <w:t>31</w:t>
      </w:r>
      <w:r w:rsidRPr="004C248B">
        <w:rPr>
          <w:rFonts w:ascii="Arial" w:hAnsi="Arial" w:cs="Arial"/>
          <w:b/>
          <w:sz w:val="20"/>
          <w:szCs w:val="20"/>
          <w:u w:val="single"/>
        </w:rPr>
        <w:t>-</w:t>
      </w:r>
      <w:r w:rsidR="00F44CC5">
        <w:rPr>
          <w:rFonts w:ascii="Arial" w:hAnsi="Arial" w:cs="Arial"/>
          <w:b/>
          <w:sz w:val="20"/>
          <w:szCs w:val="20"/>
          <w:u w:val="single"/>
        </w:rPr>
        <w:t>30</w:t>
      </w:r>
      <w:r w:rsidRPr="004C248B">
        <w:rPr>
          <w:rFonts w:ascii="Arial" w:hAnsi="Arial" w:cs="Arial"/>
          <w:b/>
          <w:sz w:val="20"/>
          <w:szCs w:val="20"/>
          <w:u w:val="single"/>
        </w:rPr>
        <w:t>-</w:t>
      </w:r>
      <w:r w:rsidR="0088095C">
        <w:rPr>
          <w:rFonts w:ascii="Arial" w:hAnsi="Arial" w:cs="Arial"/>
          <w:b/>
          <w:sz w:val="20"/>
          <w:szCs w:val="20"/>
          <w:u w:val="single"/>
        </w:rPr>
        <w:t>7</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F44CC5" w:rsidRPr="00F44CC5" w:rsidRDefault="00F44CC5" w:rsidP="00F44CC5">
      <w:pPr>
        <w:pStyle w:val="Default"/>
        <w:jc w:val="both"/>
        <w:rPr>
          <w:b/>
          <w:bCs/>
          <w:sz w:val="20"/>
          <w:szCs w:val="20"/>
        </w:rPr>
      </w:pPr>
      <w:r w:rsidRPr="00F44CC5">
        <w:rPr>
          <w:b/>
          <w:bCs/>
          <w:sz w:val="20"/>
          <w:szCs w:val="20"/>
        </w:rPr>
        <w:t xml:space="preserve">Občinski svet Občine Tržič sprejme predlog naslednjih cen: </w:t>
      </w:r>
    </w:p>
    <w:tbl>
      <w:tblPr>
        <w:tblW w:w="9072" w:type="dxa"/>
        <w:tblCellMar>
          <w:left w:w="70" w:type="dxa"/>
          <w:right w:w="70" w:type="dxa"/>
        </w:tblCellMar>
        <w:tblLook w:val="04A0" w:firstRow="1" w:lastRow="0" w:firstColumn="1" w:lastColumn="0" w:noHBand="0" w:noVBand="1"/>
      </w:tblPr>
      <w:tblGrid>
        <w:gridCol w:w="5787"/>
        <w:gridCol w:w="993"/>
        <w:gridCol w:w="2009"/>
        <w:gridCol w:w="283"/>
      </w:tblGrid>
      <w:tr w:rsidR="00F44CC5" w:rsidRPr="00346FC9" w:rsidTr="00F44CC5">
        <w:trPr>
          <w:gridAfter w:val="1"/>
          <w:wAfter w:w="283" w:type="dxa"/>
          <w:trHeight w:val="290"/>
        </w:trPr>
        <w:tc>
          <w:tcPr>
            <w:tcW w:w="5787" w:type="dxa"/>
            <w:tcBorders>
              <w:top w:val="nil"/>
              <w:left w:val="nil"/>
              <w:bottom w:val="nil"/>
              <w:right w:val="nil"/>
            </w:tcBorders>
            <w:shd w:val="clear" w:color="auto" w:fill="auto"/>
            <w:noWrap/>
            <w:vAlign w:val="bottom"/>
            <w:hideMark/>
          </w:tcPr>
          <w:p w:rsidR="00F44CC5" w:rsidRPr="00346FC9" w:rsidRDefault="00F44CC5" w:rsidP="00F44CC5">
            <w:pPr>
              <w:rPr>
                <w:rFonts w:ascii="Arial" w:hAnsi="Arial" w:cs="Arial"/>
                <w:sz w:val="20"/>
              </w:rPr>
            </w:pPr>
          </w:p>
        </w:tc>
        <w:tc>
          <w:tcPr>
            <w:tcW w:w="993" w:type="dxa"/>
            <w:tcBorders>
              <w:top w:val="nil"/>
              <w:left w:val="nil"/>
              <w:bottom w:val="nil"/>
              <w:right w:val="nil"/>
            </w:tcBorders>
            <w:shd w:val="clear" w:color="auto" w:fill="auto"/>
            <w:noWrap/>
            <w:vAlign w:val="center"/>
            <w:hideMark/>
          </w:tcPr>
          <w:p w:rsidR="00F44CC5" w:rsidRPr="00346FC9" w:rsidRDefault="00F44CC5" w:rsidP="00F44CC5">
            <w:pPr>
              <w:rPr>
                <w:rFonts w:ascii="Arial" w:hAnsi="Arial" w:cs="Arial"/>
                <w:sz w:val="20"/>
              </w:rPr>
            </w:pPr>
          </w:p>
        </w:tc>
        <w:tc>
          <w:tcPr>
            <w:tcW w:w="2009" w:type="dxa"/>
            <w:tcBorders>
              <w:top w:val="nil"/>
              <w:left w:val="nil"/>
              <w:bottom w:val="nil"/>
              <w:right w:val="nil"/>
            </w:tcBorders>
            <w:shd w:val="clear" w:color="auto" w:fill="auto"/>
            <w:noWrap/>
            <w:vAlign w:val="center"/>
            <w:hideMark/>
          </w:tcPr>
          <w:p w:rsidR="00F44CC5" w:rsidRPr="00346FC9" w:rsidRDefault="00F44CC5" w:rsidP="00F44CC5">
            <w:pPr>
              <w:rPr>
                <w:rFonts w:ascii="Arial" w:hAnsi="Arial" w:cs="Arial"/>
                <w:sz w:val="20"/>
              </w:rPr>
            </w:pPr>
          </w:p>
        </w:tc>
      </w:tr>
      <w:tr w:rsidR="00F44CC5" w:rsidRPr="00F44CC5" w:rsidTr="00F44CC5">
        <w:trPr>
          <w:gridAfter w:val="1"/>
          <w:wAfter w:w="283" w:type="dxa"/>
          <w:trHeight w:val="429"/>
        </w:trPr>
        <w:tc>
          <w:tcPr>
            <w:tcW w:w="578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44CC5" w:rsidRPr="00F44CC5" w:rsidRDefault="00F44CC5" w:rsidP="00F44CC5">
            <w:pPr>
              <w:rPr>
                <w:rFonts w:ascii="Arial" w:hAnsi="Arial" w:cs="Arial"/>
                <w:b/>
                <w:bCs/>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D9E1F2"/>
            <w:noWrap/>
            <w:vAlign w:val="center"/>
            <w:hideMark/>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E.M.</w:t>
            </w:r>
          </w:p>
        </w:tc>
        <w:tc>
          <w:tcPr>
            <w:tcW w:w="2009" w:type="dxa"/>
            <w:tcBorders>
              <w:top w:val="single" w:sz="4" w:space="0" w:color="auto"/>
              <w:left w:val="nil"/>
              <w:bottom w:val="single" w:sz="4" w:space="0" w:color="auto"/>
              <w:right w:val="single" w:sz="4" w:space="0" w:color="auto"/>
            </w:tcBorders>
            <w:shd w:val="clear" w:color="000000" w:fill="D9E1F2"/>
            <w:vAlign w:val="center"/>
            <w:hideMark/>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Predlog cene  v EUR brez DDV</w:t>
            </w: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F44CC5" w:rsidRPr="00F44CC5" w:rsidRDefault="00F44CC5" w:rsidP="00F44CC5">
            <w:pPr>
              <w:rPr>
                <w:rFonts w:ascii="Arial" w:hAnsi="Arial" w:cs="Arial"/>
                <w:b/>
                <w:color w:val="000000"/>
                <w:sz w:val="20"/>
                <w:szCs w:val="20"/>
              </w:rPr>
            </w:pPr>
            <w:r w:rsidRPr="00F44CC5">
              <w:rPr>
                <w:rFonts w:ascii="Arial" w:hAnsi="Arial" w:cs="Arial"/>
                <w:b/>
                <w:color w:val="000000"/>
                <w:sz w:val="20"/>
                <w:szCs w:val="20"/>
              </w:rPr>
              <w:t>Oskrba s pitno vodo</w:t>
            </w:r>
          </w:p>
        </w:tc>
        <w:tc>
          <w:tcPr>
            <w:tcW w:w="993" w:type="dxa"/>
            <w:tcBorders>
              <w:top w:val="single" w:sz="4" w:space="0" w:color="auto"/>
              <w:bottom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c>
          <w:tcPr>
            <w:tcW w:w="2009" w:type="dxa"/>
            <w:tcBorders>
              <w:top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Oskrba s pitno vodo - storitev</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w:t>
            </w:r>
            <w:r w:rsidRPr="00F44CC5">
              <w:rPr>
                <w:rFonts w:ascii="Arial" w:hAnsi="Arial" w:cs="Arial"/>
                <w:color w:val="000000"/>
                <w:sz w:val="20"/>
                <w:szCs w:val="20"/>
                <w:vertAlign w:val="superscript"/>
              </w:rPr>
              <w:t>3</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0,5999</w:t>
            </w: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Oskrba s pitno vodo – omrežnina DN ≤20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mesečno</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6,5381</w:t>
            </w: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F44CC5" w:rsidRPr="00F44CC5" w:rsidRDefault="00F44CC5" w:rsidP="00F44CC5">
            <w:pPr>
              <w:rPr>
                <w:rFonts w:ascii="Arial" w:hAnsi="Arial" w:cs="Arial"/>
                <w:b/>
                <w:color w:val="000000"/>
                <w:sz w:val="20"/>
                <w:szCs w:val="20"/>
              </w:rPr>
            </w:pPr>
            <w:r w:rsidRPr="00F44CC5">
              <w:rPr>
                <w:rFonts w:ascii="Arial" w:hAnsi="Arial" w:cs="Arial"/>
                <w:b/>
                <w:color w:val="000000"/>
                <w:sz w:val="20"/>
                <w:szCs w:val="20"/>
              </w:rPr>
              <w:t>Odvajanje komunalne odpadne vode</w:t>
            </w:r>
          </w:p>
        </w:tc>
        <w:tc>
          <w:tcPr>
            <w:tcW w:w="993" w:type="dxa"/>
            <w:tcBorders>
              <w:top w:val="single" w:sz="4" w:space="0" w:color="auto"/>
              <w:bottom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c>
          <w:tcPr>
            <w:tcW w:w="2009" w:type="dxa"/>
            <w:tcBorders>
              <w:top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lastRenderedPageBreak/>
              <w:t>Odvajanje komunalne odpadne  vode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m³</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sz w:val="20"/>
                <w:szCs w:val="20"/>
              </w:rPr>
              <w:t>0,3116</w:t>
            </w:r>
          </w:p>
        </w:tc>
      </w:tr>
      <w:tr w:rsidR="00F44CC5" w:rsidRPr="00F44CC5" w:rsidTr="00F44CC5">
        <w:trPr>
          <w:gridAfter w:val="1"/>
          <w:wAfter w:w="283" w:type="dxa"/>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Odvajanje komunalne odpadne vode - omrežnina DN ≤20</w:t>
            </w:r>
          </w:p>
        </w:tc>
        <w:tc>
          <w:tcPr>
            <w:tcW w:w="993"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mesečno</w:t>
            </w:r>
          </w:p>
        </w:tc>
        <w:tc>
          <w:tcPr>
            <w:tcW w:w="2009"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sz w:val="20"/>
                <w:szCs w:val="20"/>
              </w:rPr>
              <w:t>4,1524</w:t>
            </w:r>
          </w:p>
        </w:tc>
      </w:tr>
      <w:tr w:rsidR="00F44CC5" w:rsidRPr="00F44CC5" w:rsidTr="00F44CC5">
        <w:trPr>
          <w:gridAfter w:val="1"/>
          <w:wAfter w:w="283" w:type="dxa"/>
          <w:trHeight w:val="414"/>
        </w:trPr>
        <w:tc>
          <w:tcPr>
            <w:tcW w:w="5787" w:type="dxa"/>
            <w:tcBorders>
              <w:top w:val="single" w:sz="4" w:space="0" w:color="auto"/>
              <w:left w:val="single" w:sz="4" w:space="0" w:color="auto"/>
              <w:bottom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b/>
                <w:bCs/>
                <w:color w:val="000000"/>
                <w:sz w:val="20"/>
                <w:szCs w:val="20"/>
              </w:rPr>
              <w:t>Čiščenje komunalne odpadne vode</w:t>
            </w:r>
          </w:p>
        </w:tc>
        <w:tc>
          <w:tcPr>
            <w:tcW w:w="993" w:type="dxa"/>
            <w:tcBorders>
              <w:top w:val="single" w:sz="4" w:space="0" w:color="auto"/>
              <w:bottom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c>
          <w:tcPr>
            <w:tcW w:w="2009" w:type="dxa"/>
            <w:tcBorders>
              <w:top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Čiščenje komunalne odpadne vode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m³</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sz w:val="20"/>
                <w:szCs w:val="20"/>
              </w:rPr>
              <w:t>0,8116</w:t>
            </w:r>
          </w:p>
        </w:tc>
      </w:tr>
      <w:tr w:rsidR="00F44CC5" w:rsidRPr="00F44CC5" w:rsidTr="00F44CC5">
        <w:trPr>
          <w:gridAfter w:val="1"/>
          <w:wAfter w:w="283" w:type="dxa"/>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Čiščenje komunalne odpadne vode - omrežnina DN ≤20</w:t>
            </w:r>
          </w:p>
        </w:tc>
        <w:tc>
          <w:tcPr>
            <w:tcW w:w="993"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mesečno</w:t>
            </w:r>
          </w:p>
        </w:tc>
        <w:tc>
          <w:tcPr>
            <w:tcW w:w="2009"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sz w:val="20"/>
                <w:szCs w:val="20"/>
              </w:rPr>
              <w:t>2,4135</w:t>
            </w:r>
          </w:p>
        </w:tc>
      </w:tr>
      <w:tr w:rsidR="00F44CC5" w:rsidRPr="00F44CC5" w:rsidTr="00F44CC5">
        <w:trPr>
          <w:gridAfter w:val="1"/>
          <w:wAfter w:w="283" w:type="dxa"/>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b/>
                <w:bCs/>
                <w:color w:val="000000"/>
                <w:sz w:val="20"/>
                <w:szCs w:val="20"/>
              </w:rPr>
              <w:t>Storitve, povezane z nepretočnimi greznicami, obstoječimi greznicami in MKČN - storitev</w:t>
            </w:r>
          </w:p>
        </w:tc>
        <w:tc>
          <w:tcPr>
            <w:tcW w:w="993"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m³</w:t>
            </w:r>
          </w:p>
        </w:tc>
        <w:tc>
          <w:tcPr>
            <w:tcW w:w="2009"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bCs/>
                <w:sz w:val="20"/>
                <w:szCs w:val="20"/>
              </w:rPr>
            </w:pPr>
            <w:r w:rsidRPr="00F44CC5">
              <w:rPr>
                <w:rFonts w:ascii="Arial" w:hAnsi="Arial" w:cs="Arial"/>
                <w:bCs/>
                <w:sz w:val="20"/>
                <w:szCs w:val="20"/>
              </w:rPr>
              <w:t>0,4801</w:t>
            </w: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F44CC5" w:rsidRPr="00F44CC5" w:rsidRDefault="00F44CC5" w:rsidP="00F44CC5">
            <w:pPr>
              <w:rPr>
                <w:rFonts w:ascii="Arial" w:hAnsi="Arial" w:cs="Arial"/>
                <w:b/>
                <w:bCs/>
                <w:color w:val="000000"/>
                <w:sz w:val="20"/>
                <w:szCs w:val="20"/>
              </w:rPr>
            </w:pPr>
            <w:r w:rsidRPr="00F44CC5">
              <w:rPr>
                <w:rFonts w:ascii="Arial" w:hAnsi="Arial" w:cs="Arial"/>
                <w:b/>
                <w:bCs/>
                <w:color w:val="000000"/>
                <w:sz w:val="20"/>
                <w:szCs w:val="20"/>
              </w:rPr>
              <w:t>Zbiranje določenih vrst komunalnih odpadkov</w:t>
            </w:r>
          </w:p>
        </w:tc>
        <w:tc>
          <w:tcPr>
            <w:tcW w:w="993" w:type="dxa"/>
            <w:tcBorders>
              <w:top w:val="single" w:sz="4" w:space="0" w:color="auto"/>
              <w:bottom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c>
          <w:tcPr>
            <w:tcW w:w="2009" w:type="dxa"/>
            <w:tcBorders>
              <w:top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bCs/>
                <w:sz w:val="20"/>
                <w:szCs w:val="20"/>
              </w:rPr>
            </w:pP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bCs/>
                <w:color w:val="000000"/>
                <w:sz w:val="20"/>
                <w:szCs w:val="20"/>
              </w:rPr>
            </w:pPr>
            <w:r w:rsidRPr="00F44CC5">
              <w:rPr>
                <w:rFonts w:ascii="Arial" w:hAnsi="Arial" w:cs="Arial"/>
                <w:color w:val="000000"/>
                <w:sz w:val="20"/>
                <w:szCs w:val="20"/>
              </w:rPr>
              <w:t>Zbiranje določenih vrst komunalnih odpadkov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kg</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bCs/>
                <w:sz w:val="20"/>
                <w:szCs w:val="20"/>
              </w:rPr>
            </w:pPr>
            <w:r w:rsidRPr="00F44CC5">
              <w:rPr>
                <w:rFonts w:ascii="Arial" w:hAnsi="Arial" w:cs="Arial"/>
                <w:color w:val="000000"/>
                <w:sz w:val="20"/>
                <w:szCs w:val="20"/>
              </w:rPr>
              <w:t>0,1692</w:t>
            </w: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Zbiranje določenih vrst komunalnih odpadkov – javna infrastruktura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kg</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0,0036</w:t>
            </w: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F44CC5" w:rsidRPr="00F44CC5" w:rsidRDefault="00F44CC5" w:rsidP="00F44CC5">
            <w:pPr>
              <w:rPr>
                <w:rFonts w:ascii="Arial" w:hAnsi="Arial" w:cs="Arial"/>
                <w:b/>
                <w:color w:val="000000"/>
                <w:sz w:val="20"/>
                <w:szCs w:val="20"/>
              </w:rPr>
            </w:pPr>
            <w:r w:rsidRPr="00F44CC5">
              <w:rPr>
                <w:rFonts w:ascii="Arial" w:hAnsi="Arial" w:cs="Arial"/>
                <w:b/>
                <w:color w:val="000000"/>
                <w:sz w:val="20"/>
                <w:szCs w:val="20"/>
              </w:rPr>
              <w:t>Zbiranje biološko razgradljivih odpadkov</w:t>
            </w:r>
          </w:p>
        </w:tc>
        <w:tc>
          <w:tcPr>
            <w:tcW w:w="993" w:type="dxa"/>
            <w:tcBorders>
              <w:top w:val="single" w:sz="4" w:space="0" w:color="auto"/>
              <w:bottom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c>
          <w:tcPr>
            <w:tcW w:w="2009" w:type="dxa"/>
            <w:tcBorders>
              <w:top w:val="single" w:sz="4" w:space="0" w:color="auto"/>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r>
      <w:tr w:rsidR="00F44CC5" w:rsidRPr="00F44CC5" w:rsidTr="00F44CC5">
        <w:trPr>
          <w:gridAfter w:val="1"/>
          <w:wAfter w:w="283" w:type="dxa"/>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Zbiranje biološko razgradljivih odpadkov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kg</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0,2370</w:t>
            </w:r>
          </w:p>
        </w:tc>
      </w:tr>
      <w:bookmarkEnd w:id="5"/>
      <w:tr w:rsidR="00F44CC5" w:rsidRPr="004C248B" w:rsidTr="00F44CC5">
        <w:trPr>
          <w:trHeight w:val="250"/>
        </w:trPr>
        <w:tc>
          <w:tcPr>
            <w:tcW w:w="5787" w:type="dxa"/>
            <w:tcBorders>
              <w:top w:val="nil"/>
              <w:left w:val="nil"/>
              <w:bottom w:val="nil"/>
              <w:right w:val="nil"/>
            </w:tcBorders>
            <w:shd w:val="clear" w:color="auto" w:fill="auto"/>
            <w:noWrap/>
            <w:vAlign w:val="bottom"/>
            <w:hideMark/>
          </w:tcPr>
          <w:p w:rsidR="00F44CC5" w:rsidRDefault="00F44CC5"/>
          <w:tbl>
            <w:tblPr>
              <w:tblW w:w="0" w:type="auto"/>
              <w:tblLook w:val="01E0" w:firstRow="1" w:lastRow="1" w:firstColumn="1" w:lastColumn="1" w:noHBand="0" w:noVBand="0"/>
            </w:tblPr>
            <w:tblGrid>
              <w:gridCol w:w="1068"/>
              <w:gridCol w:w="1794"/>
            </w:tblGrid>
            <w:tr w:rsidR="00F44CC5" w:rsidRPr="00C4599A" w:rsidTr="00F44CC5">
              <w:tc>
                <w:tcPr>
                  <w:tcW w:w="2862" w:type="dxa"/>
                  <w:gridSpan w:val="2"/>
                </w:tcPr>
                <w:p w:rsidR="00F44CC5" w:rsidRPr="00C4599A" w:rsidRDefault="00F44CC5" w:rsidP="00F44CC5">
                  <w:pPr>
                    <w:spacing w:line="276" w:lineRule="auto"/>
                    <w:jc w:val="both"/>
                    <w:rPr>
                      <w:rFonts w:ascii="Arial" w:hAnsi="Arial" w:cs="Arial"/>
                      <w:sz w:val="20"/>
                      <w:szCs w:val="20"/>
                    </w:rPr>
                  </w:pPr>
                  <w:r w:rsidRPr="00C4599A">
                    <w:rPr>
                      <w:rFonts w:ascii="Arial" w:hAnsi="Arial" w:cs="Arial"/>
                      <w:sz w:val="20"/>
                      <w:szCs w:val="20"/>
                    </w:rPr>
                    <w:t xml:space="preserve">Prisotnih je </w:t>
                  </w:r>
                  <w:r w:rsidR="00C34BDE">
                    <w:rPr>
                      <w:rFonts w:ascii="Arial" w:hAnsi="Arial" w:cs="Arial"/>
                      <w:sz w:val="20"/>
                      <w:szCs w:val="20"/>
                    </w:rPr>
                    <w:t>20</w:t>
                  </w:r>
                  <w:r w:rsidRPr="00C4599A">
                    <w:rPr>
                      <w:rFonts w:ascii="Arial" w:hAnsi="Arial" w:cs="Arial"/>
                      <w:sz w:val="20"/>
                      <w:szCs w:val="20"/>
                    </w:rPr>
                    <w:t xml:space="preserve"> svetnikov.</w:t>
                  </w:r>
                </w:p>
              </w:tc>
            </w:tr>
            <w:tr w:rsidR="00F44CC5" w:rsidRPr="00C34BDE" w:rsidTr="00F44CC5">
              <w:tc>
                <w:tcPr>
                  <w:tcW w:w="1068" w:type="dxa"/>
                </w:tcPr>
                <w:p w:rsidR="00F44CC5" w:rsidRPr="00C4599A" w:rsidRDefault="00F44CC5" w:rsidP="00F44CC5">
                  <w:pPr>
                    <w:spacing w:line="276" w:lineRule="auto"/>
                    <w:jc w:val="both"/>
                    <w:rPr>
                      <w:rFonts w:ascii="Arial" w:hAnsi="Arial" w:cs="Arial"/>
                      <w:sz w:val="20"/>
                      <w:szCs w:val="20"/>
                    </w:rPr>
                  </w:pPr>
                  <w:r w:rsidRPr="00C4599A">
                    <w:rPr>
                      <w:rFonts w:ascii="Arial" w:hAnsi="Arial" w:cs="Arial"/>
                      <w:sz w:val="20"/>
                      <w:szCs w:val="20"/>
                    </w:rPr>
                    <w:t>ZA</w:t>
                  </w:r>
                </w:p>
              </w:tc>
              <w:tc>
                <w:tcPr>
                  <w:tcW w:w="1794" w:type="dxa"/>
                </w:tcPr>
                <w:p w:rsidR="00F44CC5" w:rsidRPr="00C34BDE" w:rsidRDefault="00F44CC5" w:rsidP="00F44CC5">
                  <w:pPr>
                    <w:spacing w:line="276" w:lineRule="auto"/>
                    <w:jc w:val="right"/>
                    <w:rPr>
                      <w:rFonts w:ascii="Arial" w:hAnsi="Arial" w:cs="Arial"/>
                      <w:sz w:val="20"/>
                      <w:szCs w:val="20"/>
                    </w:rPr>
                  </w:pPr>
                  <w:r w:rsidRPr="00C34BDE">
                    <w:rPr>
                      <w:rFonts w:ascii="Arial" w:hAnsi="Arial" w:cs="Arial"/>
                      <w:sz w:val="20"/>
                      <w:szCs w:val="20"/>
                    </w:rPr>
                    <w:t>1</w:t>
                  </w:r>
                  <w:r w:rsidR="00C34BDE" w:rsidRPr="00C34BDE">
                    <w:rPr>
                      <w:rFonts w:ascii="Arial" w:hAnsi="Arial" w:cs="Arial"/>
                      <w:sz w:val="20"/>
                      <w:szCs w:val="20"/>
                    </w:rPr>
                    <w:t>6</w:t>
                  </w:r>
                </w:p>
              </w:tc>
            </w:tr>
            <w:tr w:rsidR="00F44CC5" w:rsidRPr="00C34BDE" w:rsidTr="00F44CC5">
              <w:tc>
                <w:tcPr>
                  <w:tcW w:w="1068" w:type="dxa"/>
                </w:tcPr>
                <w:p w:rsidR="00F44CC5" w:rsidRPr="00C4599A" w:rsidRDefault="00F44CC5" w:rsidP="00F44CC5">
                  <w:pPr>
                    <w:spacing w:line="276" w:lineRule="auto"/>
                    <w:jc w:val="both"/>
                    <w:rPr>
                      <w:rFonts w:ascii="Arial" w:hAnsi="Arial" w:cs="Arial"/>
                      <w:sz w:val="20"/>
                      <w:szCs w:val="20"/>
                    </w:rPr>
                  </w:pPr>
                  <w:r w:rsidRPr="00C4599A">
                    <w:rPr>
                      <w:rFonts w:ascii="Arial" w:hAnsi="Arial" w:cs="Arial"/>
                      <w:sz w:val="20"/>
                      <w:szCs w:val="20"/>
                    </w:rPr>
                    <w:t>PROTI</w:t>
                  </w:r>
                </w:p>
              </w:tc>
              <w:tc>
                <w:tcPr>
                  <w:tcW w:w="1794" w:type="dxa"/>
                </w:tcPr>
                <w:p w:rsidR="00F44CC5" w:rsidRPr="00C34BDE" w:rsidRDefault="00C34BDE" w:rsidP="00F44CC5">
                  <w:pPr>
                    <w:spacing w:line="276" w:lineRule="auto"/>
                    <w:jc w:val="right"/>
                    <w:rPr>
                      <w:rFonts w:ascii="Arial" w:hAnsi="Arial" w:cs="Arial"/>
                      <w:sz w:val="20"/>
                      <w:szCs w:val="20"/>
                    </w:rPr>
                  </w:pPr>
                  <w:r w:rsidRPr="00C34BDE">
                    <w:rPr>
                      <w:rFonts w:ascii="Arial" w:hAnsi="Arial" w:cs="Arial"/>
                      <w:sz w:val="20"/>
                      <w:szCs w:val="20"/>
                    </w:rPr>
                    <w:t>1</w:t>
                  </w:r>
                </w:p>
              </w:tc>
            </w:tr>
          </w:tbl>
          <w:p w:rsidR="00F44CC5" w:rsidRDefault="00F44CC5" w:rsidP="00F44CC5">
            <w:pPr>
              <w:spacing w:line="276" w:lineRule="auto"/>
              <w:jc w:val="both"/>
              <w:rPr>
                <w:rFonts w:ascii="Arial" w:hAnsi="Arial" w:cs="Arial"/>
                <w:bCs/>
                <w:sz w:val="20"/>
                <w:szCs w:val="20"/>
              </w:rPr>
            </w:pPr>
            <w:r w:rsidRPr="00C4599A">
              <w:rPr>
                <w:rFonts w:ascii="Arial" w:hAnsi="Arial" w:cs="Arial"/>
                <w:bCs/>
                <w:sz w:val="20"/>
                <w:szCs w:val="20"/>
              </w:rPr>
              <w:t>Sklep je bil sprejet.</w:t>
            </w:r>
          </w:p>
          <w:p w:rsidR="00180AA5" w:rsidRPr="004C248B" w:rsidRDefault="00180AA5" w:rsidP="00F44CC5">
            <w:pPr>
              <w:spacing w:line="276" w:lineRule="auto"/>
              <w:jc w:val="both"/>
              <w:rPr>
                <w:rFonts w:ascii="Arial" w:hAnsi="Arial" w:cs="Arial"/>
                <w:bCs/>
                <w:sz w:val="20"/>
                <w:szCs w:val="20"/>
              </w:rPr>
            </w:pPr>
          </w:p>
          <w:p w:rsidR="00F44CC5" w:rsidRPr="004C248B" w:rsidRDefault="00F44CC5" w:rsidP="00F44CC5">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F44CC5" w:rsidRPr="004C248B" w:rsidRDefault="00F44CC5" w:rsidP="00F44CC5">
            <w:pPr>
              <w:spacing w:line="276" w:lineRule="auto"/>
              <w:jc w:val="both"/>
              <w:rPr>
                <w:rFonts w:ascii="Arial" w:hAnsi="Arial" w:cs="Arial"/>
                <w:b/>
                <w:sz w:val="20"/>
                <w:szCs w:val="20"/>
              </w:rPr>
            </w:pPr>
          </w:p>
        </w:tc>
        <w:tc>
          <w:tcPr>
            <w:tcW w:w="2292" w:type="dxa"/>
            <w:gridSpan w:val="2"/>
            <w:tcBorders>
              <w:top w:val="nil"/>
              <w:left w:val="nil"/>
              <w:bottom w:val="nil"/>
              <w:right w:val="nil"/>
            </w:tcBorders>
            <w:shd w:val="clear" w:color="auto" w:fill="auto"/>
            <w:noWrap/>
            <w:vAlign w:val="bottom"/>
            <w:hideMark/>
          </w:tcPr>
          <w:p w:rsidR="00F44CC5" w:rsidRPr="004C248B" w:rsidRDefault="00F44CC5" w:rsidP="00F44CC5">
            <w:pPr>
              <w:spacing w:line="276" w:lineRule="auto"/>
              <w:jc w:val="both"/>
              <w:rPr>
                <w:rFonts w:ascii="Arial" w:hAnsi="Arial" w:cs="Arial"/>
                <w:b/>
                <w:sz w:val="20"/>
                <w:szCs w:val="20"/>
              </w:rPr>
            </w:pPr>
          </w:p>
        </w:tc>
      </w:tr>
      <w:tr w:rsidR="00F44CC5" w:rsidRPr="00F44CC5" w:rsidTr="00F44CC5">
        <w:trPr>
          <w:gridAfter w:val="1"/>
          <w:wAfter w:w="283" w:type="dxa"/>
          <w:trHeight w:val="250"/>
        </w:trPr>
        <w:tc>
          <w:tcPr>
            <w:tcW w:w="5787" w:type="dxa"/>
            <w:tcBorders>
              <w:top w:val="nil"/>
              <w:left w:val="nil"/>
              <w:bottom w:val="nil"/>
              <w:right w:val="nil"/>
            </w:tcBorders>
            <w:shd w:val="clear" w:color="auto" w:fill="auto"/>
            <w:noWrap/>
            <w:vAlign w:val="bottom"/>
            <w:hideMark/>
          </w:tcPr>
          <w:p w:rsidR="00F44CC5" w:rsidRPr="00F44CC5" w:rsidRDefault="00F44CC5" w:rsidP="00F44CC5">
            <w:pPr>
              <w:spacing w:line="276" w:lineRule="auto"/>
              <w:ind w:left="-75"/>
              <w:jc w:val="both"/>
              <w:outlineLvl w:val="0"/>
              <w:rPr>
                <w:rFonts w:ascii="Arial" w:hAnsi="Arial" w:cs="Arial"/>
                <w:b/>
                <w:sz w:val="20"/>
                <w:szCs w:val="20"/>
                <w:u w:val="single"/>
              </w:rPr>
            </w:pPr>
            <w:bookmarkStart w:id="6" w:name="_Hlk114219984"/>
            <w:r w:rsidRPr="004C248B">
              <w:rPr>
                <w:rFonts w:ascii="Arial" w:hAnsi="Arial" w:cs="Arial"/>
                <w:b/>
                <w:sz w:val="20"/>
                <w:szCs w:val="20"/>
                <w:u w:val="single"/>
              </w:rPr>
              <w:t xml:space="preserve">PREDLOG SKLEPA </w:t>
            </w:r>
            <w:r>
              <w:rPr>
                <w:rFonts w:ascii="Arial" w:hAnsi="Arial" w:cs="Arial"/>
                <w:b/>
                <w:sz w:val="20"/>
                <w:szCs w:val="20"/>
                <w:u w:val="single"/>
              </w:rPr>
              <w:t>532</w:t>
            </w:r>
            <w:r w:rsidRPr="004C248B">
              <w:rPr>
                <w:rFonts w:ascii="Arial" w:hAnsi="Arial" w:cs="Arial"/>
                <w:b/>
                <w:sz w:val="20"/>
                <w:szCs w:val="20"/>
                <w:u w:val="single"/>
              </w:rPr>
              <w:t>-</w:t>
            </w:r>
            <w:r>
              <w:rPr>
                <w:rFonts w:ascii="Arial" w:hAnsi="Arial" w:cs="Arial"/>
                <w:b/>
                <w:sz w:val="20"/>
                <w:szCs w:val="20"/>
                <w:u w:val="single"/>
              </w:rPr>
              <w:t>30</w:t>
            </w:r>
            <w:r w:rsidRPr="004C248B">
              <w:rPr>
                <w:rFonts w:ascii="Arial" w:hAnsi="Arial" w:cs="Arial"/>
                <w:b/>
                <w:sz w:val="20"/>
                <w:szCs w:val="20"/>
                <w:u w:val="single"/>
              </w:rPr>
              <w:t>-</w:t>
            </w:r>
            <w:r>
              <w:rPr>
                <w:rFonts w:ascii="Arial" w:hAnsi="Arial" w:cs="Arial"/>
                <w:b/>
                <w:sz w:val="20"/>
                <w:szCs w:val="20"/>
                <w:u w:val="single"/>
              </w:rPr>
              <w:t>7</w:t>
            </w:r>
            <w:r w:rsidRPr="004C248B">
              <w:rPr>
                <w:rFonts w:ascii="Arial" w:hAnsi="Arial" w:cs="Arial"/>
                <w:b/>
                <w:sz w:val="20"/>
                <w:szCs w:val="20"/>
                <w:u w:val="single"/>
              </w:rPr>
              <w:t>-2022:</w:t>
            </w:r>
          </w:p>
        </w:tc>
        <w:tc>
          <w:tcPr>
            <w:tcW w:w="993" w:type="dxa"/>
            <w:tcBorders>
              <w:top w:val="nil"/>
              <w:left w:val="nil"/>
              <w:bottom w:val="nil"/>
              <w:right w:val="nil"/>
            </w:tcBorders>
            <w:shd w:val="clear" w:color="auto" w:fill="auto"/>
            <w:noWrap/>
            <w:vAlign w:val="bottom"/>
            <w:hideMark/>
          </w:tcPr>
          <w:p w:rsidR="00F44CC5" w:rsidRPr="00F44CC5" w:rsidRDefault="00F44CC5" w:rsidP="00F44CC5">
            <w:pPr>
              <w:rPr>
                <w:rFonts w:ascii="Arial" w:hAnsi="Arial" w:cs="Arial"/>
                <w:i/>
                <w:iCs/>
                <w:color w:val="000000"/>
                <w:sz w:val="20"/>
                <w:szCs w:val="20"/>
              </w:rPr>
            </w:pPr>
          </w:p>
        </w:tc>
        <w:tc>
          <w:tcPr>
            <w:tcW w:w="2009" w:type="dxa"/>
            <w:tcBorders>
              <w:top w:val="nil"/>
              <w:left w:val="nil"/>
              <w:bottom w:val="nil"/>
              <w:right w:val="nil"/>
            </w:tcBorders>
            <w:shd w:val="clear" w:color="auto" w:fill="auto"/>
            <w:noWrap/>
            <w:vAlign w:val="bottom"/>
            <w:hideMark/>
          </w:tcPr>
          <w:p w:rsidR="00F44CC5" w:rsidRPr="00F44CC5" w:rsidRDefault="00F44CC5" w:rsidP="00F44CC5">
            <w:pPr>
              <w:rPr>
                <w:rFonts w:ascii="Arial" w:hAnsi="Arial" w:cs="Arial"/>
                <w:sz w:val="20"/>
                <w:szCs w:val="20"/>
              </w:rPr>
            </w:pPr>
          </w:p>
        </w:tc>
      </w:tr>
    </w:tbl>
    <w:p w:rsidR="00F44CC5" w:rsidRPr="00F44CC5" w:rsidRDefault="00F44CC5" w:rsidP="00F44CC5">
      <w:pPr>
        <w:pStyle w:val="Default"/>
        <w:jc w:val="both"/>
        <w:rPr>
          <w:b/>
          <w:bCs/>
          <w:sz w:val="20"/>
          <w:szCs w:val="20"/>
        </w:rPr>
      </w:pPr>
      <w:r w:rsidRPr="00F44CC5">
        <w:rPr>
          <w:b/>
          <w:bCs/>
          <w:sz w:val="20"/>
          <w:szCs w:val="20"/>
        </w:rPr>
        <w:t xml:space="preserve">Potrjene predlagane cene veljajo od 1. 10. 2022 dalje. </w:t>
      </w:r>
    </w:p>
    <w:bookmarkEnd w:id="6"/>
    <w:tbl>
      <w:tblPr>
        <w:tblW w:w="9072" w:type="dxa"/>
        <w:tblCellMar>
          <w:left w:w="70" w:type="dxa"/>
          <w:right w:w="70" w:type="dxa"/>
        </w:tblCellMar>
        <w:tblLook w:val="04A0" w:firstRow="1" w:lastRow="0" w:firstColumn="1" w:lastColumn="0" w:noHBand="0" w:noVBand="1"/>
      </w:tblPr>
      <w:tblGrid>
        <w:gridCol w:w="5973"/>
        <w:gridCol w:w="1025"/>
        <w:gridCol w:w="2074"/>
      </w:tblGrid>
      <w:tr w:rsidR="00F44CC5" w:rsidRPr="00AB350D" w:rsidTr="00F44CC5">
        <w:trPr>
          <w:trHeight w:val="250"/>
        </w:trPr>
        <w:tc>
          <w:tcPr>
            <w:tcW w:w="5973" w:type="dxa"/>
            <w:tcBorders>
              <w:top w:val="nil"/>
              <w:left w:val="nil"/>
              <w:bottom w:val="nil"/>
              <w:right w:val="nil"/>
            </w:tcBorders>
            <w:shd w:val="clear" w:color="auto" w:fill="auto"/>
            <w:noWrap/>
            <w:vAlign w:val="bottom"/>
            <w:hideMark/>
          </w:tcPr>
          <w:p w:rsidR="00F44CC5" w:rsidRPr="00AB350D" w:rsidRDefault="00F44CC5" w:rsidP="00F44CC5">
            <w:pPr>
              <w:rPr>
                <w:rFonts w:ascii="Arial" w:hAnsi="Arial" w:cs="Arial"/>
                <w:iCs/>
                <w:sz w:val="20"/>
                <w:szCs w:val="20"/>
              </w:rPr>
            </w:pPr>
          </w:p>
          <w:tbl>
            <w:tblPr>
              <w:tblW w:w="0" w:type="auto"/>
              <w:tblLook w:val="01E0" w:firstRow="1" w:lastRow="1" w:firstColumn="1" w:lastColumn="1" w:noHBand="0" w:noVBand="0"/>
            </w:tblPr>
            <w:tblGrid>
              <w:gridCol w:w="1068"/>
              <w:gridCol w:w="1794"/>
            </w:tblGrid>
            <w:tr w:rsidR="00F44CC5" w:rsidRPr="00AB350D" w:rsidTr="00F44CC5">
              <w:tc>
                <w:tcPr>
                  <w:tcW w:w="2862" w:type="dxa"/>
                  <w:gridSpan w:val="2"/>
                </w:tcPr>
                <w:p w:rsidR="00F44CC5" w:rsidRPr="00AB350D" w:rsidRDefault="00F44CC5" w:rsidP="00F44CC5">
                  <w:pPr>
                    <w:spacing w:line="276" w:lineRule="auto"/>
                    <w:jc w:val="both"/>
                    <w:rPr>
                      <w:rFonts w:ascii="Arial" w:hAnsi="Arial" w:cs="Arial"/>
                      <w:sz w:val="20"/>
                      <w:szCs w:val="20"/>
                    </w:rPr>
                  </w:pPr>
                  <w:r w:rsidRPr="00AB350D">
                    <w:rPr>
                      <w:rFonts w:ascii="Arial" w:hAnsi="Arial" w:cs="Arial"/>
                      <w:sz w:val="20"/>
                      <w:szCs w:val="20"/>
                    </w:rPr>
                    <w:t xml:space="preserve">Prisotnih je </w:t>
                  </w:r>
                  <w:r w:rsidR="00C34BDE" w:rsidRPr="00AB350D">
                    <w:rPr>
                      <w:rFonts w:ascii="Arial" w:hAnsi="Arial" w:cs="Arial"/>
                      <w:sz w:val="20"/>
                      <w:szCs w:val="20"/>
                    </w:rPr>
                    <w:t>20</w:t>
                  </w:r>
                  <w:r w:rsidRPr="00AB350D">
                    <w:rPr>
                      <w:rFonts w:ascii="Arial" w:hAnsi="Arial" w:cs="Arial"/>
                      <w:sz w:val="20"/>
                      <w:szCs w:val="20"/>
                    </w:rPr>
                    <w:t xml:space="preserve"> svetnikov.</w:t>
                  </w:r>
                </w:p>
              </w:tc>
            </w:tr>
            <w:tr w:rsidR="00F44CC5" w:rsidRPr="00AB350D" w:rsidTr="00F44CC5">
              <w:tc>
                <w:tcPr>
                  <w:tcW w:w="1068" w:type="dxa"/>
                </w:tcPr>
                <w:p w:rsidR="00F44CC5" w:rsidRPr="00AB350D" w:rsidRDefault="00F44CC5" w:rsidP="00F44CC5">
                  <w:pPr>
                    <w:spacing w:line="276" w:lineRule="auto"/>
                    <w:jc w:val="both"/>
                    <w:rPr>
                      <w:rFonts w:ascii="Arial" w:hAnsi="Arial" w:cs="Arial"/>
                      <w:sz w:val="20"/>
                      <w:szCs w:val="20"/>
                    </w:rPr>
                  </w:pPr>
                  <w:r w:rsidRPr="00AB350D">
                    <w:rPr>
                      <w:rFonts w:ascii="Arial" w:hAnsi="Arial" w:cs="Arial"/>
                      <w:sz w:val="20"/>
                      <w:szCs w:val="20"/>
                    </w:rPr>
                    <w:t>ZA</w:t>
                  </w:r>
                </w:p>
              </w:tc>
              <w:tc>
                <w:tcPr>
                  <w:tcW w:w="1794" w:type="dxa"/>
                </w:tcPr>
                <w:p w:rsidR="00F44CC5" w:rsidRPr="00AB350D" w:rsidRDefault="00F44CC5" w:rsidP="00F44CC5">
                  <w:pPr>
                    <w:spacing w:line="276" w:lineRule="auto"/>
                    <w:jc w:val="right"/>
                    <w:rPr>
                      <w:rFonts w:ascii="Arial" w:hAnsi="Arial" w:cs="Arial"/>
                      <w:sz w:val="20"/>
                      <w:szCs w:val="20"/>
                    </w:rPr>
                  </w:pPr>
                  <w:r w:rsidRPr="00AB350D">
                    <w:rPr>
                      <w:rFonts w:ascii="Arial" w:hAnsi="Arial" w:cs="Arial"/>
                      <w:sz w:val="20"/>
                      <w:szCs w:val="20"/>
                    </w:rPr>
                    <w:t>1</w:t>
                  </w:r>
                  <w:r w:rsidR="00C34BDE" w:rsidRPr="00AB350D">
                    <w:rPr>
                      <w:rFonts w:ascii="Arial" w:hAnsi="Arial" w:cs="Arial"/>
                      <w:sz w:val="20"/>
                      <w:szCs w:val="20"/>
                    </w:rPr>
                    <w:t>4</w:t>
                  </w:r>
                </w:p>
              </w:tc>
            </w:tr>
            <w:tr w:rsidR="00F44CC5" w:rsidRPr="00AB350D" w:rsidTr="00F44CC5">
              <w:tc>
                <w:tcPr>
                  <w:tcW w:w="1068" w:type="dxa"/>
                </w:tcPr>
                <w:p w:rsidR="00F44CC5" w:rsidRPr="00AB350D" w:rsidRDefault="00F44CC5" w:rsidP="00F44CC5">
                  <w:pPr>
                    <w:spacing w:line="276" w:lineRule="auto"/>
                    <w:jc w:val="both"/>
                    <w:rPr>
                      <w:rFonts w:ascii="Arial" w:hAnsi="Arial" w:cs="Arial"/>
                      <w:sz w:val="20"/>
                      <w:szCs w:val="20"/>
                    </w:rPr>
                  </w:pPr>
                  <w:r w:rsidRPr="00AB350D">
                    <w:rPr>
                      <w:rFonts w:ascii="Arial" w:hAnsi="Arial" w:cs="Arial"/>
                      <w:sz w:val="20"/>
                      <w:szCs w:val="20"/>
                    </w:rPr>
                    <w:t>PROTI</w:t>
                  </w:r>
                </w:p>
              </w:tc>
              <w:tc>
                <w:tcPr>
                  <w:tcW w:w="1794" w:type="dxa"/>
                </w:tcPr>
                <w:p w:rsidR="00F44CC5" w:rsidRPr="00AB350D" w:rsidRDefault="00F44CC5" w:rsidP="00F44CC5">
                  <w:pPr>
                    <w:spacing w:line="276" w:lineRule="auto"/>
                    <w:jc w:val="right"/>
                    <w:rPr>
                      <w:rFonts w:ascii="Arial" w:hAnsi="Arial" w:cs="Arial"/>
                      <w:sz w:val="20"/>
                      <w:szCs w:val="20"/>
                    </w:rPr>
                  </w:pPr>
                  <w:r w:rsidRPr="00AB350D">
                    <w:rPr>
                      <w:rFonts w:ascii="Arial" w:hAnsi="Arial" w:cs="Arial"/>
                      <w:sz w:val="20"/>
                      <w:szCs w:val="20"/>
                    </w:rPr>
                    <w:t>0</w:t>
                  </w:r>
                </w:p>
              </w:tc>
            </w:tr>
          </w:tbl>
          <w:p w:rsidR="00F44CC5" w:rsidRPr="00AB350D" w:rsidRDefault="00F44CC5" w:rsidP="00F44CC5">
            <w:pPr>
              <w:rPr>
                <w:rFonts w:ascii="Arial" w:hAnsi="Arial" w:cs="Arial"/>
                <w:iCs/>
                <w:sz w:val="20"/>
                <w:szCs w:val="20"/>
              </w:rPr>
            </w:pPr>
            <w:r w:rsidRPr="00AB350D">
              <w:rPr>
                <w:rFonts w:ascii="Arial" w:hAnsi="Arial" w:cs="Arial"/>
                <w:iCs/>
                <w:sz w:val="20"/>
                <w:szCs w:val="20"/>
              </w:rPr>
              <w:t>Sklep je bil sprejet.</w:t>
            </w:r>
          </w:p>
          <w:p w:rsidR="00F44CC5" w:rsidRPr="00AB350D" w:rsidRDefault="00F44CC5" w:rsidP="00F44CC5">
            <w:pPr>
              <w:rPr>
                <w:rFonts w:ascii="Arial" w:hAnsi="Arial" w:cs="Arial"/>
                <w:iCs/>
                <w:sz w:val="20"/>
                <w:szCs w:val="20"/>
              </w:rPr>
            </w:pPr>
          </w:p>
          <w:p w:rsidR="00F44CC5" w:rsidRPr="00AB350D" w:rsidRDefault="00F44CC5" w:rsidP="00F44CC5">
            <w:pPr>
              <w:rPr>
                <w:rFonts w:ascii="Arial" w:hAnsi="Arial" w:cs="Arial"/>
                <w:iCs/>
                <w:sz w:val="20"/>
                <w:szCs w:val="20"/>
              </w:rPr>
            </w:pPr>
          </w:p>
        </w:tc>
        <w:tc>
          <w:tcPr>
            <w:tcW w:w="1025" w:type="dxa"/>
            <w:tcBorders>
              <w:top w:val="nil"/>
              <w:left w:val="nil"/>
              <w:bottom w:val="nil"/>
              <w:right w:val="nil"/>
            </w:tcBorders>
            <w:shd w:val="clear" w:color="auto" w:fill="auto"/>
            <w:noWrap/>
            <w:vAlign w:val="bottom"/>
            <w:hideMark/>
          </w:tcPr>
          <w:p w:rsidR="00F44CC5" w:rsidRPr="00AB350D" w:rsidRDefault="00F44CC5" w:rsidP="00F44CC5">
            <w:pPr>
              <w:rPr>
                <w:rFonts w:ascii="Arial" w:hAnsi="Arial" w:cs="Arial"/>
                <w:iCs/>
                <w:color w:val="000000"/>
                <w:sz w:val="20"/>
                <w:szCs w:val="20"/>
              </w:rPr>
            </w:pPr>
          </w:p>
        </w:tc>
        <w:tc>
          <w:tcPr>
            <w:tcW w:w="2074" w:type="dxa"/>
            <w:tcBorders>
              <w:top w:val="nil"/>
              <w:left w:val="nil"/>
              <w:bottom w:val="nil"/>
              <w:right w:val="nil"/>
            </w:tcBorders>
            <w:shd w:val="clear" w:color="auto" w:fill="auto"/>
            <w:noWrap/>
            <w:vAlign w:val="bottom"/>
            <w:hideMark/>
          </w:tcPr>
          <w:p w:rsidR="00F44CC5" w:rsidRPr="00AB350D" w:rsidRDefault="00F44CC5" w:rsidP="00F44CC5">
            <w:pPr>
              <w:rPr>
                <w:rFonts w:ascii="Arial" w:hAnsi="Arial" w:cs="Arial"/>
                <w:sz w:val="20"/>
                <w:szCs w:val="20"/>
              </w:rPr>
            </w:pPr>
          </w:p>
        </w:tc>
      </w:tr>
      <w:tr w:rsidR="00F44CC5" w:rsidRPr="00F44CC5" w:rsidTr="00F44CC5">
        <w:trPr>
          <w:trHeight w:val="250"/>
        </w:trPr>
        <w:tc>
          <w:tcPr>
            <w:tcW w:w="5973" w:type="dxa"/>
            <w:tcBorders>
              <w:top w:val="nil"/>
              <w:left w:val="nil"/>
              <w:bottom w:val="nil"/>
              <w:right w:val="nil"/>
            </w:tcBorders>
            <w:shd w:val="clear" w:color="auto" w:fill="auto"/>
            <w:noWrap/>
            <w:vAlign w:val="bottom"/>
            <w:hideMark/>
          </w:tcPr>
          <w:p w:rsidR="00F44CC5" w:rsidRPr="00F44CC5" w:rsidRDefault="00F44CC5" w:rsidP="00F44CC5">
            <w:pPr>
              <w:spacing w:line="276" w:lineRule="auto"/>
              <w:ind w:left="-75"/>
              <w:jc w:val="both"/>
              <w:outlineLvl w:val="0"/>
              <w:rPr>
                <w:rFonts w:ascii="Arial" w:hAnsi="Arial" w:cs="Arial"/>
                <w:b/>
                <w:sz w:val="20"/>
                <w:szCs w:val="20"/>
                <w:u w:val="single"/>
              </w:rPr>
            </w:pPr>
            <w:bookmarkStart w:id="7" w:name="_Hlk114220004"/>
            <w:r w:rsidRPr="004C248B">
              <w:rPr>
                <w:rFonts w:ascii="Arial" w:hAnsi="Arial" w:cs="Arial"/>
                <w:b/>
                <w:sz w:val="20"/>
                <w:szCs w:val="20"/>
                <w:u w:val="single"/>
              </w:rPr>
              <w:t xml:space="preserve">PREDLOG SKLEPA </w:t>
            </w:r>
            <w:r>
              <w:rPr>
                <w:rFonts w:ascii="Arial" w:hAnsi="Arial" w:cs="Arial"/>
                <w:b/>
                <w:sz w:val="20"/>
                <w:szCs w:val="20"/>
                <w:u w:val="single"/>
              </w:rPr>
              <w:t>533</w:t>
            </w:r>
            <w:r w:rsidRPr="004C248B">
              <w:rPr>
                <w:rFonts w:ascii="Arial" w:hAnsi="Arial" w:cs="Arial"/>
                <w:b/>
                <w:sz w:val="20"/>
                <w:szCs w:val="20"/>
                <w:u w:val="single"/>
              </w:rPr>
              <w:t>-</w:t>
            </w:r>
            <w:r>
              <w:rPr>
                <w:rFonts w:ascii="Arial" w:hAnsi="Arial" w:cs="Arial"/>
                <w:b/>
                <w:sz w:val="20"/>
                <w:szCs w:val="20"/>
                <w:u w:val="single"/>
              </w:rPr>
              <w:t>30</w:t>
            </w:r>
            <w:r w:rsidRPr="004C248B">
              <w:rPr>
                <w:rFonts w:ascii="Arial" w:hAnsi="Arial" w:cs="Arial"/>
                <w:b/>
                <w:sz w:val="20"/>
                <w:szCs w:val="20"/>
                <w:u w:val="single"/>
              </w:rPr>
              <w:t>-</w:t>
            </w:r>
            <w:r>
              <w:rPr>
                <w:rFonts w:ascii="Arial" w:hAnsi="Arial" w:cs="Arial"/>
                <w:b/>
                <w:sz w:val="20"/>
                <w:szCs w:val="20"/>
                <w:u w:val="single"/>
              </w:rPr>
              <w:t>7</w:t>
            </w:r>
            <w:r w:rsidRPr="004C248B">
              <w:rPr>
                <w:rFonts w:ascii="Arial" w:hAnsi="Arial" w:cs="Arial"/>
                <w:b/>
                <w:sz w:val="20"/>
                <w:szCs w:val="20"/>
                <w:u w:val="single"/>
              </w:rPr>
              <w:t>-2022:</w:t>
            </w:r>
          </w:p>
        </w:tc>
        <w:tc>
          <w:tcPr>
            <w:tcW w:w="1025" w:type="dxa"/>
            <w:tcBorders>
              <w:top w:val="nil"/>
              <w:left w:val="nil"/>
              <w:bottom w:val="nil"/>
              <w:right w:val="nil"/>
            </w:tcBorders>
            <w:shd w:val="clear" w:color="auto" w:fill="auto"/>
            <w:noWrap/>
            <w:vAlign w:val="bottom"/>
            <w:hideMark/>
          </w:tcPr>
          <w:p w:rsidR="00F44CC5" w:rsidRPr="00F44CC5" w:rsidRDefault="00F44CC5" w:rsidP="00F44CC5">
            <w:pPr>
              <w:rPr>
                <w:rFonts w:ascii="Arial" w:hAnsi="Arial" w:cs="Arial"/>
                <w:i/>
                <w:iCs/>
                <w:color w:val="000000"/>
                <w:sz w:val="20"/>
                <w:szCs w:val="20"/>
              </w:rPr>
            </w:pPr>
          </w:p>
        </w:tc>
        <w:tc>
          <w:tcPr>
            <w:tcW w:w="2074" w:type="dxa"/>
            <w:tcBorders>
              <w:top w:val="nil"/>
              <w:left w:val="nil"/>
              <w:bottom w:val="nil"/>
              <w:right w:val="nil"/>
            </w:tcBorders>
            <w:shd w:val="clear" w:color="auto" w:fill="auto"/>
            <w:noWrap/>
            <w:vAlign w:val="bottom"/>
            <w:hideMark/>
          </w:tcPr>
          <w:p w:rsidR="00F44CC5" w:rsidRPr="00F44CC5" w:rsidRDefault="00F44CC5" w:rsidP="00F44CC5">
            <w:pPr>
              <w:rPr>
                <w:rFonts w:ascii="Arial" w:hAnsi="Arial" w:cs="Arial"/>
                <w:sz w:val="20"/>
                <w:szCs w:val="20"/>
              </w:rPr>
            </w:pPr>
          </w:p>
        </w:tc>
      </w:tr>
    </w:tbl>
    <w:p w:rsidR="00F44CC5" w:rsidRDefault="00F44CC5" w:rsidP="00F44CC5">
      <w:pPr>
        <w:pStyle w:val="Default"/>
        <w:jc w:val="both"/>
        <w:rPr>
          <w:b/>
          <w:bCs/>
          <w:sz w:val="20"/>
          <w:szCs w:val="20"/>
        </w:rPr>
      </w:pPr>
      <w:r w:rsidRPr="00F44CC5">
        <w:rPr>
          <w:b/>
          <w:bCs/>
          <w:sz w:val="20"/>
          <w:szCs w:val="20"/>
        </w:rPr>
        <w:t xml:space="preserve">Občinski svet Občine Tržič sprejme subvencije k cenam za gospodinjstva: </w:t>
      </w:r>
    </w:p>
    <w:p w:rsidR="00197BAC" w:rsidRPr="00F44CC5" w:rsidRDefault="00197BAC" w:rsidP="00F44CC5">
      <w:pPr>
        <w:pStyle w:val="Default"/>
        <w:jc w:val="both"/>
        <w:rPr>
          <w:b/>
          <w:bCs/>
          <w:sz w:val="20"/>
          <w:szCs w:val="20"/>
        </w:rPr>
      </w:pPr>
    </w:p>
    <w:tbl>
      <w:tblPr>
        <w:tblW w:w="9072" w:type="dxa"/>
        <w:tblCellMar>
          <w:left w:w="70" w:type="dxa"/>
          <w:right w:w="70" w:type="dxa"/>
        </w:tblCellMar>
        <w:tblLook w:val="04A0" w:firstRow="1" w:lastRow="0" w:firstColumn="1" w:lastColumn="0" w:noHBand="0" w:noVBand="1"/>
      </w:tblPr>
      <w:tblGrid>
        <w:gridCol w:w="4536"/>
        <w:gridCol w:w="709"/>
        <w:gridCol w:w="542"/>
        <w:gridCol w:w="734"/>
        <w:gridCol w:w="259"/>
        <w:gridCol w:w="875"/>
        <w:gridCol w:w="1228"/>
        <w:gridCol w:w="189"/>
      </w:tblGrid>
      <w:tr w:rsidR="00F44CC5" w:rsidRPr="00F44CC5" w:rsidTr="00F44CC5">
        <w:trPr>
          <w:gridAfter w:val="1"/>
          <w:wAfter w:w="189" w:type="dxa"/>
          <w:trHeight w:val="372"/>
        </w:trPr>
        <w:tc>
          <w:tcPr>
            <w:tcW w:w="4536" w:type="dxa"/>
            <w:tcBorders>
              <w:bottom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p>
        </w:tc>
        <w:tc>
          <w:tcPr>
            <w:tcW w:w="709" w:type="dxa"/>
            <w:tcBorders>
              <w:bottom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p>
        </w:tc>
        <w:tc>
          <w:tcPr>
            <w:tcW w:w="1276" w:type="dxa"/>
            <w:gridSpan w:val="2"/>
            <w:tcBorders>
              <w:bottom w:val="single" w:sz="4" w:space="0" w:color="auto"/>
              <w:right w:val="single" w:sz="4" w:space="0" w:color="auto"/>
            </w:tcBorders>
            <w:shd w:val="clear" w:color="auto" w:fill="auto"/>
            <w:vAlign w:val="center"/>
          </w:tcPr>
          <w:p w:rsidR="00F44CC5" w:rsidRPr="00F44CC5" w:rsidRDefault="00F44CC5" w:rsidP="00F44CC5">
            <w:pPr>
              <w:jc w:val="center"/>
              <w:rPr>
                <w:rFonts w:ascii="Arial" w:hAnsi="Arial" w:cs="Arial"/>
                <w:color w:val="000000"/>
                <w:sz w:val="20"/>
                <w:szCs w:val="20"/>
              </w:rPr>
            </w:pPr>
          </w:p>
        </w:tc>
        <w:tc>
          <w:tcPr>
            <w:tcW w:w="2362" w:type="dxa"/>
            <w:gridSpan w:val="3"/>
            <w:tcBorders>
              <w:top w:val="single" w:sz="4" w:space="0" w:color="auto"/>
              <w:left w:val="single" w:sz="4" w:space="0" w:color="auto"/>
              <w:bottom w:val="single" w:sz="4" w:space="0" w:color="auto"/>
              <w:right w:val="single" w:sz="4" w:space="0" w:color="auto"/>
            </w:tcBorders>
            <w:shd w:val="clear" w:color="000000" w:fill="D9E1F2"/>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Cena za gospodinjstva</w:t>
            </w:r>
          </w:p>
        </w:tc>
      </w:tr>
      <w:tr w:rsidR="00F44CC5" w:rsidRPr="00F44CC5" w:rsidTr="00F44CC5">
        <w:trPr>
          <w:gridAfter w:val="1"/>
          <w:wAfter w:w="189" w:type="dxa"/>
          <w:trHeight w:val="1120"/>
        </w:trPr>
        <w:tc>
          <w:tcPr>
            <w:tcW w:w="453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D9E1F2"/>
            <w:noWrap/>
            <w:vAlign w:val="center"/>
            <w:hideMark/>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E.M.</w:t>
            </w:r>
          </w:p>
        </w:tc>
        <w:tc>
          <w:tcPr>
            <w:tcW w:w="1276" w:type="dxa"/>
            <w:gridSpan w:val="2"/>
            <w:tcBorders>
              <w:top w:val="single" w:sz="4" w:space="0" w:color="auto"/>
              <w:left w:val="nil"/>
              <w:bottom w:val="single" w:sz="4" w:space="0" w:color="auto"/>
              <w:right w:val="single" w:sz="4" w:space="0" w:color="auto"/>
            </w:tcBorders>
            <w:shd w:val="clear" w:color="000000" w:fill="D9E1F2"/>
            <w:vAlign w:val="center"/>
            <w:hideMark/>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 xml:space="preserve">Veljavna cena od  1.10.2022 </w:t>
            </w:r>
          </w:p>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v EUR brez DDV</w:t>
            </w:r>
          </w:p>
        </w:tc>
        <w:tc>
          <w:tcPr>
            <w:tcW w:w="1134" w:type="dxa"/>
            <w:gridSpan w:val="2"/>
            <w:tcBorders>
              <w:top w:val="single" w:sz="4" w:space="0" w:color="auto"/>
              <w:left w:val="nil"/>
              <w:bottom w:val="single" w:sz="4" w:space="0" w:color="auto"/>
              <w:right w:val="single" w:sz="4" w:space="0" w:color="auto"/>
            </w:tcBorders>
            <w:shd w:val="clear" w:color="000000" w:fill="D9E1F2"/>
            <w:vAlign w:val="center"/>
            <w:hideMark/>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 xml:space="preserve">Predlog subvencije </w:t>
            </w:r>
          </w:p>
        </w:tc>
        <w:tc>
          <w:tcPr>
            <w:tcW w:w="1228" w:type="dxa"/>
            <w:tcBorders>
              <w:top w:val="single" w:sz="4" w:space="0" w:color="auto"/>
              <w:left w:val="nil"/>
              <w:bottom w:val="single" w:sz="4" w:space="0" w:color="auto"/>
              <w:right w:val="single" w:sz="4" w:space="0" w:color="auto"/>
            </w:tcBorders>
            <w:shd w:val="clear" w:color="000000" w:fill="D9E1F2"/>
            <w:vAlign w:val="center"/>
            <w:hideMark/>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Cena s subvencijo od 1.10.2022 v EUR brez DDV</w:t>
            </w:r>
          </w:p>
        </w:tc>
      </w:tr>
      <w:tr w:rsidR="00F44CC5" w:rsidRPr="00F44CC5" w:rsidTr="00F44CC5">
        <w:trPr>
          <w:gridAfter w:val="1"/>
          <w:wAfter w:w="189" w:type="dxa"/>
          <w:trHeight w:val="290"/>
        </w:trPr>
        <w:tc>
          <w:tcPr>
            <w:tcW w:w="888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rPr>
                <w:rFonts w:ascii="Arial" w:hAnsi="Arial" w:cs="Arial"/>
                <w:b/>
                <w:bCs/>
                <w:color w:val="000000"/>
                <w:sz w:val="20"/>
                <w:szCs w:val="20"/>
              </w:rPr>
            </w:pPr>
            <w:r w:rsidRPr="00F44CC5">
              <w:rPr>
                <w:rFonts w:ascii="Arial" w:hAnsi="Arial" w:cs="Arial"/>
                <w:b/>
                <w:bCs/>
                <w:color w:val="000000"/>
                <w:sz w:val="20"/>
                <w:szCs w:val="20"/>
              </w:rPr>
              <w:t>Oskrba s pitno vodo</w:t>
            </w:r>
          </w:p>
        </w:tc>
      </w:tr>
      <w:tr w:rsidR="00F44CC5" w:rsidRPr="00F44CC5" w:rsidTr="00F44CC5">
        <w:trPr>
          <w:gridAfter w:val="1"/>
          <w:wAfter w:w="189" w:type="dxa"/>
          <w:trHeight w:val="290"/>
        </w:trPr>
        <w:tc>
          <w:tcPr>
            <w:tcW w:w="4536" w:type="dxa"/>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rPr>
                <w:rFonts w:ascii="Arial" w:hAnsi="Arial" w:cs="Arial"/>
                <w:bCs/>
                <w:color w:val="000000"/>
                <w:sz w:val="20"/>
                <w:szCs w:val="20"/>
              </w:rPr>
            </w:pPr>
            <w:r w:rsidRPr="00F44CC5">
              <w:rPr>
                <w:rFonts w:ascii="Arial" w:hAnsi="Arial" w:cs="Arial"/>
                <w:bCs/>
                <w:color w:val="000000"/>
                <w:sz w:val="20"/>
                <w:szCs w:val="20"/>
              </w:rPr>
              <w:t xml:space="preserve">Oskrba s pitno vodo – storitev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jc w:val="center"/>
              <w:rPr>
                <w:rFonts w:ascii="Arial" w:hAnsi="Arial" w:cs="Arial"/>
                <w:bCs/>
                <w:color w:val="000000"/>
                <w:sz w:val="20"/>
                <w:szCs w:val="20"/>
              </w:rPr>
            </w:pPr>
            <w:r w:rsidRPr="00F44CC5">
              <w:rPr>
                <w:rFonts w:ascii="Arial" w:hAnsi="Arial" w:cs="Arial"/>
                <w:bCs/>
                <w:color w:val="000000"/>
                <w:sz w:val="20"/>
                <w:szCs w:val="20"/>
              </w:rPr>
              <w:t>m</w:t>
            </w:r>
            <w:r w:rsidRPr="00F44CC5">
              <w:rPr>
                <w:rFonts w:ascii="Arial" w:hAnsi="Arial" w:cs="Arial"/>
                <w:bCs/>
                <w:color w:val="000000"/>
                <w:sz w:val="20"/>
                <w:szCs w:val="20"/>
                <w:vertAlign w:val="superscript"/>
              </w:rPr>
              <w:t>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jc w:val="center"/>
              <w:rPr>
                <w:rFonts w:ascii="Arial" w:hAnsi="Arial" w:cs="Arial"/>
                <w:bCs/>
                <w:color w:val="000000"/>
                <w:sz w:val="20"/>
                <w:szCs w:val="20"/>
              </w:rPr>
            </w:pPr>
            <w:r w:rsidRPr="00F44CC5">
              <w:rPr>
                <w:rFonts w:ascii="Arial" w:hAnsi="Arial" w:cs="Arial"/>
                <w:bCs/>
                <w:color w:val="000000"/>
                <w:sz w:val="20"/>
                <w:szCs w:val="20"/>
              </w:rPr>
              <w:t>0,5999</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jc w:val="center"/>
              <w:rPr>
                <w:rFonts w:ascii="Arial" w:hAnsi="Arial" w:cs="Arial"/>
                <w:bCs/>
                <w:color w:val="000000"/>
                <w:sz w:val="20"/>
                <w:szCs w:val="20"/>
              </w:rPr>
            </w:pPr>
            <w:r w:rsidRPr="00F44CC5">
              <w:rPr>
                <w:rFonts w:ascii="Arial" w:hAnsi="Arial" w:cs="Arial"/>
                <w:bCs/>
                <w:color w:val="000000"/>
                <w:sz w:val="20"/>
                <w:szCs w:val="20"/>
              </w:rPr>
              <w:t>24,10 %</w:t>
            </w:r>
          </w:p>
        </w:tc>
        <w:tc>
          <w:tcPr>
            <w:tcW w:w="1228" w:type="dxa"/>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jc w:val="center"/>
              <w:rPr>
                <w:rFonts w:ascii="Arial" w:hAnsi="Arial" w:cs="Arial"/>
                <w:bCs/>
                <w:color w:val="000000"/>
                <w:sz w:val="20"/>
                <w:szCs w:val="20"/>
              </w:rPr>
            </w:pPr>
            <w:r w:rsidRPr="00F44CC5">
              <w:rPr>
                <w:rFonts w:ascii="Arial" w:hAnsi="Arial" w:cs="Arial"/>
                <w:bCs/>
                <w:color w:val="000000"/>
                <w:sz w:val="20"/>
                <w:szCs w:val="20"/>
              </w:rPr>
              <w:t>0,4553</w:t>
            </w:r>
          </w:p>
        </w:tc>
      </w:tr>
      <w:tr w:rsidR="00F44CC5" w:rsidRPr="00F44CC5" w:rsidTr="00F44CC5">
        <w:trPr>
          <w:gridAfter w:val="1"/>
          <w:wAfter w:w="189" w:type="dxa"/>
          <w:trHeight w:val="290"/>
        </w:trPr>
        <w:tc>
          <w:tcPr>
            <w:tcW w:w="4536" w:type="dxa"/>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rPr>
                <w:rFonts w:ascii="Arial" w:hAnsi="Arial" w:cs="Arial"/>
                <w:bCs/>
                <w:color w:val="000000"/>
                <w:sz w:val="20"/>
                <w:szCs w:val="20"/>
              </w:rPr>
            </w:pPr>
            <w:r w:rsidRPr="00F44CC5">
              <w:rPr>
                <w:rFonts w:ascii="Arial" w:hAnsi="Arial" w:cs="Arial"/>
                <w:bCs/>
                <w:color w:val="000000"/>
                <w:sz w:val="20"/>
                <w:szCs w:val="20"/>
              </w:rPr>
              <w:t>Oskrba s pitno vodo -</w:t>
            </w:r>
            <w:r w:rsidRPr="00F44CC5">
              <w:rPr>
                <w:rFonts w:ascii="Arial" w:hAnsi="Arial" w:cs="Arial"/>
                <w:color w:val="000000"/>
                <w:sz w:val="20"/>
                <w:szCs w:val="20"/>
              </w:rPr>
              <w:t xml:space="preserve"> omrežnina DN ≤20</w:t>
            </w:r>
            <w:r w:rsidRPr="00F44CC5">
              <w:rPr>
                <w:rFonts w:ascii="Arial" w:hAnsi="Arial" w:cs="Arial"/>
                <w:bCs/>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jc w:val="center"/>
              <w:rPr>
                <w:rFonts w:ascii="Arial" w:hAnsi="Arial" w:cs="Arial"/>
                <w:b/>
                <w:bCs/>
                <w:color w:val="000000"/>
                <w:sz w:val="20"/>
                <w:szCs w:val="20"/>
              </w:rPr>
            </w:pPr>
            <w:r w:rsidRPr="00F44CC5">
              <w:rPr>
                <w:rFonts w:ascii="Arial" w:hAnsi="Arial" w:cs="Arial"/>
                <w:bCs/>
                <w:color w:val="000000"/>
                <w:sz w:val="20"/>
                <w:szCs w:val="20"/>
              </w:rPr>
              <w:t>m</w:t>
            </w:r>
            <w:r w:rsidRPr="00F44CC5">
              <w:rPr>
                <w:rFonts w:ascii="Arial" w:hAnsi="Arial" w:cs="Arial"/>
                <w:bCs/>
                <w:color w:val="000000"/>
                <w:sz w:val="20"/>
                <w:szCs w:val="20"/>
                <w:vertAlign w:val="superscript"/>
              </w:rPr>
              <w:t>3</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jc w:val="center"/>
              <w:rPr>
                <w:rFonts w:ascii="Arial" w:hAnsi="Arial" w:cs="Arial"/>
                <w:bCs/>
                <w:color w:val="000000"/>
                <w:sz w:val="20"/>
                <w:szCs w:val="20"/>
              </w:rPr>
            </w:pPr>
            <w:r w:rsidRPr="00F44CC5">
              <w:rPr>
                <w:rFonts w:ascii="Arial" w:hAnsi="Arial" w:cs="Arial"/>
                <w:bCs/>
                <w:color w:val="000000"/>
                <w:sz w:val="20"/>
                <w:szCs w:val="20"/>
              </w:rPr>
              <w:t>6,5381</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jc w:val="center"/>
              <w:rPr>
                <w:rFonts w:ascii="Arial" w:hAnsi="Arial" w:cs="Arial"/>
                <w:bCs/>
                <w:color w:val="000000"/>
                <w:sz w:val="20"/>
                <w:szCs w:val="20"/>
              </w:rPr>
            </w:pPr>
            <w:r w:rsidRPr="00F44CC5">
              <w:rPr>
                <w:rFonts w:ascii="Arial" w:hAnsi="Arial" w:cs="Arial"/>
                <w:bCs/>
                <w:color w:val="000000"/>
                <w:sz w:val="20"/>
                <w:szCs w:val="20"/>
              </w:rPr>
              <w:t>25,18 %</w:t>
            </w:r>
          </w:p>
        </w:tc>
        <w:tc>
          <w:tcPr>
            <w:tcW w:w="1228" w:type="dxa"/>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jc w:val="center"/>
              <w:rPr>
                <w:rFonts w:ascii="Arial" w:hAnsi="Arial" w:cs="Arial"/>
                <w:bCs/>
                <w:color w:val="000000"/>
                <w:sz w:val="20"/>
                <w:szCs w:val="20"/>
              </w:rPr>
            </w:pPr>
            <w:r w:rsidRPr="00F44CC5">
              <w:rPr>
                <w:rFonts w:ascii="Arial" w:hAnsi="Arial" w:cs="Arial"/>
                <w:bCs/>
                <w:color w:val="000000"/>
                <w:sz w:val="20"/>
                <w:szCs w:val="20"/>
              </w:rPr>
              <w:t>4,8918</w:t>
            </w:r>
          </w:p>
        </w:tc>
      </w:tr>
      <w:tr w:rsidR="00F44CC5" w:rsidRPr="00F44CC5" w:rsidTr="00F44CC5">
        <w:trPr>
          <w:gridAfter w:val="1"/>
          <w:wAfter w:w="189" w:type="dxa"/>
          <w:trHeight w:val="290"/>
        </w:trPr>
        <w:tc>
          <w:tcPr>
            <w:tcW w:w="888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F44CC5" w:rsidRPr="00F44CC5" w:rsidRDefault="00F44CC5" w:rsidP="00F44CC5">
            <w:pPr>
              <w:rPr>
                <w:rFonts w:ascii="Arial" w:hAnsi="Arial" w:cs="Arial"/>
                <w:b/>
                <w:bCs/>
                <w:color w:val="000000"/>
                <w:sz w:val="20"/>
                <w:szCs w:val="20"/>
              </w:rPr>
            </w:pPr>
            <w:r w:rsidRPr="00F44CC5">
              <w:rPr>
                <w:rFonts w:ascii="Arial" w:hAnsi="Arial" w:cs="Arial"/>
                <w:b/>
                <w:bCs/>
                <w:color w:val="000000"/>
                <w:sz w:val="20"/>
                <w:szCs w:val="20"/>
              </w:rPr>
              <w:t>Odvajanje komunalne odpadne vode</w:t>
            </w:r>
          </w:p>
        </w:tc>
      </w:tr>
      <w:tr w:rsidR="00F44CC5" w:rsidRPr="00F44CC5" w:rsidTr="00F44CC5">
        <w:trPr>
          <w:gridAfter w:val="1"/>
          <w:wAfter w:w="189" w:type="dxa"/>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Odvajanje komunalne odpadne  vode - storitev</w:t>
            </w:r>
          </w:p>
        </w:tc>
        <w:tc>
          <w:tcPr>
            <w:tcW w:w="709"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m³</w:t>
            </w:r>
          </w:p>
        </w:tc>
        <w:tc>
          <w:tcPr>
            <w:tcW w:w="1276" w:type="dxa"/>
            <w:gridSpan w:val="2"/>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0,3116</w:t>
            </w:r>
          </w:p>
        </w:tc>
        <w:tc>
          <w:tcPr>
            <w:tcW w:w="1134" w:type="dxa"/>
            <w:gridSpan w:val="2"/>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18,40 %</w:t>
            </w:r>
          </w:p>
        </w:tc>
        <w:tc>
          <w:tcPr>
            <w:tcW w:w="1228"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0,2543</w:t>
            </w:r>
          </w:p>
        </w:tc>
      </w:tr>
      <w:tr w:rsidR="00F44CC5" w:rsidRPr="00F44CC5" w:rsidTr="00F44CC5">
        <w:trPr>
          <w:gridAfter w:val="1"/>
          <w:wAfter w:w="189" w:type="dxa"/>
          <w:trHeight w:val="290"/>
        </w:trPr>
        <w:tc>
          <w:tcPr>
            <w:tcW w:w="888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4CC5" w:rsidRPr="00F44CC5" w:rsidRDefault="00F44CC5" w:rsidP="00F44CC5">
            <w:pPr>
              <w:rPr>
                <w:rFonts w:ascii="Arial" w:hAnsi="Arial" w:cs="Arial"/>
                <w:b/>
                <w:bCs/>
                <w:color w:val="000000"/>
                <w:sz w:val="20"/>
                <w:szCs w:val="20"/>
              </w:rPr>
            </w:pPr>
            <w:r w:rsidRPr="00F44CC5">
              <w:rPr>
                <w:rFonts w:ascii="Arial" w:hAnsi="Arial" w:cs="Arial"/>
                <w:b/>
                <w:bCs/>
                <w:color w:val="000000"/>
                <w:sz w:val="20"/>
                <w:szCs w:val="20"/>
              </w:rPr>
              <w:t>Čiščenje komunalne odpadne vode</w:t>
            </w:r>
          </w:p>
        </w:tc>
      </w:tr>
      <w:tr w:rsidR="00F44CC5" w:rsidRPr="00F44CC5" w:rsidTr="00F44CC5">
        <w:trPr>
          <w:gridAfter w:val="1"/>
          <w:wAfter w:w="189" w:type="dxa"/>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color w:val="000000"/>
                <w:sz w:val="20"/>
                <w:szCs w:val="20"/>
              </w:rPr>
              <w:t>Čiščenje komunalne odpadne vode - storitev</w:t>
            </w:r>
          </w:p>
        </w:tc>
        <w:tc>
          <w:tcPr>
            <w:tcW w:w="709"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m³</w:t>
            </w:r>
          </w:p>
        </w:tc>
        <w:tc>
          <w:tcPr>
            <w:tcW w:w="1276" w:type="dxa"/>
            <w:gridSpan w:val="2"/>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sz w:val="20"/>
                <w:szCs w:val="20"/>
              </w:rPr>
              <w:t>0,8116</w:t>
            </w:r>
          </w:p>
        </w:tc>
        <w:tc>
          <w:tcPr>
            <w:tcW w:w="1134" w:type="dxa"/>
            <w:gridSpan w:val="2"/>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 xml:space="preserve"> 32,90 %</w:t>
            </w:r>
          </w:p>
        </w:tc>
        <w:tc>
          <w:tcPr>
            <w:tcW w:w="1228"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0,5446</w:t>
            </w:r>
          </w:p>
        </w:tc>
      </w:tr>
      <w:tr w:rsidR="00F44CC5" w:rsidRPr="00F44CC5" w:rsidTr="00F44CC5">
        <w:trPr>
          <w:gridAfter w:val="1"/>
          <w:wAfter w:w="189" w:type="dxa"/>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F44CC5" w:rsidRPr="00F44CC5" w:rsidRDefault="00F44CC5" w:rsidP="00F44CC5">
            <w:pPr>
              <w:rPr>
                <w:rFonts w:ascii="Arial" w:hAnsi="Arial" w:cs="Arial"/>
                <w:color w:val="000000"/>
                <w:sz w:val="20"/>
                <w:szCs w:val="20"/>
              </w:rPr>
            </w:pPr>
            <w:r w:rsidRPr="00F44CC5">
              <w:rPr>
                <w:rFonts w:ascii="Arial" w:hAnsi="Arial" w:cs="Arial"/>
                <w:b/>
                <w:bCs/>
                <w:color w:val="000000"/>
                <w:sz w:val="20"/>
                <w:szCs w:val="20"/>
              </w:rPr>
              <w:t>Storitve, povezane z nepretočnimi greznicami, obstoječimi greznicami in MKČN - storitev</w:t>
            </w:r>
          </w:p>
        </w:tc>
        <w:tc>
          <w:tcPr>
            <w:tcW w:w="709"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m³</w:t>
            </w:r>
          </w:p>
        </w:tc>
        <w:tc>
          <w:tcPr>
            <w:tcW w:w="1276" w:type="dxa"/>
            <w:gridSpan w:val="2"/>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sz w:val="20"/>
                <w:szCs w:val="20"/>
              </w:rPr>
            </w:pPr>
            <w:r w:rsidRPr="00F44CC5">
              <w:rPr>
                <w:rFonts w:ascii="Arial" w:hAnsi="Arial" w:cs="Arial"/>
                <w:sz w:val="20"/>
                <w:szCs w:val="20"/>
              </w:rPr>
              <w:t>0,4801</w:t>
            </w:r>
          </w:p>
        </w:tc>
        <w:tc>
          <w:tcPr>
            <w:tcW w:w="1134" w:type="dxa"/>
            <w:gridSpan w:val="2"/>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4,45 %</w:t>
            </w:r>
          </w:p>
        </w:tc>
        <w:tc>
          <w:tcPr>
            <w:tcW w:w="1228" w:type="dxa"/>
            <w:tcBorders>
              <w:top w:val="nil"/>
              <w:left w:val="nil"/>
              <w:bottom w:val="single" w:sz="4" w:space="0" w:color="auto"/>
              <w:right w:val="single" w:sz="4" w:space="0" w:color="auto"/>
            </w:tcBorders>
            <w:shd w:val="clear" w:color="auto" w:fill="auto"/>
            <w:noWrap/>
            <w:vAlign w:val="center"/>
          </w:tcPr>
          <w:p w:rsidR="00F44CC5" w:rsidRPr="00F44CC5" w:rsidRDefault="00F44CC5" w:rsidP="00F44CC5">
            <w:pPr>
              <w:jc w:val="center"/>
              <w:rPr>
                <w:rFonts w:ascii="Arial" w:hAnsi="Arial" w:cs="Arial"/>
                <w:color w:val="000000"/>
                <w:sz w:val="20"/>
                <w:szCs w:val="20"/>
              </w:rPr>
            </w:pPr>
            <w:r w:rsidRPr="00F44CC5">
              <w:rPr>
                <w:rFonts w:ascii="Arial" w:hAnsi="Arial" w:cs="Arial"/>
                <w:color w:val="000000"/>
                <w:sz w:val="20"/>
                <w:szCs w:val="20"/>
              </w:rPr>
              <w:t>0,4587</w:t>
            </w:r>
          </w:p>
        </w:tc>
      </w:tr>
      <w:bookmarkEnd w:id="7"/>
      <w:tr w:rsidR="00F44CC5" w:rsidRPr="004C248B" w:rsidTr="00F44CC5">
        <w:trPr>
          <w:trHeight w:val="250"/>
        </w:trPr>
        <w:tc>
          <w:tcPr>
            <w:tcW w:w="5787" w:type="dxa"/>
            <w:gridSpan w:val="3"/>
            <w:tcBorders>
              <w:top w:val="nil"/>
              <w:left w:val="nil"/>
              <w:bottom w:val="nil"/>
              <w:right w:val="nil"/>
            </w:tcBorders>
            <w:shd w:val="clear" w:color="auto" w:fill="auto"/>
            <w:noWrap/>
            <w:vAlign w:val="bottom"/>
            <w:hideMark/>
          </w:tcPr>
          <w:p w:rsidR="00F44CC5" w:rsidRDefault="00F44CC5" w:rsidP="00F44CC5"/>
          <w:tbl>
            <w:tblPr>
              <w:tblW w:w="0" w:type="auto"/>
              <w:tblLook w:val="01E0" w:firstRow="1" w:lastRow="1" w:firstColumn="1" w:lastColumn="1" w:noHBand="0" w:noVBand="0"/>
            </w:tblPr>
            <w:tblGrid>
              <w:gridCol w:w="1068"/>
              <w:gridCol w:w="1794"/>
            </w:tblGrid>
            <w:tr w:rsidR="00F44CC5" w:rsidRPr="00C4599A" w:rsidTr="00F44CC5">
              <w:tc>
                <w:tcPr>
                  <w:tcW w:w="2862" w:type="dxa"/>
                  <w:gridSpan w:val="2"/>
                </w:tcPr>
                <w:p w:rsidR="00F44CC5" w:rsidRPr="00C4599A" w:rsidRDefault="00F44CC5" w:rsidP="00F44CC5">
                  <w:pPr>
                    <w:spacing w:line="276" w:lineRule="auto"/>
                    <w:jc w:val="both"/>
                    <w:rPr>
                      <w:rFonts w:ascii="Arial" w:hAnsi="Arial" w:cs="Arial"/>
                      <w:sz w:val="20"/>
                      <w:szCs w:val="20"/>
                    </w:rPr>
                  </w:pPr>
                  <w:r w:rsidRPr="00C4599A">
                    <w:rPr>
                      <w:rFonts w:ascii="Arial" w:hAnsi="Arial" w:cs="Arial"/>
                      <w:sz w:val="20"/>
                      <w:szCs w:val="20"/>
                    </w:rPr>
                    <w:t xml:space="preserve">Prisotnih je </w:t>
                  </w:r>
                  <w:r w:rsidR="00C34BDE">
                    <w:rPr>
                      <w:rFonts w:ascii="Arial" w:hAnsi="Arial" w:cs="Arial"/>
                      <w:sz w:val="20"/>
                      <w:szCs w:val="20"/>
                    </w:rPr>
                    <w:t>20</w:t>
                  </w:r>
                  <w:r w:rsidRPr="00C4599A">
                    <w:rPr>
                      <w:rFonts w:ascii="Arial" w:hAnsi="Arial" w:cs="Arial"/>
                      <w:sz w:val="20"/>
                      <w:szCs w:val="20"/>
                    </w:rPr>
                    <w:t xml:space="preserve"> svetnikov.</w:t>
                  </w:r>
                </w:p>
              </w:tc>
            </w:tr>
            <w:tr w:rsidR="00F44CC5" w:rsidRPr="00C4599A" w:rsidTr="00F44CC5">
              <w:tc>
                <w:tcPr>
                  <w:tcW w:w="1068" w:type="dxa"/>
                </w:tcPr>
                <w:p w:rsidR="00F44CC5" w:rsidRPr="00C4599A" w:rsidRDefault="00F44CC5" w:rsidP="00F44CC5">
                  <w:pPr>
                    <w:spacing w:line="276" w:lineRule="auto"/>
                    <w:jc w:val="both"/>
                    <w:rPr>
                      <w:rFonts w:ascii="Arial" w:hAnsi="Arial" w:cs="Arial"/>
                      <w:sz w:val="20"/>
                      <w:szCs w:val="20"/>
                    </w:rPr>
                  </w:pPr>
                  <w:r w:rsidRPr="00C4599A">
                    <w:rPr>
                      <w:rFonts w:ascii="Arial" w:hAnsi="Arial" w:cs="Arial"/>
                      <w:sz w:val="20"/>
                      <w:szCs w:val="20"/>
                    </w:rPr>
                    <w:t>ZA</w:t>
                  </w:r>
                </w:p>
              </w:tc>
              <w:tc>
                <w:tcPr>
                  <w:tcW w:w="1794" w:type="dxa"/>
                </w:tcPr>
                <w:p w:rsidR="00F44CC5" w:rsidRPr="00C34BDE" w:rsidRDefault="00C34BDE" w:rsidP="00F44CC5">
                  <w:pPr>
                    <w:spacing w:line="276" w:lineRule="auto"/>
                    <w:jc w:val="right"/>
                    <w:rPr>
                      <w:rFonts w:ascii="Arial" w:hAnsi="Arial" w:cs="Arial"/>
                      <w:sz w:val="20"/>
                      <w:szCs w:val="20"/>
                    </w:rPr>
                  </w:pPr>
                  <w:r w:rsidRPr="00C34BDE">
                    <w:rPr>
                      <w:rFonts w:ascii="Arial" w:hAnsi="Arial" w:cs="Arial"/>
                      <w:sz w:val="20"/>
                      <w:szCs w:val="20"/>
                    </w:rPr>
                    <w:t>20</w:t>
                  </w:r>
                </w:p>
              </w:tc>
            </w:tr>
            <w:tr w:rsidR="00F44CC5" w:rsidRPr="00C4599A" w:rsidTr="00F44CC5">
              <w:tc>
                <w:tcPr>
                  <w:tcW w:w="1068" w:type="dxa"/>
                </w:tcPr>
                <w:p w:rsidR="00F44CC5" w:rsidRPr="00C4599A" w:rsidRDefault="00F44CC5" w:rsidP="00F44CC5">
                  <w:pPr>
                    <w:spacing w:line="276" w:lineRule="auto"/>
                    <w:jc w:val="both"/>
                    <w:rPr>
                      <w:rFonts w:ascii="Arial" w:hAnsi="Arial" w:cs="Arial"/>
                      <w:sz w:val="20"/>
                      <w:szCs w:val="20"/>
                    </w:rPr>
                  </w:pPr>
                  <w:r w:rsidRPr="00C4599A">
                    <w:rPr>
                      <w:rFonts w:ascii="Arial" w:hAnsi="Arial" w:cs="Arial"/>
                      <w:sz w:val="20"/>
                      <w:szCs w:val="20"/>
                    </w:rPr>
                    <w:t>PROTI</w:t>
                  </w:r>
                </w:p>
              </w:tc>
              <w:tc>
                <w:tcPr>
                  <w:tcW w:w="1794" w:type="dxa"/>
                </w:tcPr>
                <w:p w:rsidR="00F44CC5" w:rsidRPr="00C34BDE" w:rsidRDefault="00F44CC5" w:rsidP="00F44CC5">
                  <w:pPr>
                    <w:spacing w:line="276" w:lineRule="auto"/>
                    <w:jc w:val="right"/>
                    <w:rPr>
                      <w:rFonts w:ascii="Arial" w:hAnsi="Arial" w:cs="Arial"/>
                      <w:sz w:val="20"/>
                      <w:szCs w:val="20"/>
                    </w:rPr>
                  </w:pPr>
                  <w:r w:rsidRPr="00C34BDE">
                    <w:rPr>
                      <w:rFonts w:ascii="Arial" w:hAnsi="Arial" w:cs="Arial"/>
                      <w:sz w:val="20"/>
                      <w:szCs w:val="20"/>
                    </w:rPr>
                    <w:t>0</w:t>
                  </w:r>
                </w:p>
              </w:tc>
            </w:tr>
          </w:tbl>
          <w:p w:rsidR="00F44CC5" w:rsidRPr="004C248B" w:rsidRDefault="00F44CC5" w:rsidP="00F44CC5">
            <w:pPr>
              <w:spacing w:line="276" w:lineRule="auto"/>
              <w:jc w:val="both"/>
              <w:rPr>
                <w:rFonts w:ascii="Arial" w:hAnsi="Arial" w:cs="Arial"/>
                <w:bCs/>
                <w:sz w:val="20"/>
                <w:szCs w:val="20"/>
              </w:rPr>
            </w:pPr>
            <w:r w:rsidRPr="00C4599A">
              <w:rPr>
                <w:rFonts w:ascii="Arial" w:hAnsi="Arial" w:cs="Arial"/>
                <w:bCs/>
                <w:sz w:val="20"/>
                <w:szCs w:val="20"/>
              </w:rPr>
              <w:t>Sklep je bil sprejet.</w:t>
            </w:r>
          </w:p>
          <w:p w:rsidR="00197BAC" w:rsidRDefault="00197BAC" w:rsidP="00F44CC5">
            <w:pPr>
              <w:spacing w:line="276" w:lineRule="auto"/>
              <w:jc w:val="both"/>
              <w:rPr>
                <w:rFonts w:ascii="Arial" w:hAnsi="Arial" w:cs="Arial"/>
                <w:b/>
                <w:sz w:val="20"/>
                <w:szCs w:val="20"/>
              </w:rPr>
            </w:pPr>
          </w:p>
          <w:p w:rsidR="00AB350D" w:rsidRDefault="00AB350D" w:rsidP="00F44CC5">
            <w:pPr>
              <w:spacing w:line="276" w:lineRule="auto"/>
              <w:jc w:val="both"/>
              <w:rPr>
                <w:rFonts w:ascii="Arial" w:hAnsi="Arial" w:cs="Arial"/>
                <w:b/>
                <w:sz w:val="20"/>
                <w:szCs w:val="20"/>
              </w:rPr>
            </w:pPr>
          </w:p>
          <w:p w:rsidR="00AB350D" w:rsidRPr="004C248B" w:rsidRDefault="00AB350D" w:rsidP="00F44CC5">
            <w:pPr>
              <w:spacing w:line="276" w:lineRule="auto"/>
              <w:jc w:val="both"/>
              <w:rPr>
                <w:rFonts w:ascii="Arial" w:hAnsi="Arial" w:cs="Arial"/>
                <w:b/>
                <w:sz w:val="20"/>
                <w:szCs w:val="20"/>
              </w:rPr>
            </w:pPr>
          </w:p>
          <w:p w:rsidR="00F44CC5" w:rsidRPr="004C248B" w:rsidRDefault="00F44CC5" w:rsidP="00F44CC5">
            <w:pPr>
              <w:spacing w:line="276" w:lineRule="auto"/>
              <w:jc w:val="both"/>
              <w:rPr>
                <w:rFonts w:ascii="Arial" w:hAnsi="Arial" w:cs="Arial"/>
                <w:b/>
                <w:sz w:val="20"/>
                <w:szCs w:val="20"/>
              </w:rPr>
            </w:pPr>
          </w:p>
        </w:tc>
        <w:tc>
          <w:tcPr>
            <w:tcW w:w="993" w:type="dxa"/>
            <w:gridSpan w:val="2"/>
            <w:tcBorders>
              <w:top w:val="nil"/>
              <w:left w:val="nil"/>
              <w:bottom w:val="nil"/>
              <w:right w:val="nil"/>
            </w:tcBorders>
            <w:shd w:val="clear" w:color="auto" w:fill="auto"/>
            <w:noWrap/>
            <w:vAlign w:val="bottom"/>
            <w:hideMark/>
          </w:tcPr>
          <w:p w:rsidR="00F44CC5" w:rsidRPr="004C248B" w:rsidRDefault="00F44CC5" w:rsidP="00F44CC5">
            <w:pPr>
              <w:spacing w:line="276" w:lineRule="auto"/>
              <w:jc w:val="both"/>
              <w:rPr>
                <w:rFonts w:ascii="Arial" w:hAnsi="Arial" w:cs="Arial"/>
                <w:b/>
                <w:sz w:val="20"/>
                <w:szCs w:val="20"/>
              </w:rPr>
            </w:pPr>
          </w:p>
        </w:tc>
        <w:tc>
          <w:tcPr>
            <w:tcW w:w="2292" w:type="dxa"/>
            <w:gridSpan w:val="3"/>
            <w:tcBorders>
              <w:top w:val="nil"/>
              <w:left w:val="nil"/>
              <w:bottom w:val="nil"/>
              <w:right w:val="nil"/>
            </w:tcBorders>
            <w:shd w:val="clear" w:color="auto" w:fill="auto"/>
            <w:noWrap/>
            <w:vAlign w:val="bottom"/>
            <w:hideMark/>
          </w:tcPr>
          <w:p w:rsidR="00F44CC5" w:rsidRPr="004C248B" w:rsidRDefault="00F44CC5" w:rsidP="00F44CC5">
            <w:pPr>
              <w:spacing w:line="276" w:lineRule="auto"/>
              <w:jc w:val="both"/>
              <w:rPr>
                <w:rFonts w:ascii="Arial" w:hAnsi="Arial" w:cs="Arial"/>
                <w:b/>
                <w:sz w:val="20"/>
                <w:szCs w:val="20"/>
              </w:rPr>
            </w:pPr>
          </w:p>
        </w:tc>
      </w:tr>
      <w:tr w:rsidR="00F44CC5" w:rsidRPr="00F44CC5" w:rsidTr="00F44CC5">
        <w:trPr>
          <w:gridAfter w:val="1"/>
          <w:wAfter w:w="189" w:type="dxa"/>
          <w:trHeight w:val="290"/>
        </w:trPr>
        <w:tc>
          <w:tcPr>
            <w:tcW w:w="4536" w:type="dxa"/>
            <w:tcBorders>
              <w:top w:val="nil"/>
              <w:left w:val="nil"/>
              <w:bottom w:val="nil"/>
              <w:right w:val="nil"/>
            </w:tcBorders>
            <w:shd w:val="clear" w:color="auto" w:fill="auto"/>
            <w:noWrap/>
            <w:vAlign w:val="bottom"/>
            <w:hideMark/>
          </w:tcPr>
          <w:p w:rsidR="00F44CC5" w:rsidRPr="00F44CC5" w:rsidRDefault="00F44CC5" w:rsidP="00F44CC5">
            <w:pPr>
              <w:ind w:left="-75"/>
              <w:rPr>
                <w:rFonts w:ascii="Arial" w:hAnsi="Arial" w:cs="Arial"/>
                <w:i/>
                <w:iCs/>
                <w:color w:val="000000"/>
                <w:sz w:val="20"/>
                <w:szCs w:val="20"/>
              </w:rPr>
            </w:pPr>
            <w:bookmarkStart w:id="8" w:name="_Hlk114220021"/>
            <w:r w:rsidRPr="004C248B">
              <w:rPr>
                <w:rFonts w:ascii="Arial" w:hAnsi="Arial" w:cs="Arial"/>
                <w:b/>
                <w:sz w:val="20"/>
                <w:szCs w:val="20"/>
                <w:u w:val="single"/>
              </w:rPr>
              <w:lastRenderedPageBreak/>
              <w:t xml:space="preserve">PREDLOG SKLEPA </w:t>
            </w:r>
            <w:r>
              <w:rPr>
                <w:rFonts w:ascii="Arial" w:hAnsi="Arial" w:cs="Arial"/>
                <w:b/>
                <w:sz w:val="20"/>
                <w:szCs w:val="20"/>
                <w:u w:val="single"/>
              </w:rPr>
              <w:t>534</w:t>
            </w:r>
            <w:r w:rsidRPr="004C248B">
              <w:rPr>
                <w:rFonts w:ascii="Arial" w:hAnsi="Arial" w:cs="Arial"/>
                <w:b/>
                <w:sz w:val="20"/>
                <w:szCs w:val="20"/>
                <w:u w:val="single"/>
              </w:rPr>
              <w:t>-</w:t>
            </w:r>
            <w:r>
              <w:rPr>
                <w:rFonts w:ascii="Arial" w:hAnsi="Arial" w:cs="Arial"/>
                <w:b/>
                <w:sz w:val="20"/>
                <w:szCs w:val="20"/>
                <w:u w:val="single"/>
              </w:rPr>
              <w:t>30</w:t>
            </w:r>
            <w:r w:rsidRPr="004C248B">
              <w:rPr>
                <w:rFonts w:ascii="Arial" w:hAnsi="Arial" w:cs="Arial"/>
                <w:b/>
                <w:sz w:val="20"/>
                <w:szCs w:val="20"/>
                <w:u w:val="single"/>
              </w:rPr>
              <w:t>-</w:t>
            </w:r>
            <w:r>
              <w:rPr>
                <w:rFonts w:ascii="Arial" w:hAnsi="Arial" w:cs="Arial"/>
                <w:b/>
                <w:sz w:val="20"/>
                <w:szCs w:val="20"/>
                <w:u w:val="single"/>
              </w:rPr>
              <w:t>7</w:t>
            </w:r>
            <w:r w:rsidRPr="004C248B">
              <w:rPr>
                <w:rFonts w:ascii="Arial" w:hAnsi="Arial" w:cs="Arial"/>
                <w:b/>
                <w:sz w:val="20"/>
                <w:szCs w:val="20"/>
                <w:u w:val="single"/>
              </w:rPr>
              <w:t>-2022:</w:t>
            </w:r>
          </w:p>
          <w:p w:rsidR="00F44CC5" w:rsidRPr="00F44CC5" w:rsidRDefault="00F44CC5" w:rsidP="00F44CC5">
            <w:pPr>
              <w:rPr>
                <w:rFonts w:ascii="Arial" w:hAnsi="Arial" w:cs="Arial"/>
                <w:i/>
                <w:iCs/>
                <w:color w:val="000000"/>
                <w:sz w:val="20"/>
                <w:szCs w:val="20"/>
              </w:rPr>
            </w:pPr>
          </w:p>
        </w:tc>
        <w:tc>
          <w:tcPr>
            <w:tcW w:w="709" w:type="dxa"/>
            <w:tcBorders>
              <w:top w:val="nil"/>
              <w:left w:val="nil"/>
              <w:bottom w:val="nil"/>
              <w:right w:val="nil"/>
            </w:tcBorders>
            <w:shd w:val="clear" w:color="auto" w:fill="auto"/>
            <w:noWrap/>
            <w:vAlign w:val="center"/>
            <w:hideMark/>
          </w:tcPr>
          <w:p w:rsidR="00F44CC5" w:rsidRPr="00F44CC5" w:rsidRDefault="00F44CC5" w:rsidP="00F44CC5">
            <w:pPr>
              <w:rPr>
                <w:rFonts w:ascii="Arial" w:hAnsi="Arial" w:cs="Arial"/>
                <w:i/>
                <w:iCs/>
                <w:color w:val="000000"/>
                <w:sz w:val="20"/>
                <w:szCs w:val="20"/>
              </w:rPr>
            </w:pPr>
          </w:p>
        </w:tc>
        <w:tc>
          <w:tcPr>
            <w:tcW w:w="1276" w:type="dxa"/>
            <w:gridSpan w:val="2"/>
            <w:tcBorders>
              <w:top w:val="nil"/>
              <w:left w:val="nil"/>
              <w:bottom w:val="nil"/>
              <w:right w:val="nil"/>
            </w:tcBorders>
            <w:shd w:val="clear" w:color="auto" w:fill="auto"/>
            <w:noWrap/>
            <w:vAlign w:val="center"/>
            <w:hideMark/>
          </w:tcPr>
          <w:p w:rsidR="00F44CC5" w:rsidRPr="00F44CC5" w:rsidRDefault="00F44CC5" w:rsidP="00F44CC5">
            <w:pPr>
              <w:rPr>
                <w:rFonts w:ascii="Arial" w:hAnsi="Arial" w:cs="Arial"/>
                <w:sz w:val="20"/>
                <w:szCs w:val="20"/>
              </w:rPr>
            </w:pPr>
          </w:p>
        </w:tc>
        <w:tc>
          <w:tcPr>
            <w:tcW w:w="1134" w:type="dxa"/>
            <w:gridSpan w:val="2"/>
            <w:tcBorders>
              <w:top w:val="nil"/>
              <w:left w:val="nil"/>
              <w:bottom w:val="nil"/>
              <w:right w:val="nil"/>
            </w:tcBorders>
            <w:shd w:val="clear" w:color="auto" w:fill="auto"/>
            <w:noWrap/>
            <w:vAlign w:val="center"/>
            <w:hideMark/>
          </w:tcPr>
          <w:p w:rsidR="00F44CC5" w:rsidRPr="00F44CC5" w:rsidRDefault="00F44CC5" w:rsidP="00F44CC5">
            <w:pPr>
              <w:jc w:val="center"/>
              <w:rPr>
                <w:rFonts w:ascii="Arial" w:hAnsi="Arial" w:cs="Arial"/>
                <w:sz w:val="20"/>
                <w:szCs w:val="20"/>
              </w:rPr>
            </w:pPr>
          </w:p>
        </w:tc>
        <w:tc>
          <w:tcPr>
            <w:tcW w:w="1228" w:type="dxa"/>
            <w:tcBorders>
              <w:top w:val="nil"/>
              <w:left w:val="nil"/>
              <w:bottom w:val="nil"/>
              <w:right w:val="nil"/>
            </w:tcBorders>
            <w:shd w:val="clear" w:color="auto" w:fill="auto"/>
            <w:noWrap/>
            <w:vAlign w:val="center"/>
            <w:hideMark/>
          </w:tcPr>
          <w:p w:rsidR="00F44CC5" w:rsidRPr="00F44CC5" w:rsidRDefault="00F44CC5" w:rsidP="00F44CC5">
            <w:pPr>
              <w:jc w:val="center"/>
              <w:rPr>
                <w:rFonts w:ascii="Arial" w:hAnsi="Arial" w:cs="Arial"/>
                <w:sz w:val="20"/>
                <w:szCs w:val="20"/>
              </w:rPr>
            </w:pPr>
          </w:p>
        </w:tc>
      </w:tr>
    </w:tbl>
    <w:p w:rsidR="00F44CC5" w:rsidRPr="00F44CC5" w:rsidRDefault="00F44CC5" w:rsidP="00F44CC5">
      <w:pPr>
        <w:pStyle w:val="Default"/>
        <w:spacing w:after="14"/>
        <w:jc w:val="both"/>
        <w:rPr>
          <w:color w:val="auto"/>
          <w:sz w:val="20"/>
          <w:szCs w:val="20"/>
        </w:rPr>
      </w:pPr>
      <w:r w:rsidRPr="00F44CC5">
        <w:rPr>
          <w:b/>
          <w:bCs/>
          <w:sz w:val="20"/>
          <w:szCs w:val="20"/>
        </w:rPr>
        <w:t xml:space="preserve">Potrjene subvencije k cenam veljajo od 1. 10. 2022 dalje. </w:t>
      </w:r>
    </w:p>
    <w:bookmarkEnd w:id="8"/>
    <w:p w:rsidR="0088095C" w:rsidRPr="00F44CC5" w:rsidRDefault="0088095C"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B4893" w:rsidRPr="00F44CC5" w:rsidTr="00AC42BE">
        <w:tc>
          <w:tcPr>
            <w:tcW w:w="2862" w:type="dxa"/>
            <w:gridSpan w:val="2"/>
          </w:tcPr>
          <w:p w:rsidR="004B4893" w:rsidRPr="00F44CC5" w:rsidRDefault="004B4893" w:rsidP="004D0761">
            <w:pPr>
              <w:spacing w:line="276" w:lineRule="auto"/>
              <w:jc w:val="both"/>
              <w:rPr>
                <w:rFonts w:ascii="Arial" w:hAnsi="Arial" w:cs="Arial"/>
                <w:sz w:val="20"/>
                <w:szCs w:val="20"/>
              </w:rPr>
            </w:pPr>
            <w:r w:rsidRPr="00F44CC5">
              <w:rPr>
                <w:rFonts w:ascii="Arial" w:hAnsi="Arial" w:cs="Arial"/>
                <w:sz w:val="20"/>
                <w:szCs w:val="20"/>
              </w:rPr>
              <w:t xml:space="preserve">Prisotnih je </w:t>
            </w:r>
            <w:r w:rsidR="00C34BDE">
              <w:rPr>
                <w:rFonts w:ascii="Arial" w:hAnsi="Arial" w:cs="Arial"/>
                <w:sz w:val="20"/>
                <w:szCs w:val="20"/>
              </w:rPr>
              <w:t>20</w:t>
            </w:r>
            <w:r w:rsidR="008E1747" w:rsidRPr="00F44CC5">
              <w:rPr>
                <w:rFonts w:ascii="Arial" w:hAnsi="Arial" w:cs="Arial"/>
                <w:sz w:val="20"/>
                <w:szCs w:val="20"/>
              </w:rPr>
              <w:t xml:space="preserve"> </w:t>
            </w:r>
            <w:r w:rsidRPr="00F44CC5">
              <w:rPr>
                <w:rFonts w:ascii="Arial" w:hAnsi="Arial" w:cs="Arial"/>
                <w:sz w:val="20"/>
                <w:szCs w:val="20"/>
              </w:rPr>
              <w:t>svetnikov.</w:t>
            </w:r>
          </w:p>
        </w:tc>
      </w:tr>
      <w:tr w:rsidR="004B4893" w:rsidRPr="00F44CC5" w:rsidTr="00AC42BE">
        <w:tc>
          <w:tcPr>
            <w:tcW w:w="1068" w:type="dxa"/>
          </w:tcPr>
          <w:p w:rsidR="004B4893" w:rsidRPr="00F44CC5" w:rsidRDefault="004B4893" w:rsidP="004D0761">
            <w:pPr>
              <w:spacing w:line="276" w:lineRule="auto"/>
              <w:jc w:val="both"/>
              <w:rPr>
                <w:rFonts w:ascii="Arial" w:hAnsi="Arial" w:cs="Arial"/>
                <w:sz w:val="20"/>
                <w:szCs w:val="20"/>
              </w:rPr>
            </w:pPr>
            <w:r w:rsidRPr="00F44CC5">
              <w:rPr>
                <w:rFonts w:ascii="Arial" w:hAnsi="Arial" w:cs="Arial"/>
                <w:sz w:val="20"/>
                <w:szCs w:val="20"/>
              </w:rPr>
              <w:t>ZA</w:t>
            </w:r>
          </w:p>
        </w:tc>
        <w:tc>
          <w:tcPr>
            <w:tcW w:w="1794" w:type="dxa"/>
          </w:tcPr>
          <w:p w:rsidR="004B4893" w:rsidRPr="00C34BDE" w:rsidRDefault="00D23B56" w:rsidP="004D0761">
            <w:pPr>
              <w:spacing w:line="276" w:lineRule="auto"/>
              <w:jc w:val="right"/>
              <w:rPr>
                <w:rFonts w:ascii="Arial" w:hAnsi="Arial" w:cs="Arial"/>
                <w:sz w:val="20"/>
                <w:szCs w:val="20"/>
              </w:rPr>
            </w:pPr>
            <w:r w:rsidRPr="00C34BDE">
              <w:rPr>
                <w:rFonts w:ascii="Arial" w:hAnsi="Arial" w:cs="Arial"/>
                <w:sz w:val="20"/>
                <w:szCs w:val="20"/>
              </w:rPr>
              <w:t>18</w:t>
            </w:r>
          </w:p>
        </w:tc>
      </w:tr>
      <w:tr w:rsidR="004B4893" w:rsidRPr="00F44CC5" w:rsidTr="00AC42BE">
        <w:tc>
          <w:tcPr>
            <w:tcW w:w="1068" w:type="dxa"/>
          </w:tcPr>
          <w:p w:rsidR="004B4893" w:rsidRPr="00F44CC5" w:rsidRDefault="004B4893" w:rsidP="004D0761">
            <w:pPr>
              <w:spacing w:line="276" w:lineRule="auto"/>
              <w:jc w:val="both"/>
              <w:rPr>
                <w:rFonts w:ascii="Arial" w:hAnsi="Arial" w:cs="Arial"/>
                <w:sz w:val="20"/>
                <w:szCs w:val="20"/>
              </w:rPr>
            </w:pPr>
            <w:r w:rsidRPr="00F44CC5">
              <w:rPr>
                <w:rFonts w:ascii="Arial" w:hAnsi="Arial" w:cs="Arial"/>
                <w:sz w:val="20"/>
                <w:szCs w:val="20"/>
              </w:rPr>
              <w:t>PROTI</w:t>
            </w:r>
          </w:p>
        </w:tc>
        <w:tc>
          <w:tcPr>
            <w:tcW w:w="1794" w:type="dxa"/>
          </w:tcPr>
          <w:p w:rsidR="004B4893" w:rsidRPr="00C34BDE" w:rsidRDefault="006744A8" w:rsidP="004D0761">
            <w:pPr>
              <w:spacing w:line="276" w:lineRule="auto"/>
              <w:jc w:val="right"/>
              <w:rPr>
                <w:rFonts w:ascii="Arial" w:hAnsi="Arial" w:cs="Arial"/>
                <w:sz w:val="20"/>
                <w:szCs w:val="20"/>
              </w:rPr>
            </w:pPr>
            <w:r w:rsidRPr="00C34BDE">
              <w:rPr>
                <w:rFonts w:ascii="Arial" w:hAnsi="Arial" w:cs="Arial"/>
                <w:sz w:val="20"/>
                <w:szCs w:val="20"/>
              </w:rPr>
              <w:t>0</w:t>
            </w:r>
          </w:p>
        </w:tc>
      </w:tr>
    </w:tbl>
    <w:p w:rsidR="004B4893" w:rsidRPr="00F44CC5" w:rsidRDefault="004B4893" w:rsidP="004D0761">
      <w:pPr>
        <w:spacing w:line="276" w:lineRule="auto"/>
        <w:jc w:val="both"/>
        <w:rPr>
          <w:rFonts w:ascii="Arial" w:hAnsi="Arial" w:cs="Arial"/>
          <w:bCs/>
          <w:sz w:val="20"/>
          <w:szCs w:val="20"/>
        </w:rPr>
      </w:pPr>
      <w:r w:rsidRPr="00F44CC5">
        <w:rPr>
          <w:rFonts w:ascii="Arial" w:hAnsi="Arial" w:cs="Arial"/>
          <w:bCs/>
          <w:sz w:val="20"/>
          <w:szCs w:val="20"/>
        </w:rPr>
        <w:t>Sklep je bil sprejet.</w:t>
      </w:r>
    </w:p>
    <w:p w:rsidR="00734A27" w:rsidRPr="00F44CC5" w:rsidRDefault="00734A27" w:rsidP="004D0761">
      <w:pPr>
        <w:spacing w:line="276" w:lineRule="auto"/>
        <w:jc w:val="both"/>
        <w:rPr>
          <w:rFonts w:ascii="Arial" w:hAnsi="Arial" w:cs="Arial"/>
          <w:sz w:val="20"/>
          <w:szCs w:val="20"/>
        </w:rPr>
      </w:pPr>
    </w:p>
    <w:p w:rsidR="00A14F94" w:rsidRPr="00F44CC5" w:rsidRDefault="00A14F94" w:rsidP="004D0761">
      <w:pPr>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A14F94" w:rsidRPr="004C248B" w:rsidTr="00F44CC5">
        <w:trPr>
          <w:trHeight w:val="789"/>
        </w:trPr>
        <w:tc>
          <w:tcPr>
            <w:tcW w:w="1681"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sidR="000E363A" w:rsidRPr="004C248B">
              <w:rPr>
                <w:rFonts w:ascii="Arial" w:hAnsi="Arial" w:cs="Arial"/>
                <w:b/>
                <w:sz w:val="20"/>
                <w:szCs w:val="20"/>
                <w:u w:val="single"/>
              </w:rPr>
              <w:t>8</w:t>
            </w:r>
            <w:r w:rsidRPr="004C248B">
              <w:rPr>
                <w:rFonts w:ascii="Arial" w:hAnsi="Arial" w:cs="Arial"/>
                <w:b/>
                <w:sz w:val="20"/>
                <w:szCs w:val="20"/>
                <w:u w:val="single"/>
              </w:rPr>
              <w:t xml:space="preserve">. točki:      </w:t>
            </w:r>
          </w:p>
        </w:tc>
        <w:tc>
          <w:tcPr>
            <w:tcW w:w="6985" w:type="dxa"/>
          </w:tcPr>
          <w:p w:rsidR="00F44CC5" w:rsidRPr="00F44CC5" w:rsidRDefault="00F44CC5" w:rsidP="00F44CC5">
            <w:pPr>
              <w:spacing w:line="276" w:lineRule="auto"/>
              <w:jc w:val="both"/>
              <w:rPr>
                <w:rFonts w:ascii="Arial" w:hAnsi="Arial" w:cs="Arial"/>
                <w:b/>
                <w:sz w:val="20"/>
                <w:szCs w:val="20"/>
              </w:rPr>
            </w:pPr>
            <w:r w:rsidRPr="00F44CC5">
              <w:rPr>
                <w:rFonts w:ascii="Arial" w:hAnsi="Arial" w:cs="Arial"/>
                <w:b/>
                <w:sz w:val="20"/>
                <w:szCs w:val="20"/>
              </w:rPr>
              <w:t>Predlog Odloka o ustanovitvi Režijskega obrata Občine Tržič - prva obravnava</w:t>
            </w:r>
          </w:p>
        </w:tc>
      </w:tr>
    </w:tbl>
    <w:p w:rsidR="00286580"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F44CC5">
        <w:rPr>
          <w:rFonts w:ascii="Arial" w:hAnsi="Arial" w:cs="Arial"/>
          <w:color w:val="000000"/>
          <w:sz w:val="20"/>
          <w:szCs w:val="20"/>
        </w:rPr>
        <w:t xml:space="preserve">je podal Klemen </w:t>
      </w:r>
      <w:r w:rsidR="00AB350D">
        <w:rPr>
          <w:rFonts w:ascii="Arial" w:hAnsi="Arial" w:cs="Arial"/>
          <w:color w:val="000000"/>
          <w:sz w:val="20"/>
          <w:szCs w:val="20"/>
        </w:rPr>
        <w:t>SRNA</w:t>
      </w:r>
      <w:r w:rsidR="00F44CC5">
        <w:rPr>
          <w:rFonts w:ascii="Arial" w:hAnsi="Arial" w:cs="Arial"/>
          <w:color w:val="000000"/>
          <w:sz w:val="20"/>
          <w:szCs w:val="20"/>
        </w:rPr>
        <w:t xml:space="preserve"> – direktor občinske uprave</w:t>
      </w:r>
      <w:r w:rsidR="0088095C">
        <w:rPr>
          <w:rFonts w:ascii="Arial" w:hAnsi="Arial" w:cs="Arial"/>
          <w:color w:val="000000"/>
          <w:sz w:val="20"/>
          <w:szCs w:val="20"/>
        </w:rPr>
        <w:t xml:space="preserve">. </w:t>
      </w:r>
      <w:r w:rsidR="006C2EB1">
        <w:rPr>
          <w:rFonts w:ascii="Arial" w:hAnsi="Arial" w:cs="Arial"/>
          <w:color w:val="000000"/>
          <w:sz w:val="20"/>
          <w:szCs w:val="20"/>
        </w:rPr>
        <w:t xml:space="preserve"> </w:t>
      </w:r>
    </w:p>
    <w:p w:rsidR="00805013" w:rsidRDefault="00805013" w:rsidP="004D0761">
      <w:pPr>
        <w:spacing w:line="276" w:lineRule="auto"/>
        <w:jc w:val="both"/>
        <w:rPr>
          <w:rFonts w:ascii="Arial" w:hAnsi="Arial" w:cs="Arial"/>
          <w:color w:val="000000"/>
          <w:sz w:val="20"/>
          <w:szCs w:val="20"/>
        </w:rPr>
      </w:pPr>
    </w:p>
    <w:p w:rsidR="007378D1" w:rsidRDefault="007378D1" w:rsidP="004D0761">
      <w:pPr>
        <w:spacing w:line="276" w:lineRule="auto"/>
        <w:jc w:val="both"/>
        <w:rPr>
          <w:rFonts w:ascii="Arial" w:hAnsi="Arial" w:cs="Arial"/>
          <w:color w:val="000000"/>
          <w:sz w:val="20"/>
          <w:szCs w:val="20"/>
        </w:rPr>
      </w:pPr>
      <w:r>
        <w:rPr>
          <w:rFonts w:ascii="Arial" w:hAnsi="Arial" w:cs="Arial"/>
          <w:color w:val="000000"/>
          <w:sz w:val="20"/>
          <w:szCs w:val="20"/>
        </w:rPr>
        <w:t>Vida RAZTRESEN je v imeni Odbora za Družbene dejavnosti povedala, da so se z gradivom seznanili.</w:t>
      </w:r>
    </w:p>
    <w:p w:rsidR="00535A5D" w:rsidRDefault="00F44CC5" w:rsidP="00B333F0">
      <w:pPr>
        <w:spacing w:line="276" w:lineRule="auto"/>
        <w:jc w:val="both"/>
        <w:rPr>
          <w:rFonts w:ascii="Arial" w:hAnsi="Arial" w:cs="Arial"/>
          <w:color w:val="000000"/>
          <w:sz w:val="20"/>
          <w:szCs w:val="20"/>
        </w:rPr>
      </w:pPr>
      <w:r w:rsidRPr="006E1D19">
        <w:rPr>
          <w:rFonts w:ascii="Arial" w:hAnsi="Arial" w:cs="Arial"/>
          <w:bCs/>
          <w:sz w:val="20"/>
          <w:szCs w:val="20"/>
        </w:rPr>
        <w:t xml:space="preserve">Nejc PERKO je povedal, da so člani Odbora za okolje in prostor soglasno sprejeli sklep, </w:t>
      </w:r>
      <w:r w:rsidR="00B333F0" w:rsidRPr="00B333F0">
        <w:rPr>
          <w:rFonts w:ascii="Arial" w:hAnsi="Arial" w:cs="Arial"/>
          <w:bCs/>
          <w:sz w:val="20"/>
          <w:szCs w:val="20"/>
        </w:rPr>
        <w:t>da predlagajo predlog Odloka o ustanovitvi režijskega obrata Občine Tržič, v prvi obravnavi v sprejem.</w:t>
      </w:r>
    </w:p>
    <w:p w:rsidR="00B333F0" w:rsidRDefault="00B333F0" w:rsidP="00E2624C">
      <w:pPr>
        <w:spacing w:line="256" w:lineRule="auto"/>
        <w:jc w:val="both"/>
        <w:outlineLvl w:val="0"/>
        <w:rPr>
          <w:rFonts w:ascii="Arial" w:hAnsi="Arial" w:cs="Arial"/>
          <w:color w:val="000000"/>
          <w:sz w:val="20"/>
          <w:szCs w:val="20"/>
        </w:rPr>
      </w:pPr>
    </w:p>
    <w:p w:rsidR="00286580" w:rsidRPr="004C248B" w:rsidRDefault="00521293" w:rsidP="00E2624C">
      <w:pPr>
        <w:spacing w:line="256" w:lineRule="auto"/>
        <w:jc w:val="both"/>
        <w:outlineLvl w:val="0"/>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286580" w:rsidRPr="004C248B">
        <w:rPr>
          <w:rFonts w:ascii="Arial" w:hAnsi="Arial" w:cs="Arial"/>
          <w:color w:val="000000"/>
          <w:sz w:val="20"/>
          <w:szCs w:val="20"/>
        </w:rPr>
        <w:t xml:space="preserve"> je odprl razpravo.</w:t>
      </w:r>
    </w:p>
    <w:p w:rsidR="00286580" w:rsidRPr="004C248B" w:rsidRDefault="00286580" w:rsidP="004D0761">
      <w:pPr>
        <w:spacing w:line="276" w:lineRule="auto"/>
        <w:jc w:val="both"/>
        <w:rPr>
          <w:rFonts w:ascii="Arial" w:hAnsi="Arial" w:cs="Arial"/>
          <w:color w:val="000000"/>
          <w:sz w:val="20"/>
          <w:szCs w:val="20"/>
        </w:rPr>
      </w:pPr>
    </w:p>
    <w:p w:rsidR="004867F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6C2EB1">
        <w:rPr>
          <w:rFonts w:ascii="Arial" w:hAnsi="Arial" w:cs="Arial"/>
          <w:color w:val="000000"/>
          <w:sz w:val="20"/>
          <w:szCs w:val="20"/>
        </w:rPr>
        <w:t>l</w:t>
      </w:r>
      <w:r w:rsidR="00445AAC">
        <w:rPr>
          <w:rFonts w:ascii="Arial" w:hAnsi="Arial" w:cs="Arial"/>
          <w:color w:val="000000"/>
          <w:sz w:val="20"/>
          <w:szCs w:val="20"/>
        </w:rPr>
        <w:t xml:space="preserve"> je svetnik Drago ZALAR.</w:t>
      </w:r>
      <w:r w:rsidR="00D23B56">
        <w:rPr>
          <w:rFonts w:ascii="Arial" w:hAnsi="Arial" w:cs="Arial"/>
          <w:color w:val="000000"/>
          <w:sz w:val="20"/>
          <w:szCs w:val="20"/>
        </w:rPr>
        <w:t xml:space="preserve"> </w:t>
      </w:r>
    </w:p>
    <w:p w:rsidR="00F44CC5" w:rsidRPr="004C248B" w:rsidRDefault="00F44CC5" w:rsidP="004D0761">
      <w:pPr>
        <w:spacing w:line="276" w:lineRule="auto"/>
        <w:jc w:val="both"/>
        <w:rPr>
          <w:rFonts w:ascii="Arial" w:hAnsi="Arial" w:cs="Arial"/>
          <w:color w:val="000000"/>
          <w:sz w:val="20"/>
          <w:szCs w:val="20"/>
        </w:rPr>
      </w:pPr>
    </w:p>
    <w:p w:rsidR="00286580" w:rsidRPr="004C248B" w:rsidRDefault="00521293"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286580" w:rsidRPr="004C248B">
        <w:rPr>
          <w:rFonts w:ascii="Arial" w:hAnsi="Arial" w:cs="Arial"/>
          <w:color w:val="000000"/>
          <w:sz w:val="20"/>
          <w:szCs w:val="20"/>
        </w:rPr>
        <w:t xml:space="preserve"> je zaprl razpravo in dal na glasovanje</w:t>
      </w:r>
      <w:r w:rsidR="00D83333" w:rsidRPr="004C248B">
        <w:rPr>
          <w:rFonts w:ascii="Arial" w:hAnsi="Arial" w:cs="Arial"/>
          <w:color w:val="000000"/>
          <w:sz w:val="20"/>
          <w:szCs w:val="20"/>
        </w:rPr>
        <w:t xml:space="preserve"> sklep</w:t>
      </w:r>
      <w:r w:rsidR="00286580"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E2624C">
        <w:rPr>
          <w:rFonts w:ascii="Arial" w:hAnsi="Arial" w:cs="Arial"/>
          <w:b/>
          <w:sz w:val="20"/>
          <w:szCs w:val="20"/>
          <w:u w:val="single"/>
        </w:rPr>
        <w:t>5</w:t>
      </w:r>
      <w:r w:rsidR="00F44CC5">
        <w:rPr>
          <w:rFonts w:ascii="Arial" w:hAnsi="Arial" w:cs="Arial"/>
          <w:b/>
          <w:sz w:val="20"/>
          <w:szCs w:val="20"/>
          <w:u w:val="single"/>
        </w:rPr>
        <w:t>35</w:t>
      </w:r>
      <w:r w:rsidRPr="004C248B">
        <w:rPr>
          <w:rFonts w:ascii="Arial" w:hAnsi="Arial" w:cs="Arial"/>
          <w:b/>
          <w:sz w:val="20"/>
          <w:szCs w:val="20"/>
          <w:u w:val="single"/>
        </w:rPr>
        <w:t>-</w:t>
      </w:r>
      <w:r w:rsidR="00F44CC5">
        <w:rPr>
          <w:rFonts w:ascii="Arial" w:hAnsi="Arial" w:cs="Arial"/>
          <w:b/>
          <w:sz w:val="20"/>
          <w:szCs w:val="20"/>
          <w:u w:val="single"/>
        </w:rPr>
        <w:t>30</w:t>
      </w:r>
      <w:r w:rsidRPr="004C248B">
        <w:rPr>
          <w:rFonts w:ascii="Arial" w:hAnsi="Arial" w:cs="Arial"/>
          <w:b/>
          <w:sz w:val="20"/>
          <w:szCs w:val="20"/>
          <w:u w:val="single"/>
        </w:rPr>
        <w:t>-</w:t>
      </w:r>
      <w:r w:rsidR="00410AE2" w:rsidRPr="004C248B">
        <w:rPr>
          <w:rFonts w:ascii="Arial" w:hAnsi="Arial" w:cs="Arial"/>
          <w:b/>
          <w:sz w:val="20"/>
          <w:szCs w:val="20"/>
          <w:u w:val="single"/>
        </w:rPr>
        <w:t>8</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F42B47" w:rsidRPr="004C248B" w:rsidRDefault="00F44CC5" w:rsidP="004D0761">
      <w:pPr>
        <w:spacing w:line="276" w:lineRule="auto"/>
        <w:jc w:val="both"/>
        <w:rPr>
          <w:rFonts w:ascii="Arial" w:hAnsi="Arial" w:cs="Arial"/>
          <w:b/>
          <w:sz w:val="20"/>
          <w:szCs w:val="20"/>
        </w:rPr>
      </w:pPr>
      <w:r w:rsidRPr="00F44CC5">
        <w:rPr>
          <w:rFonts w:ascii="Arial" w:hAnsi="Arial" w:cs="Arial"/>
          <w:b/>
          <w:sz w:val="20"/>
          <w:szCs w:val="20"/>
        </w:rPr>
        <w:t>Sprejme se predlog Odloka o ustanovitvi režijskega obrata Občine Tržič, v prvi obravnavi.</w:t>
      </w:r>
    </w:p>
    <w:tbl>
      <w:tblPr>
        <w:tblW w:w="0" w:type="auto"/>
        <w:tblLook w:val="01E0" w:firstRow="1" w:lastRow="1" w:firstColumn="1" w:lastColumn="1" w:noHBand="0" w:noVBand="0"/>
      </w:tblPr>
      <w:tblGrid>
        <w:gridCol w:w="1068"/>
        <w:gridCol w:w="1794"/>
      </w:tblGrid>
      <w:tr w:rsidR="00286580" w:rsidRPr="00C14ED6" w:rsidTr="007F7386">
        <w:tc>
          <w:tcPr>
            <w:tcW w:w="2862" w:type="dxa"/>
            <w:gridSpan w:val="2"/>
          </w:tcPr>
          <w:p w:rsidR="00D75118" w:rsidRPr="007378D1" w:rsidRDefault="00D75118" w:rsidP="004D0761">
            <w:pPr>
              <w:spacing w:line="276" w:lineRule="auto"/>
              <w:jc w:val="both"/>
              <w:rPr>
                <w:rFonts w:ascii="Arial" w:hAnsi="Arial" w:cs="Arial"/>
                <w:sz w:val="20"/>
                <w:szCs w:val="20"/>
              </w:rPr>
            </w:pPr>
          </w:p>
          <w:p w:rsidR="00286580" w:rsidRPr="007378D1" w:rsidRDefault="00286580" w:rsidP="004D0761">
            <w:pPr>
              <w:spacing w:line="276" w:lineRule="auto"/>
              <w:jc w:val="both"/>
              <w:rPr>
                <w:rFonts w:ascii="Arial" w:hAnsi="Arial" w:cs="Arial"/>
                <w:sz w:val="20"/>
                <w:szCs w:val="20"/>
              </w:rPr>
            </w:pPr>
            <w:r w:rsidRPr="007378D1">
              <w:rPr>
                <w:rFonts w:ascii="Arial" w:hAnsi="Arial" w:cs="Arial"/>
                <w:sz w:val="20"/>
                <w:szCs w:val="20"/>
              </w:rPr>
              <w:t xml:space="preserve">Prisotnih je </w:t>
            </w:r>
            <w:r w:rsidR="00535A5D" w:rsidRPr="007378D1">
              <w:rPr>
                <w:rFonts w:ascii="Arial" w:hAnsi="Arial" w:cs="Arial"/>
                <w:sz w:val="20"/>
                <w:szCs w:val="20"/>
              </w:rPr>
              <w:t>1</w:t>
            </w:r>
            <w:r w:rsidR="007378D1" w:rsidRPr="007378D1">
              <w:rPr>
                <w:rFonts w:ascii="Arial" w:hAnsi="Arial" w:cs="Arial"/>
                <w:sz w:val="20"/>
                <w:szCs w:val="20"/>
              </w:rPr>
              <w:t>7</w:t>
            </w:r>
            <w:r w:rsidRPr="007378D1">
              <w:rPr>
                <w:rFonts w:ascii="Arial" w:hAnsi="Arial" w:cs="Arial"/>
                <w:sz w:val="20"/>
                <w:szCs w:val="20"/>
              </w:rPr>
              <w:t xml:space="preserve"> svetnikov.</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286580" w:rsidRPr="007378D1" w:rsidRDefault="00535A5D" w:rsidP="004D0761">
            <w:pPr>
              <w:spacing w:line="276" w:lineRule="auto"/>
              <w:jc w:val="right"/>
              <w:rPr>
                <w:rFonts w:ascii="Arial" w:hAnsi="Arial" w:cs="Arial"/>
                <w:sz w:val="20"/>
                <w:szCs w:val="20"/>
              </w:rPr>
            </w:pPr>
            <w:r w:rsidRPr="007378D1">
              <w:rPr>
                <w:rFonts w:ascii="Arial" w:hAnsi="Arial" w:cs="Arial"/>
                <w:sz w:val="20"/>
                <w:szCs w:val="20"/>
              </w:rPr>
              <w:t>1</w:t>
            </w:r>
            <w:r w:rsidR="007378D1" w:rsidRPr="007378D1">
              <w:rPr>
                <w:rFonts w:ascii="Arial" w:hAnsi="Arial" w:cs="Arial"/>
                <w:sz w:val="20"/>
                <w:szCs w:val="20"/>
              </w:rPr>
              <w:t>7</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286580" w:rsidRPr="007378D1" w:rsidRDefault="00C14ED6" w:rsidP="004D0761">
            <w:pPr>
              <w:spacing w:line="276" w:lineRule="auto"/>
              <w:jc w:val="right"/>
              <w:rPr>
                <w:rFonts w:ascii="Arial" w:hAnsi="Arial" w:cs="Arial"/>
                <w:sz w:val="20"/>
                <w:szCs w:val="20"/>
              </w:rPr>
            </w:pPr>
            <w:r w:rsidRPr="007378D1">
              <w:rPr>
                <w:rFonts w:ascii="Arial" w:hAnsi="Arial" w:cs="Arial"/>
                <w:sz w:val="20"/>
                <w:szCs w:val="20"/>
              </w:rPr>
              <w:t>0</w:t>
            </w:r>
          </w:p>
        </w:tc>
      </w:tr>
    </w:tbl>
    <w:p w:rsidR="00286580" w:rsidRPr="004C248B" w:rsidRDefault="00286580"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BE5B4C" w:rsidRPr="00DB345E" w:rsidRDefault="00BE5B4C" w:rsidP="004D0761">
      <w:pPr>
        <w:spacing w:line="276" w:lineRule="auto"/>
        <w:jc w:val="both"/>
        <w:rPr>
          <w:rFonts w:ascii="Arial" w:hAnsi="Arial" w:cs="Arial"/>
          <w:sz w:val="20"/>
          <w:szCs w:val="20"/>
        </w:rPr>
      </w:pPr>
    </w:p>
    <w:p w:rsidR="005636EF" w:rsidRDefault="005636EF" w:rsidP="004D0761">
      <w:pPr>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F44CC5" w:rsidRPr="004C248B" w:rsidTr="00B333F0">
        <w:trPr>
          <w:trHeight w:val="442"/>
        </w:trPr>
        <w:tc>
          <w:tcPr>
            <w:tcW w:w="1681" w:type="dxa"/>
          </w:tcPr>
          <w:p w:rsidR="00F44CC5" w:rsidRPr="00B333F0" w:rsidRDefault="00F44CC5" w:rsidP="00B333F0">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9</w:t>
            </w:r>
            <w:r w:rsidRPr="004C248B">
              <w:rPr>
                <w:rFonts w:ascii="Arial" w:hAnsi="Arial" w:cs="Arial"/>
                <w:b/>
                <w:sz w:val="20"/>
                <w:szCs w:val="20"/>
                <w:u w:val="single"/>
              </w:rPr>
              <w:t xml:space="preserve">. točki:      </w:t>
            </w:r>
          </w:p>
        </w:tc>
        <w:tc>
          <w:tcPr>
            <w:tcW w:w="6985" w:type="dxa"/>
          </w:tcPr>
          <w:p w:rsidR="00F44CC5" w:rsidRPr="00B333F0" w:rsidRDefault="00F44CC5" w:rsidP="00B333F0">
            <w:pPr>
              <w:spacing w:line="276" w:lineRule="auto"/>
              <w:jc w:val="both"/>
              <w:rPr>
                <w:rFonts w:ascii="Arial" w:hAnsi="Arial" w:cs="Arial"/>
                <w:b/>
                <w:sz w:val="20"/>
                <w:szCs w:val="20"/>
              </w:rPr>
            </w:pPr>
            <w:r w:rsidRPr="00F44CC5">
              <w:rPr>
                <w:rFonts w:ascii="Arial" w:hAnsi="Arial" w:cs="Arial"/>
                <w:b/>
                <w:sz w:val="20"/>
                <w:szCs w:val="20"/>
              </w:rPr>
              <w:t>Osnutek Odloka o proračunu Občine Tržič za leto 2023 – prva obravnava</w:t>
            </w:r>
          </w:p>
        </w:tc>
      </w:tr>
    </w:tbl>
    <w:p w:rsidR="00F44CC5" w:rsidRDefault="00F44CC5" w:rsidP="00F44CC5">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Pr>
          <w:rFonts w:ascii="Arial" w:hAnsi="Arial" w:cs="Arial"/>
          <w:color w:val="000000"/>
          <w:sz w:val="20"/>
          <w:szCs w:val="20"/>
        </w:rPr>
        <w:t>s</w:t>
      </w:r>
      <w:r w:rsidR="007378D1">
        <w:rPr>
          <w:rFonts w:ascii="Arial" w:hAnsi="Arial" w:cs="Arial"/>
          <w:color w:val="000000"/>
          <w:sz w:val="20"/>
          <w:szCs w:val="20"/>
        </w:rPr>
        <w:t>o</w:t>
      </w:r>
      <w:r>
        <w:rPr>
          <w:rFonts w:ascii="Arial" w:hAnsi="Arial" w:cs="Arial"/>
          <w:color w:val="000000"/>
          <w:sz w:val="20"/>
          <w:szCs w:val="20"/>
        </w:rPr>
        <w:t xml:space="preserve"> podal</w:t>
      </w:r>
      <w:r w:rsidR="007378D1">
        <w:rPr>
          <w:rFonts w:ascii="Arial" w:hAnsi="Arial" w:cs="Arial"/>
          <w:color w:val="000000"/>
          <w:sz w:val="20"/>
          <w:szCs w:val="20"/>
        </w:rPr>
        <w:t>i Dušan BODLAJ – podžupan,</w:t>
      </w:r>
      <w:r>
        <w:rPr>
          <w:rFonts w:ascii="Arial" w:hAnsi="Arial" w:cs="Arial"/>
          <w:color w:val="000000"/>
          <w:sz w:val="20"/>
          <w:szCs w:val="20"/>
        </w:rPr>
        <w:t xml:space="preserve"> Klemen </w:t>
      </w:r>
      <w:r w:rsidR="00F51BA5">
        <w:rPr>
          <w:rFonts w:ascii="Arial" w:hAnsi="Arial" w:cs="Arial"/>
          <w:color w:val="000000"/>
          <w:sz w:val="20"/>
          <w:szCs w:val="20"/>
        </w:rPr>
        <w:t>SRNA</w:t>
      </w:r>
      <w:r>
        <w:rPr>
          <w:rFonts w:ascii="Arial" w:hAnsi="Arial" w:cs="Arial"/>
          <w:color w:val="000000"/>
          <w:sz w:val="20"/>
          <w:szCs w:val="20"/>
        </w:rPr>
        <w:t xml:space="preserve"> – direktor občinske uprave in Marjeta MAČEK – vodja Urada za finance, javna naročila in digitalni razvoj.  </w:t>
      </w:r>
    </w:p>
    <w:p w:rsidR="00F44CC5" w:rsidRDefault="00F44CC5" w:rsidP="00F44CC5">
      <w:pPr>
        <w:spacing w:line="276" w:lineRule="auto"/>
        <w:jc w:val="both"/>
        <w:rPr>
          <w:rFonts w:ascii="Arial" w:hAnsi="Arial" w:cs="Arial"/>
          <w:color w:val="000000"/>
          <w:sz w:val="20"/>
          <w:szCs w:val="20"/>
        </w:rPr>
      </w:pPr>
    </w:p>
    <w:p w:rsidR="00F44CC5" w:rsidRDefault="00F44CC5" w:rsidP="00F44CC5">
      <w:pPr>
        <w:spacing w:line="276" w:lineRule="auto"/>
        <w:jc w:val="both"/>
        <w:rPr>
          <w:rFonts w:ascii="Arial" w:hAnsi="Arial" w:cs="Arial"/>
          <w:color w:val="000000"/>
          <w:sz w:val="20"/>
          <w:szCs w:val="20"/>
        </w:rPr>
      </w:pPr>
      <w:r>
        <w:rPr>
          <w:rFonts w:ascii="Arial" w:hAnsi="Arial" w:cs="Arial"/>
          <w:color w:val="000000"/>
          <w:sz w:val="20"/>
          <w:szCs w:val="20"/>
        </w:rPr>
        <w:t>Teja NEMEC</w:t>
      </w:r>
      <w:r w:rsidR="00B87F32">
        <w:rPr>
          <w:rFonts w:ascii="Arial" w:hAnsi="Arial" w:cs="Arial"/>
          <w:color w:val="000000"/>
          <w:sz w:val="20"/>
          <w:szCs w:val="20"/>
        </w:rPr>
        <w:t xml:space="preserve"> je povedala, da se je Komisija za proračun in zaključni račun </w:t>
      </w:r>
      <w:r w:rsidR="00B87F32" w:rsidRPr="00B87F32">
        <w:rPr>
          <w:rFonts w:ascii="Arial" w:hAnsi="Arial" w:cs="Arial"/>
          <w:color w:val="000000"/>
          <w:sz w:val="20"/>
          <w:szCs w:val="20"/>
        </w:rPr>
        <w:t>seznanila z osnutkom Odloka o proračunu Občine Tržič za leto 2023. Predlog podpira ter Občinskemu svetu Občine Tržič predlaga njegovo potrditev.</w:t>
      </w:r>
    </w:p>
    <w:p w:rsidR="00C26CD1" w:rsidRDefault="00F44CC5" w:rsidP="00C26CD1">
      <w:pPr>
        <w:spacing w:line="276" w:lineRule="auto"/>
        <w:jc w:val="both"/>
        <w:rPr>
          <w:rFonts w:ascii="Arial" w:hAnsi="Arial" w:cs="Arial"/>
          <w:color w:val="000000"/>
          <w:sz w:val="20"/>
          <w:szCs w:val="20"/>
        </w:rPr>
      </w:pPr>
      <w:r w:rsidRPr="006E1D19">
        <w:rPr>
          <w:rFonts w:ascii="Arial" w:hAnsi="Arial" w:cs="Arial"/>
          <w:color w:val="000000"/>
          <w:sz w:val="20"/>
          <w:szCs w:val="20"/>
        </w:rPr>
        <w:t xml:space="preserve">Vida RAZTRESEN je poročala, da se je Odbor za družbene dejavnosti </w:t>
      </w:r>
      <w:r w:rsidR="00C26CD1" w:rsidRPr="00C26CD1">
        <w:rPr>
          <w:rFonts w:ascii="Arial" w:hAnsi="Arial" w:cs="Arial"/>
          <w:color w:val="000000"/>
          <w:sz w:val="20"/>
          <w:szCs w:val="20"/>
        </w:rPr>
        <w:t>seznanil z osnutkom Odloka o proračunu Občine Tržič za leto 2023 in ga predlaga članom Občinskega sveta Občine Tržič v sprejem.</w:t>
      </w:r>
      <w:r w:rsidR="00C26CD1">
        <w:rPr>
          <w:rFonts w:ascii="Arial" w:hAnsi="Arial" w:cs="Arial"/>
          <w:color w:val="000000"/>
          <w:sz w:val="20"/>
          <w:szCs w:val="20"/>
        </w:rPr>
        <w:t xml:space="preserve"> </w:t>
      </w:r>
      <w:r w:rsidR="00C26CD1" w:rsidRPr="00C26CD1">
        <w:rPr>
          <w:rFonts w:ascii="Arial" w:hAnsi="Arial" w:cs="Arial"/>
          <w:color w:val="000000"/>
          <w:sz w:val="20"/>
          <w:szCs w:val="20"/>
        </w:rPr>
        <w:t>Člani Odbora predlagajo, da se na seji Občinskega sveta pojasni problematika izgradnje prizidka Zdravstvenega doma Tržič.</w:t>
      </w:r>
    </w:p>
    <w:p w:rsidR="00F44CC5" w:rsidRPr="006E1D19" w:rsidRDefault="00F44CC5" w:rsidP="00F44CC5">
      <w:pPr>
        <w:spacing w:line="276" w:lineRule="auto"/>
        <w:jc w:val="both"/>
        <w:rPr>
          <w:rFonts w:ascii="Arial" w:hAnsi="Arial" w:cs="Arial"/>
          <w:color w:val="000000"/>
          <w:sz w:val="20"/>
          <w:szCs w:val="20"/>
        </w:rPr>
      </w:pPr>
      <w:bookmarkStart w:id="9" w:name="_Hlk114060914"/>
      <w:r w:rsidRPr="006E1D19">
        <w:rPr>
          <w:rFonts w:ascii="Arial" w:hAnsi="Arial" w:cs="Arial"/>
          <w:bCs/>
          <w:sz w:val="20"/>
          <w:szCs w:val="20"/>
        </w:rPr>
        <w:t>Nejc PERKO je povedal, da so člani Odbora za okolje in prostor</w:t>
      </w:r>
      <w:r w:rsidR="00B87F32">
        <w:rPr>
          <w:rFonts w:ascii="Arial" w:hAnsi="Arial" w:cs="Arial"/>
          <w:bCs/>
          <w:sz w:val="20"/>
          <w:szCs w:val="20"/>
        </w:rPr>
        <w:t xml:space="preserve"> po obravnavi</w:t>
      </w:r>
      <w:r w:rsidRPr="006E1D19">
        <w:rPr>
          <w:rFonts w:ascii="Arial" w:hAnsi="Arial" w:cs="Arial"/>
          <w:bCs/>
          <w:sz w:val="20"/>
          <w:szCs w:val="20"/>
        </w:rPr>
        <w:t xml:space="preserve"> soglasno sprejeli sklep,</w:t>
      </w:r>
      <w:bookmarkEnd w:id="9"/>
      <w:r w:rsidRPr="006E1D19">
        <w:rPr>
          <w:rFonts w:ascii="Arial" w:hAnsi="Arial" w:cs="Arial"/>
          <w:bCs/>
          <w:sz w:val="20"/>
          <w:szCs w:val="20"/>
        </w:rPr>
        <w:t xml:space="preserve"> da </w:t>
      </w:r>
      <w:r w:rsidR="00B87F32" w:rsidRPr="00B87F32">
        <w:rPr>
          <w:rFonts w:ascii="Arial" w:hAnsi="Arial" w:cs="Arial"/>
          <w:bCs/>
          <w:sz w:val="20"/>
          <w:szCs w:val="20"/>
        </w:rPr>
        <w:t>predlagajo osnutek Odloka o  proračunu Občine Tržič za leto 2023 v sprejem.</w:t>
      </w:r>
    </w:p>
    <w:p w:rsidR="00F44CC5" w:rsidRDefault="00F44CC5" w:rsidP="00F44CC5">
      <w:pPr>
        <w:spacing w:line="256" w:lineRule="auto"/>
        <w:jc w:val="both"/>
        <w:outlineLvl w:val="0"/>
        <w:rPr>
          <w:rFonts w:ascii="Arial" w:hAnsi="Arial" w:cs="Arial"/>
          <w:color w:val="000000"/>
          <w:sz w:val="20"/>
          <w:szCs w:val="20"/>
        </w:rPr>
      </w:pPr>
    </w:p>
    <w:p w:rsidR="00F44CC5" w:rsidRPr="004C248B" w:rsidRDefault="00F44CC5" w:rsidP="00F44CC5">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F44CC5" w:rsidRPr="004C248B" w:rsidRDefault="00F44CC5" w:rsidP="00F44CC5">
      <w:pPr>
        <w:spacing w:line="276" w:lineRule="auto"/>
        <w:jc w:val="both"/>
        <w:rPr>
          <w:rFonts w:ascii="Arial" w:hAnsi="Arial" w:cs="Arial"/>
          <w:color w:val="000000"/>
          <w:sz w:val="20"/>
          <w:szCs w:val="20"/>
        </w:rPr>
      </w:pPr>
    </w:p>
    <w:p w:rsidR="00F44CC5" w:rsidRDefault="00F44CC5" w:rsidP="00F44CC5">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Pr>
          <w:rFonts w:ascii="Arial" w:hAnsi="Arial" w:cs="Arial"/>
          <w:color w:val="000000"/>
          <w:sz w:val="20"/>
          <w:szCs w:val="20"/>
        </w:rPr>
        <w:t xml:space="preserve">li so svetniki </w:t>
      </w:r>
      <w:r w:rsidR="00AC0D89">
        <w:rPr>
          <w:rFonts w:ascii="Arial" w:hAnsi="Arial" w:cs="Arial"/>
          <w:color w:val="000000"/>
          <w:sz w:val="20"/>
          <w:szCs w:val="20"/>
        </w:rPr>
        <w:t xml:space="preserve">Vida RAZTRESEN, </w:t>
      </w:r>
      <w:r w:rsidR="0083049E">
        <w:rPr>
          <w:rFonts w:ascii="Arial" w:hAnsi="Arial" w:cs="Arial"/>
          <w:color w:val="000000"/>
          <w:sz w:val="20"/>
          <w:szCs w:val="20"/>
        </w:rPr>
        <w:t xml:space="preserve">Melanija PRIMOŽIČ, Tomaž MEGLIČ, </w:t>
      </w:r>
      <w:r w:rsidR="00AB6FE6">
        <w:rPr>
          <w:rFonts w:ascii="Arial" w:hAnsi="Arial" w:cs="Arial"/>
          <w:color w:val="000000"/>
          <w:sz w:val="20"/>
          <w:szCs w:val="20"/>
        </w:rPr>
        <w:t xml:space="preserve">Mladen NOVKOVIĆ, </w:t>
      </w:r>
      <w:r w:rsidR="00547D85">
        <w:rPr>
          <w:rFonts w:ascii="Arial" w:hAnsi="Arial" w:cs="Arial"/>
          <w:color w:val="000000"/>
          <w:sz w:val="20"/>
          <w:szCs w:val="20"/>
        </w:rPr>
        <w:t>Metka GABERC</w:t>
      </w:r>
      <w:r w:rsidR="002625CA">
        <w:rPr>
          <w:rFonts w:ascii="Arial" w:hAnsi="Arial" w:cs="Arial"/>
          <w:color w:val="000000"/>
          <w:sz w:val="20"/>
          <w:szCs w:val="20"/>
        </w:rPr>
        <w:t xml:space="preserve"> in</w:t>
      </w:r>
      <w:r w:rsidR="00547D85">
        <w:rPr>
          <w:rFonts w:ascii="Arial" w:hAnsi="Arial" w:cs="Arial"/>
          <w:color w:val="000000"/>
          <w:sz w:val="20"/>
          <w:szCs w:val="20"/>
        </w:rPr>
        <w:t xml:space="preserve"> Jaka JANKOVEC</w:t>
      </w:r>
      <w:r w:rsidR="002625CA">
        <w:rPr>
          <w:rFonts w:ascii="Arial" w:hAnsi="Arial" w:cs="Arial"/>
          <w:color w:val="000000"/>
          <w:sz w:val="20"/>
          <w:szCs w:val="20"/>
        </w:rPr>
        <w:t>.</w:t>
      </w:r>
    </w:p>
    <w:p w:rsidR="00547D85" w:rsidRDefault="00547D85" w:rsidP="00F44CC5">
      <w:pPr>
        <w:spacing w:line="276" w:lineRule="auto"/>
        <w:jc w:val="both"/>
        <w:rPr>
          <w:rFonts w:ascii="Arial" w:hAnsi="Arial" w:cs="Arial"/>
          <w:color w:val="000000"/>
          <w:sz w:val="20"/>
          <w:szCs w:val="20"/>
        </w:rPr>
      </w:pPr>
    </w:p>
    <w:p w:rsidR="00547D85" w:rsidRDefault="00547D85" w:rsidP="00F44CC5">
      <w:pPr>
        <w:spacing w:line="276" w:lineRule="auto"/>
        <w:jc w:val="both"/>
        <w:rPr>
          <w:rFonts w:ascii="Arial" w:hAnsi="Arial" w:cs="Arial"/>
          <w:color w:val="000000"/>
          <w:sz w:val="20"/>
          <w:szCs w:val="20"/>
        </w:rPr>
      </w:pPr>
      <w:r>
        <w:rPr>
          <w:rFonts w:ascii="Arial" w:hAnsi="Arial" w:cs="Arial"/>
          <w:color w:val="000000"/>
          <w:sz w:val="20"/>
          <w:szCs w:val="20"/>
        </w:rPr>
        <w:t>Rok za oddajo predlogov je petek, 30. 9. 2022.</w:t>
      </w:r>
    </w:p>
    <w:p w:rsidR="00F44CC5" w:rsidRPr="004C248B" w:rsidRDefault="00F44CC5" w:rsidP="00F44CC5">
      <w:pPr>
        <w:spacing w:line="276" w:lineRule="auto"/>
        <w:jc w:val="both"/>
        <w:rPr>
          <w:rFonts w:ascii="Arial" w:hAnsi="Arial" w:cs="Arial"/>
          <w:color w:val="000000"/>
          <w:sz w:val="20"/>
          <w:szCs w:val="20"/>
        </w:rPr>
      </w:pPr>
    </w:p>
    <w:p w:rsidR="00F44CC5" w:rsidRPr="004C248B" w:rsidRDefault="00F44CC5" w:rsidP="00F44CC5">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F44CC5" w:rsidRPr="004C248B" w:rsidRDefault="00F44CC5" w:rsidP="00F44CC5">
      <w:pPr>
        <w:spacing w:line="276" w:lineRule="auto"/>
        <w:jc w:val="both"/>
        <w:rPr>
          <w:rFonts w:ascii="Arial" w:hAnsi="Arial" w:cs="Arial"/>
          <w:sz w:val="20"/>
          <w:szCs w:val="20"/>
        </w:rPr>
      </w:pPr>
    </w:p>
    <w:p w:rsidR="00F44CC5" w:rsidRPr="004C248B" w:rsidRDefault="00F44CC5" w:rsidP="00F44CC5">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536</w:t>
      </w:r>
      <w:r w:rsidRPr="004C248B">
        <w:rPr>
          <w:rFonts w:ascii="Arial" w:hAnsi="Arial" w:cs="Arial"/>
          <w:b/>
          <w:sz w:val="20"/>
          <w:szCs w:val="20"/>
          <w:u w:val="single"/>
        </w:rPr>
        <w:t>-</w:t>
      </w:r>
      <w:r>
        <w:rPr>
          <w:rFonts w:ascii="Arial" w:hAnsi="Arial" w:cs="Arial"/>
          <w:b/>
          <w:sz w:val="20"/>
          <w:szCs w:val="20"/>
          <w:u w:val="single"/>
        </w:rPr>
        <w:t>30</w:t>
      </w:r>
      <w:r w:rsidRPr="004C248B">
        <w:rPr>
          <w:rFonts w:ascii="Arial" w:hAnsi="Arial" w:cs="Arial"/>
          <w:b/>
          <w:sz w:val="20"/>
          <w:szCs w:val="20"/>
          <w:u w:val="single"/>
        </w:rPr>
        <w:t>-</w:t>
      </w:r>
      <w:r>
        <w:rPr>
          <w:rFonts w:ascii="Arial" w:hAnsi="Arial" w:cs="Arial"/>
          <w:b/>
          <w:sz w:val="20"/>
          <w:szCs w:val="20"/>
          <w:u w:val="single"/>
        </w:rPr>
        <w:t>9</w:t>
      </w:r>
      <w:r w:rsidRPr="004C248B">
        <w:rPr>
          <w:rFonts w:ascii="Arial" w:hAnsi="Arial" w:cs="Arial"/>
          <w:b/>
          <w:sz w:val="20"/>
          <w:szCs w:val="20"/>
          <w:u w:val="single"/>
        </w:rPr>
        <w:t>-2022:</w:t>
      </w:r>
    </w:p>
    <w:p w:rsidR="00F44CC5" w:rsidRPr="004C248B" w:rsidRDefault="00F44CC5" w:rsidP="00F44CC5">
      <w:pPr>
        <w:spacing w:line="276" w:lineRule="auto"/>
        <w:jc w:val="both"/>
        <w:rPr>
          <w:rFonts w:ascii="Arial" w:hAnsi="Arial" w:cs="Arial"/>
          <w:b/>
          <w:sz w:val="20"/>
          <w:szCs w:val="20"/>
        </w:rPr>
      </w:pPr>
      <w:r w:rsidRPr="00F44CC5">
        <w:rPr>
          <w:rFonts w:ascii="Arial" w:hAnsi="Arial" w:cs="Arial"/>
          <w:b/>
          <w:sz w:val="20"/>
          <w:szCs w:val="20"/>
        </w:rPr>
        <w:t>Občinski svet Občine Tržič sprejme osnutek Odloka o  proračunu Občine Tržič za leto 2023.</w:t>
      </w:r>
    </w:p>
    <w:tbl>
      <w:tblPr>
        <w:tblW w:w="0" w:type="auto"/>
        <w:tblLook w:val="01E0" w:firstRow="1" w:lastRow="1" w:firstColumn="1" w:lastColumn="1" w:noHBand="0" w:noVBand="0"/>
      </w:tblPr>
      <w:tblGrid>
        <w:gridCol w:w="1068"/>
        <w:gridCol w:w="1794"/>
      </w:tblGrid>
      <w:tr w:rsidR="00F44CC5" w:rsidRPr="00C14ED6" w:rsidTr="00F44CC5">
        <w:tc>
          <w:tcPr>
            <w:tcW w:w="2862" w:type="dxa"/>
            <w:gridSpan w:val="2"/>
          </w:tcPr>
          <w:p w:rsidR="00F44CC5" w:rsidRPr="002625CA" w:rsidRDefault="00F44CC5" w:rsidP="00F44CC5">
            <w:pPr>
              <w:spacing w:line="276" w:lineRule="auto"/>
              <w:jc w:val="both"/>
              <w:rPr>
                <w:rFonts w:ascii="Arial" w:hAnsi="Arial" w:cs="Arial"/>
                <w:sz w:val="20"/>
                <w:szCs w:val="20"/>
              </w:rPr>
            </w:pPr>
          </w:p>
          <w:p w:rsidR="00F44CC5" w:rsidRPr="002625CA" w:rsidRDefault="00F44CC5" w:rsidP="00F44CC5">
            <w:pPr>
              <w:spacing w:line="276" w:lineRule="auto"/>
              <w:jc w:val="both"/>
              <w:rPr>
                <w:rFonts w:ascii="Arial" w:hAnsi="Arial" w:cs="Arial"/>
                <w:sz w:val="20"/>
                <w:szCs w:val="20"/>
              </w:rPr>
            </w:pPr>
            <w:r w:rsidRPr="002625CA">
              <w:rPr>
                <w:rFonts w:ascii="Arial" w:hAnsi="Arial" w:cs="Arial"/>
                <w:sz w:val="20"/>
                <w:szCs w:val="20"/>
              </w:rPr>
              <w:t xml:space="preserve">Prisotnih je </w:t>
            </w:r>
            <w:r w:rsidR="002625CA" w:rsidRPr="002625CA">
              <w:rPr>
                <w:rFonts w:ascii="Arial" w:hAnsi="Arial" w:cs="Arial"/>
                <w:sz w:val="20"/>
                <w:szCs w:val="20"/>
              </w:rPr>
              <w:t>20</w:t>
            </w:r>
            <w:r w:rsidRPr="002625CA">
              <w:rPr>
                <w:rFonts w:ascii="Arial" w:hAnsi="Arial" w:cs="Arial"/>
                <w:sz w:val="20"/>
                <w:szCs w:val="20"/>
              </w:rPr>
              <w:t xml:space="preserve"> svetnikov.</w:t>
            </w:r>
          </w:p>
        </w:tc>
      </w:tr>
      <w:tr w:rsidR="00F44CC5" w:rsidRPr="00C14ED6" w:rsidTr="00F44CC5">
        <w:tc>
          <w:tcPr>
            <w:tcW w:w="1068" w:type="dxa"/>
          </w:tcPr>
          <w:p w:rsidR="00F44CC5" w:rsidRPr="004C248B" w:rsidRDefault="00F44CC5" w:rsidP="00F44CC5">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F44CC5" w:rsidRPr="002625CA" w:rsidRDefault="002625CA" w:rsidP="00F44CC5">
            <w:pPr>
              <w:spacing w:line="276" w:lineRule="auto"/>
              <w:jc w:val="right"/>
              <w:rPr>
                <w:rFonts w:ascii="Arial" w:hAnsi="Arial" w:cs="Arial"/>
                <w:sz w:val="20"/>
                <w:szCs w:val="20"/>
              </w:rPr>
            </w:pPr>
            <w:r w:rsidRPr="002625CA">
              <w:rPr>
                <w:rFonts w:ascii="Arial" w:hAnsi="Arial" w:cs="Arial"/>
                <w:sz w:val="20"/>
                <w:szCs w:val="20"/>
              </w:rPr>
              <w:t>20</w:t>
            </w:r>
          </w:p>
        </w:tc>
      </w:tr>
      <w:tr w:rsidR="00F44CC5" w:rsidRPr="00C14ED6" w:rsidTr="00F44CC5">
        <w:tc>
          <w:tcPr>
            <w:tcW w:w="1068" w:type="dxa"/>
          </w:tcPr>
          <w:p w:rsidR="00F44CC5" w:rsidRPr="004C248B" w:rsidRDefault="00F44CC5" w:rsidP="00F44CC5">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F44CC5" w:rsidRPr="002625CA" w:rsidRDefault="00F44CC5" w:rsidP="00F44CC5">
            <w:pPr>
              <w:spacing w:line="276" w:lineRule="auto"/>
              <w:jc w:val="right"/>
              <w:rPr>
                <w:rFonts w:ascii="Arial" w:hAnsi="Arial" w:cs="Arial"/>
                <w:sz w:val="20"/>
                <w:szCs w:val="20"/>
              </w:rPr>
            </w:pPr>
            <w:r w:rsidRPr="002625CA">
              <w:rPr>
                <w:rFonts w:ascii="Arial" w:hAnsi="Arial" w:cs="Arial"/>
                <w:sz w:val="20"/>
                <w:szCs w:val="20"/>
              </w:rPr>
              <w:t>0</w:t>
            </w:r>
          </w:p>
        </w:tc>
      </w:tr>
    </w:tbl>
    <w:p w:rsidR="00F44CC5" w:rsidRPr="004C248B" w:rsidRDefault="00F44CC5" w:rsidP="00F44CC5">
      <w:pPr>
        <w:spacing w:line="276" w:lineRule="auto"/>
        <w:jc w:val="both"/>
        <w:rPr>
          <w:rFonts w:ascii="Arial" w:hAnsi="Arial" w:cs="Arial"/>
          <w:bCs/>
          <w:sz w:val="20"/>
          <w:szCs w:val="20"/>
        </w:rPr>
      </w:pPr>
      <w:r w:rsidRPr="004C248B">
        <w:rPr>
          <w:rFonts w:ascii="Arial" w:hAnsi="Arial" w:cs="Arial"/>
          <w:bCs/>
          <w:sz w:val="20"/>
          <w:szCs w:val="20"/>
        </w:rPr>
        <w:t>Sklep je bil sprejet.</w:t>
      </w:r>
    </w:p>
    <w:p w:rsidR="00F44CC5" w:rsidRDefault="00F44CC5" w:rsidP="004D0761">
      <w:pPr>
        <w:spacing w:line="276" w:lineRule="auto"/>
        <w:jc w:val="both"/>
        <w:rPr>
          <w:rFonts w:ascii="Arial" w:hAnsi="Arial" w:cs="Arial"/>
          <w:sz w:val="20"/>
          <w:szCs w:val="20"/>
        </w:rPr>
      </w:pPr>
    </w:p>
    <w:p w:rsidR="00F44CC5" w:rsidRDefault="00F44CC5" w:rsidP="004D0761">
      <w:pPr>
        <w:spacing w:line="276" w:lineRule="auto"/>
        <w:jc w:val="both"/>
        <w:rPr>
          <w:rFonts w:ascii="Arial" w:hAnsi="Arial" w:cs="Arial"/>
          <w:sz w:val="20"/>
          <w:szCs w:val="20"/>
        </w:rPr>
      </w:pPr>
    </w:p>
    <w:tbl>
      <w:tblPr>
        <w:tblW w:w="8666" w:type="dxa"/>
        <w:tblLook w:val="01E0" w:firstRow="1" w:lastRow="1" w:firstColumn="1" w:lastColumn="1" w:noHBand="0" w:noVBand="0"/>
      </w:tblPr>
      <w:tblGrid>
        <w:gridCol w:w="1681"/>
        <w:gridCol w:w="6985"/>
      </w:tblGrid>
      <w:tr w:rsidR="00F44CC5" w:rsidRPr="004C248B" w:rsidTr="00F44CC5">
        <w:trPr>
          <w:trHeight w:val="789"/>
        </w:trPr>
        <w:tc>
          <w:tcPr>
            <w:tcW w:w="1681" w:type="dxa"/>
          </w:tcPr>
          <w:p w:rsidR="00F44CC5" w:rsidRPr="004C248B" w:rsidRDefault="00F44CC5" w:rsidP="00F44CC5">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Pr>
                <w:rFonts w:ascii="Arial" w:hAnsi="Arial" w:cs="Arial"/>
                <w:b/>
                <w:sz w:val="20"/>
                <w:szCs w:val="20"/>
                <w:u w:val="single"/>
              </w:rPr>
              <w:t>10</w:t>
            </w:r>
            <w:r w:rsidRPr="004C248B">
              <w:rPr>
                <w:rFonts w:ascii="Arial" w:hAnsi="Arial" w:cs="Arial"/>
                <w:b/>
                <w:sz w:val="20"/>
                <w:szCs w:val="20"/>
                <w:u w:val="single"/>
              </w:rPr>
              <w:t xml:space="preserve">. točki:      </w:t>
            </w:r>
          </w:p>
        </w:tc>
        <w:tc>
          <w:tcPr>
            <w:tcW w:w="6985" w:type="dxa"/>
          </w:tcPr>
          <w:p w:rsidR="00F44CC5" w:rsidRPr="00F44CC5" w:rsidRDefault="00F44CC5" w:rsidP="00F44CC5">
            <w:pPr>
              <w:spacing w:line="276" w:lineRule="auto"/>
              <w:jc w:val="both"/>
              <w:rPr>
                <w:rFonts w:ascii="Arial" w:hAnsi="Arial" w:cs="Arial"/>
                <w:b/>
                <w:sz w:val="20"/>
                <w:szCs w:val="20"/>
              </w:rPr>
            </w:pPr>
            <w:r w:rsidRPr="00F44CC5">
              <w:rPr>
                <w:rFonts w:ascii="Arial" w:hAnsi="Arial" w:cs="Arial"/>
                <w:b/>
                <w:sz w:val="20"/>
                <w:szCs w:val="20"/>
              </w:rPr>
              <w:t>Sklep o delni povrnitvi stroškov volilne kampanje za lokalne volitve 2022 v Občini Tržič</w:t>
            </w:r>
          </w:p>
        </w:tc>
      </w:tr>
    </w:tbl>
    <w:p w:rsidR="00F44CC5" w:rsidRDefault="00F44CC5" w:rsidP="00F44CC5">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B96EE6">
        <w:rPr>
          <w:rFonts w:ascii="Arial" w:hAnsi="Arial" w:cs="Arial"/>
          <w:color w:val="000000"/>
          <w:sz w:val="20"/>
          <w:szCs w:val="20"/>
        </w:rPr>
        <w:t>je</w:t>
      </w:r>
      <w:r>
        <w:rPr>
          <w:rFonts w:ascii="Arial" w:hAnsi="Arial" w:cs="Arial"/>
          <w:color w:val="000000"/>
          <w:sz w:val="20"/>
          <w:szCs w:val="20"/>
        </w:rPr>
        <w:t xml:space="preserve"> podal Klemen Srna – direktor občinske uprave</w:t>
      </w:r>
      <w:r w:rsidR="00B96EE6">
        <w:rPr>
          <w:rFonts w:ascii="Arial" w:hAnsi="Arial" w:cs="Arial"/>
          <w:color w:val="000000"/>
          <w:sz w:val="20"/>
          <w:szCs w:val="20"/>
        </w:rPr>
        <w:t>.</w:t>
      </w:r>
    </w:p>
    <w:p w:rsidR="00F44CC5" w:rsidRDefault="00F44CC5" w:rsidP="00F44CC5">
      <w:pPr>
        <w:spacing w:line="256" w:lineRule="auto"/>
        <w:jc w:val="both"/>
        <w:outlineLvl w:val="0"/>
        <w:rPr>
          <w:rFonts w:ascii="Arial" w:hAnsi="Arial" w:cs="Arial"/>
          <w:color w:val="000000"/>
          <w:sz w:val="20"/>
          <w:szCs w:val="20"/>
        </w:rPr>
      </w:pPr>
    </w:p>
    <w:p w:rsidR="00F44CC5" w:rsidRPr="004C248B" w:rsidRDefault="00F44CC5" w:rsidP="00F44CC5">
      <w:pPr>
        <w:spacing w:line="256" w:lineRule="auto"/>
        <w:jc w:val="both"/>
        <w:outlineLvl w:val="0"/>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odprl razpravo.</w:t>
      </w:r>
    </w:p>
    <w:p w:rsidR="00F44CC5" w:rsidRPr="004C248B" w:rsidRDefault="00F44CC5" w:rsidP="00F44CC5">
      <w:pPr>
        <w:spacing w:line="276" w:lineRule="auto"/>
        <w:jc w:val="both"/>
        <w:rPr>
          <w:rFonts w:ascii="Arial" w:hAnsi="Arial" w:cs="Arial"/>
          <w:color w:val="000000"/>
          <w:sz w:val="20"/>
          <w:szCs w:val="20"/>
        </w:rPr>
      </w:pPr>
    </w:p>
    <w:p w:rsidR="00F44CC5" w:rsidRDefault="00F44CC5" w:rsidP="00F44CC5">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Pr>
          <w:rFonts w:ascii="Arial" w:hAnsi="Arial" w:cs="Arial"/>
          <w:color w:val="000000"/>
          <w:sz w:val="20"/>
          <w:szCs w:val="20"/>
        </w:rPr>
        <w:t>l</w:t>
      </w:r>
      <w:r w:rsidR="00F51BA5">
        <w:rPr>
          <w:rFonts w:ascii="Arial" w:hAnsi="Arial" w:cs="Arial"/>
          <w:color w:val="000000"/>
          <w:sz w:val="20"/>
          <w:szCs w:val="20"/>
        </w:rPr>
        <w:t xml:space="preserve"> ni nihče.</w:t>
      </w:r>
    </w:p>
    <w:p w:rsidR="00F44CC5" w:rsidRPr="004C248B" w:rsidRDefault="00F44CC5" w:rsidP="00F44CC5">
      <w:pPr>
        <w:spacing w:line="276" w:lineRule="auto"/>
        <w:jc w:val="both"/>
        <w:rPr>
          <w:rFonts w:ascii="Arial" w:hAnsi="Arial" w:cs="Arial"/>
          <w:color w:val="000000"/>
          <w:sz w:val="20"/>
          <w:szCs w:val="20"/>
        </w:rPr>
      </w:pPr>
    </w:p>
    <w:p w:rsidR="00F44CC5" w:rsidRPr="004C248B" w:rsidRDefault="00F44CC5" w:rsidP="00F44CC5">
      <w:pPr>
        <w:spacing w:line="276" w:lineRule="auto"/>
        <w:jc w:val="both"/>
        <w:rPr>
          <w:rFonts w:ascii="Arial" w:hAnsi="Arial" w:cs="Arial"/>
          <w:color w:val="000000"/>
          <w:sz w:val="20"/>
          <w:szCs w:val="20"/>
        </w:rPr>
      </w:pPr>
      <w:r>
        <w:rPr>
          <w:rFonts w:ascii="Arial" w:hAnsi="Arial" w:cs="Arial"/>
          <w:color w:val="000000"/>
          <w:sz w:val="20"/>
          <w:szCs w:val="20"/>
        </w:rPr>
        <w:t>Podžupan</w:t>
      </w:r>
      <w:r w:rsidRPr="004C248B">
        <w:rPr>
          <w:rFonts w:ascii="Arial" w:hAnsi="Arial" w:cs="Arial"/>
          <w:color w:val="000000"/>
          <w:sz w:val="20"/>
          <w:szCs w:val="20"/>
        </w:rPr>
        <w:t xml:space="preserve"> je zaprl razpravo in dal na glasovanje sklep.</w:t>
      </w:r>
    </w:p>
    <w:p w:rsidR="00F44CC5" w:rsidRPr="004C248B" w:rsidRDefault="00F44CC5" w:rsidP="00F44CC5">
      <w:pPr>
        <w:spacing w:line="276" w:lineRule="auto"/>
        <w:jc w:val="both"/>
        <w:rPr>
          <w:rFonts w:ascii="Arial" w:hAnsi="Arial" w:cs="Arial"/>
          <w:sz w:val="20"/>
          <w:szCs w:val="20"/>
        </w:rPr>
      </w:pPr>
    </w:p>
    <w:p w:rsidR="00F44CC5" w:rsidRPr="004C248B" w:rsidRDefault="00F44CC5" w:rsidP="00F44CC5">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53</w:t>
      </w:r>
      <w:r w:rsidR="00B96EE6">
        <w:rPr>
          <w:rFonts w:ascii="Arial" w:hAnsi="Arial" w:cs="Arial"/>
          <w:b/>
          <w:sz w:val="20"/>
          <w:szCs w:val="20"/>
          <w:u w:val="single"/>
        </w:rPr>
        <w:t>7</w:t>
      </w:r>
      <w:r w:rsidRPr="004C248B">
        <w:rPr>
          <w:rFonts w:ascii="Arial" w:hAnsi="Arial" w:cs="Arial"/>
          <w:b/>
          <w:sz w:val="20"/>
          <w:szCs w:val="20"/>
          <w:u w:val="single"/>
        </w:rPr>
        <w:t>-</w:t>
      </w:r>
      <w:r>
        <w:rPr>
          <w:rFonts w:ascii="Arial" w:hAnsi="Arial" w:cs="Arial"/>
          <w:b/>
          <w:sz w:val="20"/>
          <w:szCs w:val="20"/>
          <w:u w:val="single"/>
        </w:rPr>
        <w:t>30</w:t>
      </w:r>
      <w:r w:rsidRPr="004C248B">
        <w:rPr>
          <w:rFonts w:ascii="Arial" w:hAnsi="Arial" w:cs="Arial"/>
          <w:b/>
          <w:sz w:val="20"/>
          <w:szCs w:val="20"/>
          <w:u w:val="single"/>
        </w:rPr>
        <w:t>-</w:t>
      </w:r>
      <w:r w:rsidR="00B96EE6">
        <w:rPr>
          <w:rFonts w:ascii="Arial" w:hAnsi="Arial" w:cs="Arial"/>
          <w:b/>
          <w:sz w:val="20"/>
          <w:szCs w:val="20"/>
          <w:u w:val="single"/>
        </w:rPr>
        <w:t>10</w:t>
      </w:r>
      <w:r w:rsidRPr="004C248B">
        <w:rPr>
          <w:rFonts w:ascii="Arial" w:hAnsi="Arial" w:cs="Arial"/>
          <w:b/>
          <w:sz w:val="20"/>
          <w:szCs w:val="20"/>
          <w:u w:val="single"/>
        </w:rPr>
        <w:t>-2022:</w:t>
      </w:r>
    </w:p>
    <w:p w:rsidR="00B96EE6" w:rsidRPr="00B96EE6" w:rsidRDefault="00B96EE6" w:rsidP="00B96EE6">
      <w:pPr>
        <w:spacing w:line="276" w:lineRule="auto"/>
        <w:jc w:val="both"/>
        <w:rPr>
          <w:rFonts w:ascii="Arial" w:hAnsi="Arial" w:cs="Arial"/>
          <w:b/>
          <w:sz w:val="20"/>
          <w:szCs w:val="20"/>
        </w:rPr>
      </w:pPr>
      <w:r w:rsidRPr="00B96EE6">
        <w:rPr>
          <w:rFonts w:ascii="Arial" w:hAnsi="Arial" w:cs="Arial"/>
          <w:b/>
          <w:sz w:val="20"/>
          <w:szCs w:val="20"/>
        </w:rPr>
        <w:t>Sprejme se sklep o delni povrnitvi stroškov volilne kampanje za lokalne volitve</w:t>
      </w:r>
    </w:p>
    <w:p w:rsidR="00F44CC5" w:rsidRPr="004C248B" w:rsidRDefault="00B96EE6" w:rsidP="00B96EE6">
      <w:pPr>
        <w:spacing w:line="276" w:lineRule="auto"/>
        <w:jc w:val="both"/>
        <w:rPr>
          <w:rFonts w:ascii="Arial" w:hAnsi="Arial" w:cs="Arial"/>
          <w:b/>
          <w:sz w:val="20"/>
          <w:szCs w:val="20"/>
        </w:rPr>
      </w:pPr>
      <w:r w:rsidRPr="00B96EE6">
        <w:rPr>
          <w:rFonts w:ascii="Arial" w:hAnsi="Arial" w:cs="Arial"/>
          <w:b/>
          <w:sz w:val="20"/>
          <w:szCs w:val="20"/>
        </w:rPr>
        <w:t>2022 v Občini Tržič.</w:t>
      </w:r>
    </w:p>
    <w:tbl>
      <w:tblPr>
        <w:tblW w:w="0" w:type="auto"/>
        <w:tblLook w:val="01E0" w:firstRow="1" w:lastRow="1" w:firstColumn="1" w:lastColumn="1" w:noHBand="0" w:noVBand="0"/>
      </w:tblPr>
      <w:tblGrid>
        <w:gridCol w:w="1068"/>
        <w:gridCol w:w="1794"/>
      </w:tblGrid>
      <w:tr w:rsidR="00F44CC5" w:rsidRPr="00C14ED6" w:rsidTr="00F44CC5">
        <w:tc>
          <w:tcPr>
            <w:tcW w:w="2862" w:type="dxa"/>
            <w:gridSpan w:val="2"/>
          </w:tcPr>
          <w:p w:rsidR="00F44CC5" w:rsidRPr="00D23B56" w:rsidRDefault="00F44CC5" w:rsidP="00F44CC5">
            <w:pPr>
              <w:spacing w:line="276" w:lineRule="auto"/>
              <w:jc w:val="both"/>
              <w:rPr>
                <w:rFonts w:ascii="Arial" w:hAnsi="Arial" w:cs="Arial"/>
                <w:sz w:val="20"/>
                <w:szCs w:val="20"/>
              </w:rPr>
            </w:pPr>
          </w:p>
          <w:p w:rsidR="00F44CC5" w:rsidRPr="00D23B56" w:rsidRDefault="00F44CC5" w:rsidP="00F44CC5">
            <w:pPr>
              <w:spacing w:line="276" w:lineRule="auto"/>
              <w:jc w:val="both"/>
              <w:rPr>
                <w:rFonts w:ascii="Arial" w:hAnsi="Arial" w:cs="Arial"/>
                <w:sz w:val="20"/>
                <w:szCs w:val="20"/>
              </w:rPr>
            </w:pPr>
            <w:r w:rsidRPr="00D23B56">
              <w:rPr>
                <w:rFonts w:ascii="Arial" w:hAnsi="Arial" w:cs="Arial"/>
                <w:sz w:val="20"/>
                <w:szCs w:val="20"/>
              </w:rPr>
              <w:t xml:space="preserve">Prisotnih je </w:t>
            </w:r>
            <w:r w:rsidR="00EE41F2">
              <w:rPr>
                <w:rFonts w:ascii="Arial" w:hAnsi="Arial" w:cs="Arial"/>
                <w:sz w:val="20"/>
                <w:szCs w:val="20"/>
              </w:rPr>
              <w:t>20</w:t>
            </w:r>
            <w:r w:rsidRPr="00D23B56">
              <w:rPr>
                <w:rFonts w:ascii="Arial" w:hAnsi="Arial" w:cs="Arial"/>
                <w:sz w:val="20"/>
                <w:szCs w:val="20"/>
              </w:rPr>
              <w:t xml:space="preserve"> svetnikov.</w:t>
            </w:r>
          </w:p>
        </w:tc>
      </w:tr>
      <w:tr w:rsidR="00F44CC5" w:rsidRPr="00EE41F2" w:rsidTr="00F44CC5">
        <w:tc>
          <w:tcPr>
            <w:tcW w:w="1068" w:type="dxa"/>
          </w:tcPr>
          <w:p w:rsidR="00F44CC5" w:rsidRPr="00EE41F2" w:rsidRDefault="00F44CC5" w:rsidP="00F44CC5">
            <w:pPr>
              <w:spacing w:line="276" w:lineRule="auto"/>
              <w:jc w:val="both"/>
              <w:rPr>
                <w:rFonts w:ascii="Arial" w:hAnsi="Arial" w:cs="Arial"/>
                <w:sz w:val="20"/>
                <w:szCs w:val="20"/>
              </w:rPr>
            </w:pPr>
            <w:r w:rsidRPr="00EE41F2">
              <w:rPr>
                <w:rFonts w:ascii="Arial" w:hAnsi="Arial" w:cs="Arial"/>
                <w:sz w:val="20"/>
                <w:szCs w:val="20"/>
              </w:rPr>
              <w:t>ZA</w:t>
            </w:r>
          </w:p>
        </w:tc>
        <w:tc>
          <w:tcPr>
            <w:tcW w:w="1794" w:type="dxa"/>
          </w:tcPr>
          <w:p w:rsidR="00F44CC5" w:rsidRPr="00EE41F2" w:rsidRDefault="00EE41F2" w:rsidP="00F44CC5">
            <w:pPr>
              <w:spacing w:line="276" w:lineRule="auto"/>
              <w:jc w:val="right"/>
              <w:rPr>
                <w:rFonts w:ascii="Arial" w:hAnsi="Arial" w:cs="Arial"/>
                <w:sz w:val="20"/>
                <w:szCs w:val="20"/>
              </w:rPr>
            </w:pPr>
            <w:r w:rsidRPr="00EE41F2">
              <w:rPr>
                <w:rFonts w:ascii="Arial" w:hAnsi="Arial" w:cs="Arial"/>
                <w:sz w:val="20"/>
                <w:szCs w:val="20"/>
              </w:rPr>
              <w:t>20</w:t>
            </w:r>
          </w:p>
        </w:tc>
      </w:tr>
      <w:tr w:rsidR="00F44CC5" w:rsidRPr="00EE41F2" w:rsidTr="00F44CC5">
        <w:tc>
          <w:tcPr>
            <w:tcW w:w="1068" w:type="dxa"/>
          </w:tcPr>
          <w:p w:rsidR="00F44CC5" w:rsidRPr="00EE41F2" w:rsidRDefault="00F44CC5" w:rsidP="00F44CC5">
            <w:pPr>
              <w:spacing w:line="276" w:lineRule="auto"/>
              <w:jc w:val="both"/>
              <w:rPr>
                <w:rFonts w:ascii="Arial" w:hAnsi="Arial" w:cs="Arial"/>
                <w:sz w:val="20"/>
                <w:szCs w:val="20"/>
              </w:rPr>
            </w:pPr>
            <w:r w:rsidRPr="00EE41F2">
              <w:rPr>
                <w:rFonts w:ascii="Arial" w:hAnsi="Arial" w:cs="Arial"/>
                <w:sz w:val="20"/>
                <w:szCs w:val="20"/>
              </w:rPr>
              <w:t>PROTI</w:t>
            </w:r>
          </w:p>
        </w:tc>
        <w:tc>
          <w:tcPr>
            <w:tcW w:w="1794" w:type="dxa"/>
          </w:tcPr>
          <w:p w:rsidR="00F44CC5" w:rsidRPr="00EE41F2" w:rsidRDefault="00F44CC5" w:rsidP="00F44CC5">
            <w:pPr>
              <w:spacing w:line="276" w:lineRule="auto"/>
              <w:jc w:val="right"/>
              <w:rPr>
                <w:rFonts w:ascii="Arial" w:hAnsi="Arial" w:cs="Arial"/>
                <w:sz w:val="20"/>
                <w:szCs w:val="20"/>
              </w:rPr>
            </w:pPr>
            <w:r w:rsidRPr="00EE41F2">
              <w:rPr>
                <w:rFonts w:ascii="Arial" w:hAnsi="Arial" w:cs="Arial"/>
                <w:sz w:val="20"/>
                <w:szCs w:val="20"/>
              </w:rPr>
              <w:t>0</w:t>
            </w:r>
          </w:p>
        </w:tc>
      </w:tr>
    </w:tbl>
    <w:p w:rsidR="00F44CC5" w:rsidRPr="004C248B" w:rsidRDefault="00F44CC5" w:rsidP="00F44CC5">
      <w:pPr>
        <w:spacing w:line="276" w:lineRule="auto"/>
        <w:jc w:val="both"/>
        <w:rPr>
          <w:rFonts w:ascii="Arial" w:hAnsi="Arial" w:cs="Arial"/>
          <w:bCs/>
          <w:sz w:val="20"/>
          <w:szCs w:val="20"/>
        </w:rPr>
      </w:pPr>
      <w:r w:rsidRPr="00EE41F2">
        <w:rPr>
          <w:rFonts w:ascii="Arial" w:hAnsi="Arial" w:cs="Arial"/>
          <w:bCs/>
          <w:sz w:val="20"/>
          <w:szCs w:val="20"/>
        </w:rPr>
        <w:t>Sklep je bil sprejet.</w:t>
      </w:r>
    </w:p>
    <w:p w:rsidR="00F44CC5" w:rsidRDefault="00F44CC5" w:rsidP="004D0761">
      <w:pPr>
        <w:spacing w:line="276" w:lineRule="auto"/>
        <w:jc w:val="both"/>
        <w:rPr>
          <w:rFonts w:ascii="Arial" w:hAnsi="Arial" w:cs="Arial"/>
          <w:sz w:val="20"/>
          <w:szCs w:val="20"/>
        </w:rPr>
      </w:pPr>
    </w:p>
    <w:p w:rsidR="00F44CC5" w:rsidRDefault="00F44CC5" w:rsidP="004D0761">
      <w:pPr>
        <w:spacing w:line="276" w:lineRule="auto"/>
        <w:jc w:val="both"/>
        <w:rPr>
          <w:rFonts w:ascii="Arial" w:hAnsi="Arial" w:cs="Arial"/>
          <w:sz w:val="20"/>
          <w:szCs w:val="20"/>
        </w:rPr>
      </w:pPr>
    </w:p>
    <w:p w:rsidR="00197BAC" w:rsidRDefault="00197BAC" w:rsidP="004D0761">
      <w:pPr>
        <w:spacing w:line="276" w:lineRule="auto"/>
        <w:jc w:val="both"/>
        <w:rPr>
          <w:rFonts w:ascii="Arial" w:hAnsi="Arial" w:cs="Arial"/>
          <w:sz w:val="20"/>
          <w:szCs w:val="20"/>
        </w:rPr>
      </w:pPr>
    </w:p>
    <w:p w:rsidR="00197BAC" w:rsidRPr="00DB345E" w:rsidRDefault="00197BAC" w:rsidP="00197BAC">
      <w:pPr>
        <w:tabs>
          <w:tab w:val="left" w:pos="6195"/>
        </w:tabs>
        <w:spacing w:line="276" w:lineRule="auto"/>
        <w:jc w:val="both"/>
        <w:rPr>
          <w:rFonts w:ascii="Arial" w:hAnsi="Arial" w:cs="Arial"/>
          <w:sz w:val="20"/>
          <w:szCs w:val="20"/>
        </w:rPr>
      </w:pPr>
      <w:r>
        <w:rPr>
          <w:rFonts w:ascii="Arial" w:hAnsi="Arial" w:cs="Arial"/>
          <w:sz w:val="20"/>
          <w:szCs w:val="20"/>
        </w:rPr>
        <w:tab/>
      </w:r>
    </w:p>
    <w:p w:rsidR="00A14F94" w:rsidRPr="004C248B" w:rsidRDefault="00A14F94" w:rsidP="004D0761">
      <w:pPr>
        <w:spacing w:line="276" w:lineRule="auto"/>
        <w:jc w:val="both"/>
        <w:rPr>
          <w:rFonts w:ascii="Arial" w:hAnsi="Arial" w:cs="Arial"/>
          <w:sz w:val="20"/>
          <w:szCs w:val="20"/>
        </w:rPr>
      </w:pPr>
      <w:r w:rsidRPr="00805013">
        <w:rPr>
          <w:rFonts w:ascii="Arial" w:hAnsi="Arial" w:cs="Arial"/>
          <w:sz w:val="20"/>
          <w:szCs w:val="20"/>
        </w:rPr>
        <w:t xml:space="preserve">Seja Občinskega sveta je bila končana </w:t>
      </w:r>
      <w:r w:rsidRPr="00EE41F2">
        <w:rPr>
          <w:rFonts w:ascii="Arial" w:hAnsi="Arial" w:cs="Arial"/>
          <w:sz w:val="20"/>
          <w:szCs w:val="20"/>
        </w:rPr>
        <w:t xml:space="preserve">ob </w:t>
      </w:r>
      <w:r w:rsidR="00EE41F2" w:rsidRPr="00EE41F2">
        <w:rPr>
          <w:rFonts w:ascii="Arial" w:hAnsi="Arial" w:cs="Arial"/>
          <w:sz w:val="20"/>
          <w:szCs w:val="20"/>
        </w:rPr>
        <w:t>19.30</w:t>
      </w:r>
      <w:r w:rsidRPr="00EE41F2">
        <w:rPr>
          <w:rFonts w:ascii="Arial" w:hAnsi="Arial" w:cs="Arial"/>
          <w:sz w:val="20"/>
          <w:szCs w:val="20"/>
        </w:rPr>
        <w:t>.</w:t>
      </w:r>
    </w:p>
    <w:p w:rsidR="00A14F94" w:rsidRDefault="00A14F94" w:rsidP="004D0761">
      <w:pPr>
        <w:spacing w:line="276" w:lineRule="auto"/>
        <w:jc w:val="both"/>
        <w:rPr>
          <w:rFonts w:ascii="Arial" w:hAnsi="Arial" w:cs="Arial"/>
          <w:sz w:val="20"/>
          <w:szCs w:val="20"/>
        </w:rPr>
      </w:pPr>
    </w:p>
    <w:p w:rsidR="00197BAC" w:rsidRDefault="00197BAC" w:rsidP="004D0761">
      <w:pPr>
        <w:spacing w:line="276" w:lineRule="auto"/>
        <w:jc w:val="both"/>
        <w:rPr>
          <w:rFonts w:ascii="Arial" w:hAnsi="Arial" w:cs="Arial"/>
          <w:sz w:val="20"/>
          <w:szCs w:val="20"/>
        </w:rPr>
      </w:pPr>
    </w:p>
    <w:p w:rsidR="00197BAC" w:rsidRDefault="00197BAC" w:rsidP="004D0761">
      <w:pPr>
        <w:spacing w:line="276" w:lineRule="auto"/>
        <w:jc w:val="both"/>
        <w:rPr>
          <w:rFonts w:ascii="Arial" w:hAnsi="Arial" w:cs="Arial"/>
          <w:sz w:val="20"/>
          <w:szCs w:val="20"/>
        </w:rPr>
      </w:pPr>
    </w:p>
    <w:p w:rsidR="00197BAC" w:rsidRDefault="00197BAC" w:rsidP="004D0761">
      <w:pPr>
        <w:spacing w:line="276" w:lineRule="auto"/>
        <w:jc w:val="both"/>
        <w:rPr>
          <w:rFonts w:ascii="Arial" w:hAnsi="Arial" w:cs="Arial"/>
          <w:sz w:val="20"/>
          <w:szCs w:val="20"/>
        </w:rPr>
      </w:pPr>
    </w:p>
    <w:p w:rsidR="00197BAC" w:rsidRPr="004C248B" w:rsidRDefault="00197BAC"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F04826" w:rsidP="004D0761">
            <w:pPr>
              <w:spacing w:line="276" w:lineRule="auto"/>
              <w:jc w:val="center"/>
              <w:rPr>
                <w:rFonts w:ascii="Arial" w:hAnsi="Arial" w:cs="Arial"/>
                <w:b/>
                <w:sz w:val="20"/>
                <w:szCs w:val="20"/>
              </w:rPr>
            </w:pPr>
            <w:r>
              <w:rPr>
                <w:rFonts w:ascii="Arial" w:hAnsi="Arial" w:cs="Arial"/>
                <w:b/>
                <w:sz w:val="20"/>
                <w:szCs w:val="20"/>
              </w:rPr>
              <w:t>Dušan Bodlaj,</w:t>
            </w:r>
          </w:p>
        </w:tc>
      </w:tr>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4D0761">
            <w:pPr>
              <w:spacing w:line="276" w:lineRule="auto"/>
              <w:jc w:val="both"/>
              <w:rPr>
                <w:rFonts w:ascii="Arial" w:hAnsi="Arial" w:cs="Arial"/>
                <w:sz w:val="20"/>
                <w:szCs w:val="20"/>
              </w:rPr>
            </w:pPr>
          </w:p>
          <w:p w:rsidR="00A14F94" w:rsidRDefault="00A14F94" w:rsidP="004D0761">
            <w:pPr>
              <w:spacing w:line="276" w:lineRule="auto"/>
              <w:jc w:val="both"/>
              <w:rPr>
                <w:rFonts w:ascii="Arial" w:hAnsi="Arial" w:cs="Arial"/>
                <w:sz w:val="20"/>
                <w:szCs w:val="20"/>
              </w:rPr>
            </w:pPr>
          </w:p>
          <w:p w:rsidR="00197BAC" w:rsidRDefault="00197BAC" w:rsidP="004D0761">
            <w:pPr>
              <w:spacing w:line="276" w:lineRule="auto"/>
              <w:jc w:val="both"/>
              <w:rPr>
                <w:rFonts w:ascii="Arial" w:hAnsi="Arial" w:cs="Arial"/>
                <w:sz w:val="20"/>
                <w:szCs w:val="20"/>
              </w:rPr>
            </w:pPr>
          </w:p>
          <w:p w:rsidR="00197BAC" w:rsidRDefault="00197BAC" w:rsidP="004D0761">
            <w:pPr>
              <w:spacing w:line="276" w:lineRule="auto"/>
              <w:jc w:val="both"/>
              <w:rPr>
                <w:rFonts w:ascii="Arial" w:hAnsi="Arial" w:cs="Arial"/>
                <w:sz w:val="20"/>
                <w:szCs w:val="20"/>
              </w:rPr>
            </w:pPr>
          </w:p>
          <w:p w:rsidR="00197BAC" w:rsidRDefault="00197BAC" w:rsidP="004D0761">
            <w:pPr>
              <w:spacing w:line="276" w:lineRule="auto"/>
              <w:jc w:val="both"/>
              <w:rPr>
                <w:rFonts w:ascii="Arial" w:hAnsi="Arial" w:cs="Arial"/>
                <w:sz w:val="20"/>
                <w:szCs w:val="20"/>
              </w:rPr>
            </w:pPr>
          </w:p>
          <w:p w:rsidR="00197BAC" w:rsidRPr="004C248B" w:rsidRDefault="00197BAC" w:rsidP="004D0761">
            <w:pPr>
              <w:spacing w:line="276" w:lineRule="auto"/>
              <w:jc w:val="both"/>
              <w:rPr>
                <w:rFonts w:ascii="Arial" w:hAnsi="Arial" w:cs="Arial"/>
                <w:sz w:val="20"/>
                <w:szCs w:val="20"/>
              </w:rPr>
            </w:pPr>
          </w:p>
          <w:p w:rsidR="00FB10B7" w:rsidRPr="004C248B" w:rsidRDefault="00FB10B7" w:rsidP="004D0761">
            <w:pPr>
              <w:spacing w:line="276" w:lineRule="auto"/>
              <w:jc w:val="both"/>
              <w:rPr>
                <w:rFonts w:ascii="Arial" w:hAnsi="Arial" w:cs="Arial"/>
                <w:sz w:val="20"/>
                <w:szCs w:val="20"/>
              </w:rPr>
            </w:pPr>
          </w:p>
        </w:tc>
        <w:tc>
          <w:tcPr>
            <w:tcW w:w="3677" w:type="dxa"/>
          </w:tcPr>
          <w:p w:rsidR="00A14F94" w:rsidRPr="004C248B" w:rsidRDefault="00F04826" w:rsidP="004D0761">
            <w:pPr>
              <w:spacing w:line="276" w:lineRule="auto"/>
              <w:jc w:val="center"/>
              <w:rPr>
                <w:rFonts w:ascii="Arial" w:hAnsi="Arial" w:cs="Arial"/>
                <w:b/>
                <w:sz w:val="20"/>
                <w:szCs w:val="20"/>
              </w:rPr>
            </w:pPr>
            <w:r>
              <w:rPr>
                <w:rFonts w:ascii="Arial" w:hAnsi="Arial" w:cs="Arial"/>
                <w:b/>
                <w:sz w:val="20"/>
                <w:szCs w:val="20"/>
              </w:rPr>
              <w:t>p</w:t>
            </w:r>
            <w:r w:rsidR="000F117F">
              <w:rPr>
                <w:rFonts w:ascii="Arial" w:hAnsi="Arial" w:cs="Arial"/>
                <w:b/>
                <w:sz w:val="20"/>
                <w:szCs w:val="20"/>
              </w:rPr>
              <w:t>odžupan</w:t>
            </w:r>
            <w:r>
              <w:rPr>
                <w:rFonts w:ascii="Arial" w:hAnsi="Arial" w:cs="Arial"/>
                <w:b/>
                <w:sz w:val="20"/>
                <w:szCs w:val="20"/>
              </w:rPr>
              <w:t xml:space="preserve"> v začasnem opravljanju funkcije župana</w:t>
            </w:r>
          </w:p>
        </w:tc>
      </w:tr>
    </w:tbl>
    <w:p w:rsidR="001D6FD0" w:rsidRDefault="00BF3B37" w:rsidP="00FB10B7">
      <w:pPr>
        <w:spacing w:line="276" w:lineRule="auto"/>
        <w:jc w:val="both"/>
        <w:rPr>
          <w:rFonts w:ascii="Arial" w:hAnsi="Arial" w:cs="Arial"/>
          <w:sz w:val="20"/>
          <w:szCs w:val="20"/>
        </w:rPr>
      </w:pPr>
      <w:r w:rsidRPr="004C248B">
        <w:rPr>
          <w:rFonts w:ascii="Arial" w:hAnsi="Arial" w:cs="Arial"/>
          <w:sz w:val="20"/>
          <w:szCs w:val="20"/>
        </w:rPr>
        <w:t xml:space="preserve">Priloga </w:t>
      </w:r>
      <w:r w:rsidR="00B96EE6">
        <w:rPr>
          <w:rFonts w:ascii="Arial" w:hAnsi="Arial" w:cs="Arial"/>
          <w:sz w:val="20"/>
          <w:szCs w:val="20"/>
        </w:rPr>
        <w:t>1</w:t>
      </w:r>
      <w:r w:rsidR="00175647">
        <w:rPr>
          <w:rFonts w:ascii="Arial" w:hAnsi="Arial" w:cs="Arial"/>
          <w:sz w:val="20"/>
          <w:szCs w:val="20"/>
        </w:rPr>
        <w:t>:</w:t>
      </w:r>
      <w:r w:rsidRPr="004C248B">
        <w:rPr>
          <w:rFonts w:ascii="Arial" w:hAnsi="Arial" w:cs="Arial"/>
          <w:sz w:val="20"/>
          <w:szCs w:val="20"/>
        </w:rPr>
        <w:t xml:space="preserve"> Dobesedni prepis </w:t>
      </w:r>
      <w:r w:rsidR="004B3A6B">
        <w:rPr>
          <w:rFonts w:ascii="Arial" w:hAnsi="Arial" w:cs="Arial"/>
          <w:sz w:val="20"/>
          <w:szCs w:val="20"/>
        </w:rPr>
        <w:t>30</w:t>
      </w:r>
      <w:r w:rsidRPr="004C248B">
        <w:rPr>
          <w:rFonts w:ascii="Arial" w:hAnsi="Arial" w:cs="Arial"/>
          <w:sz w:val="20"/>
          <w:szCs w:val="20"/>
        </w:rPr>
        <w:t xml:space="preserve">. seje </w:t>
      </w:r>
    </w:p>
    <w:p w:rsidR="00F5325E" w:rsidRDefault="00F5325E" w:rsidP="00FB10B7">
      <w:pPr>
        <w:spacing w:line="276" w:lineRule="auto"/>
        <w:jc w:val="both"/>
        <w:rPr>
          <w:rFonts w:ascii="Arial" w:hAnsi="Arial" w:cs="Arial"/>
          <w:color w:val="000000"/>
          <w:sz w:val="20"/>
        </w:rPr>
      </w:pPr>
      <w:r>
        <w:rPr>
          <w:rFonts w:ascii="Arial" w:hAnsi="Arial" w:cs="Arial"/>
          <w:sz w:val="20"/>
          <w:szCs w:val="20"/>
        </w:rPr>
        <w:t xml:space="preserve">Priloga 2: Dopis </w:t>
      </w:r>
      <w:r>
        <w:rPr>
          <w:rFonts w:ascii="Arial" w:hAnsi="Arial" w:cs="Arial"/>
          <w:color w:val="000000"/>
          <w:sz w:val="20"/>
        </w:rPr>
        <w:t>stanovalca Cerkvene ulice g. Jerneja Jurkoviča</w:t>
      </w:r>
    </w:p>
    <w:p w:rsidR="00F43215" w:rsidRPr="004C248B" w:rsidRDefault="00F43215" w:rsidP="00FB10B7">
      <w:pPr>
        <w:spacing w:line="276" w:lineRule="auto"/>
        <w:jc w:val="both"/>
        <w:rPr>
          <w:rFonts w:ascii="Arial" w:hAnsi="Arial" w:cs="Arial"/>
          <w:sz w:val="20"/>
          <w:szCs w:val="20"/>
        </w:rPr>
      </w:pPr>
      <w:bookmarkStart w:id="10" w:name="_Hlk115699890"/>
      <w:bookmarkStart w:id="11" w:name="_GoBack"/>
      <w:r>
        <w:rPr>
          <w:rFonts w:ascii="Arial" w:hAnsi="Arial" w:cs="Arial"/>
          <w:sz w:val="20"/>
          <w:szCs w:val="20"/>
        </w:rPr>
        <w:t xml:space="preserve">Priloga 3: Odgovor na vprašanje svetnice Metke </w:t>
      </w:r>
      <w:r w:rsidRPr="00F43215">
        <w:rPr>
          <w:rFonts w:ascii="Arial" w:hAnsi="Arial" w:cs="Arial"/>
          <w:sz w:val="20"/>
          <w:szCs w:val="20"/>
        </w:rPr>
        <w:t>Gaberc (</w:t>
      </w:r>
      <w:r w:rsidRPr="00F43215">
        <w:rPr>
          <w:rFonts w:ascii="Arial" w:hAnsi="Arial" w:cs="Arial"/>
          <w:color w:val="000000"/>
          <w:sz w:val="20"/>
          <w:szCs w:val="20"/>
          <w:u w:val="single"/>
        </w:rPr>
        <w:t>V/p št. 1-30-2022</w:t>
      </w:r>
      <w:r w:rsidRPr="00F43215">
        <w:rPr>
          <w:rFonts w:ascii="Arial" w:hAnsi="Arial" w:cs="Arial"/>
          <w:color w:val="000000"/>
          <w:sz w:val="20"/>
          <w:szCs w:val="20"/>
          <w:u w:val="single"/>
        </w:rPr>
        <w:t>)</w:t>
      </w:r>
      <w:bookmarkEnd w:id="10"/>
      <w:bookmarkEnd w:id="11"/>
    </w:p>
    <w:sectPr w:rsidR="00F43215" w:rsidRPr="004C248B" w:rsidSect="00197BAC">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1134" w:right="1701" w:bottom="993"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847" w:rsidRDefault="00594847">
      <w:r>
        <w:separator/>
      </w:r>
    </w:p>
  </w:endnote>
  <w:endnote w:type="continuationSeparator" w:id="0">
    <w:p w:rsidR="00594847" w:rsidRDefault="0059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Arial-BoldMT">
    <w:panose1 w:val="00000000000000000000"/>
    <w:charset w:val="00"/>
    <w:family w:val="roman"/>
    <w:notTrueType/>
    <w:pitch w:val="default"/>
  </w:font>
  <w:font w:name="Arial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47" w:rsidRPr="00E76D6B" w:rsidRDefault="00594847">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594847" w:rsidRDefault="005948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47" w:rsidRPr="00CD6F7F" w:rsidRDefault="00594847"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594847" w:rsidRPr="00CD6F7F" w:rsidRDefault="00594847"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847" w:rsidRDefault="00594847">
      <w:r>
        <w:separator/>
      </w:r>
    </w:p>
  </w:footnote>
  <w:footnote w:type="continuationSeparator" w:id="0">
    <w:p w:rsidR="00594847" w:rsidRDefault="0059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47" w:rsidRDefault="00594847">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594847" w:rsidTr="00FE463B">
      <w:tc>
        <w:tcPr>
          <w:tcW w:w="8641" w:type="dxa"/>
        </w:tcPr>
        <w:p w:rsidR="00594847" w:rsidRDefault="00594847" w:rsidP="00766A9C">
          <w:pPr>
            <w:pStyle w:val="Glava"/>
            <w:jc w:val="center"/>
          </w:pPr>
          <w:r>
            <w:rPr>
              <w:noProof/>
            </w:rPr>
            <w:drawing>
              <wp:inline distT="0" distB="0" distL="0" distR="0">
                <wp:extent cx="685800" cy="1181100"/>
                <wp:effectExtent l="0" t="0" r="0" b="0"/>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594847" w:rsidRDefault="005948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F7F"/>
    <w:multiLevelType w:val="hybridMultilevel"/>
    <w:tmpl w:val="8384F68A"/>
    <w:lvl w:ilvl="0" w:tplc="34AE5BC6">
      <w:start w:val="1"/>
      <w:numFmt w:val="decimal"/>
      <w:lvlText w:val="%1"/>
      <w:lvlJc w:val="center"/>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03241F6F"/>
    <w:multiLevelType w:val="hybridMultilevel"/>
    <w:tmpl w:val="AB1E19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E0AA3"/>
    <w:multiLevelType w:val="hybridMultilevel"/>
    <w:tmpl w:val="993625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3F095A"/>
    <w:multiLevelType w:val="hybridMultilevel"/>
    <w:tmpl w:val="8CB0B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B774B2"/>
    <w:multiLevelType w:val="hybridMultilevel"/>
    <w:tmpl w:val="9B882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BD21DC"/>
    <w:multiLevelType w:val="hybridMultilevel"/>
    <w:tmpl w:val="3F70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794562"/>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42C0FA3"/>
    <w:multiLevelType w:val="hybridMultilevel"/>
    <w:tmpl w:val="87D694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5031CE"/>
    <w:multiLevelType w:val="hybridMultilevel"/>
    <w:tmpl w:val="8DF8F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8A1CA0"/>
    <w:multiLevelType w:val="hybridMultilevel"/>
    <w:tmpl w:val="9FDA1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F869E0"/>
    <w:multiLevelType w:val="hybridMultilevel"/>
    <w:tmpl w:val="23861528"/>
    <w:lvl w:ilvl="0" w:tplc="23888622">
      <w:start w:val="1"/>
      <w:numFmt w:val="decimal"/>
      <w:lvlText w:val="%1"/>
      <w:lvlJc w:val="center"/>
      <w:pPr>
        <w:ind w:left="108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EAF53D5"/>
    <w:multiLevelType w:val="multilevel"/>
    <w:tmpl w:val="C50AB05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576060"/>
    <w:multiLevelType w:val="hybridMultilevel"/>
    <w:tmpl w:val="058042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241519"/>
    <w:multiLevelType w:val="hybridMultilevel"/>
    <w:tmpl w:val="45367462"/>
    <w:lvl w:ilvl="0" w:tplc="1EE45C4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96F37AB"/>
    <w:multiLevelType w:val="hybridMultilevel"/>
    <w:tmpl w:val="F81A8C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2CF55C3B"/>
    <w:multiLevelType w:val="hybridMultilevel"/>
    <w:tmpl w:val="A1584F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7450CE"/>
    <w:multiLevelType w:val="hybridMultilevel"/>
    <w:tmpl w:val="8968CFDE"/>
    <w:lvl w:ilvl="0" w:tplc="2DC2C748">
      <w:start w:val="1"/>
      <w:numFmt w:val="decimal"/>
      <w:lvlText w:val="%1."/>
      <w:lvlJc w:val="left"/>
      <w:pPr>
        <w:tabs>
          <w:tab w:val="num" w:pos="360"/>
        </w:tabs>
        <w:ind w:left="360" w:hanging="360"/>
      </w:p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18" w15:restartNumberingAfterBreak="0">
    <w:nsid w:val="32006A28"/>
    <w:multiLevelType w:val="hybridMultilevel"/>
    <w:tmpl w:val="C73E1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B3D48EB"/>
    <w:multiLevelType w:val="hybridMultilevel"/>
    <w:tmpl w:val="B1C67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FA2DC7"/>
    <w:multiLevelType w:val="hybridMultilevel"/>
    <w:tmpl w:val="7158C5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453A43"/>
    <w:multiLevelType w:val="hybridMultilevel"/>
    <w:tmpl w:val="355090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184993"/>
    <w:multiLevelType w:val="hybridMultilevel"/>
    <w:tmpl w:val="E9949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2257B0"/>
    <w:multiLevelType w:val="hybridMultilevel"/>
    <w:tmpl w:val="986E5EF6"/>
    <w:lvl w:ilvl="0" w:tplc="8BBE8E9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43403470"/>
    <w:multiLevelType w:val="hybridMultilevel"/>
    <w:tmpl w:val="D8561C02"/>
    <w:lvl w:ilvl="0" w:tplc="4FC0D5F4">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3C75D65"/>
    <w:multiLevelType w:val="hybridMultilevel"/>
    <w:tmpl w:val="D966B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3563D7"/>
    <w:multiLevelType w:val="hybridMultilevel"/>
    <w:tmpl w:val="F4422E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CA06E7"/>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AF67F89"/>
    <w:multiLevelType w:val="hybridMultilevel"/>
    <w:tmpl w:val="1E7E5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1B71E23"/>
    <w:multiLevelType w:val="hybridMultilevel"/>
    <w:tmpl w:val="F4422E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4C84571"/>
    <w:multiLevelType w:val="hybridMultilevel"/>
    <w:tmpl w:val="5F64037A"/>
    <w:lvl w:ilvl="0" w:tplc="B93A909E">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EF10BDA"/>
    <w:multiLevelType w:val="hybridMultilevel"/>
    <w:tmpl w:val="F230E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476EF1"/>
    <w:multiLevelType w:val="hybridMultilevel"/>
    <w:tmpl w:val="F4422E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4F13D02"/>
    <w:multiLevelType w:val="hybridMultilevel"/>
    <w:tmpl w:val="9F367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0D0631"/>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4082B51"/>
    <w:multiLevelType w:val="hybridMultilevel"/>
    <w:tmpl w:val="D696D2E4"/>
    <w:lvl w:ilvl="0" w:tplc="B3821C3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C26C75"/>
    <w:multiLevelType w:val="hybridMultilevel"/>
    <w:tmpl w:val="18E8D2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7742728C"/>
    <w:multiLevelType w:val="hybridMultilevel"/>
    <w:tmpl w:val="AA506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6D4765"/>
    <w:multiLevelType w:val="hybridMultilevel"/>
    <w:tmpl w:val="F4422E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B750D9A"/>
    <w:multiLevelType w:val="hybridMultilevel"/>
    <w:tmpl w:val="5AAAA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5"/>
  </w:num>
  <w:num w:numId="3">
    <w:abstractNumId w:val="40"/>
  </w:num>
  <w:num w:numId="4">
    <w:abstractNumId w:val="25"/>
  </w:num>
  <w:num w:numId="5">
    <w:abstractNumId w:val="4"/>
  </w:num>
  <w:num w:numId="6">
    <w:abstractNumId w:val="19"/>
  </w:num>
  <w:num w:numId="7">
    <w:abstractNumId w:val="15"/>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4"/>
  </w:num>
  <w:num w:numId="21">
    <w:abstractNumId w:val="36"/>
  </w:num>
  <w:num w:numId="22">
    <w:abstractNumId w:val="0"/>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17"/>
  </w:num>
  <w:num w:numId="28">
    <w:abstractNumId w:val="28"/>
  </w:num>
  <w:num w:numId="29">
    <w:abstractNumId w:val="9"/>
  </w:num>
  <w:num w:numId="30">
    <w:abstractNumId w:val="38"/>
  </w:num>
  <w:num w:numId="31">
    <w:abstractNumId w:val="22"/>
  </w:num>
  <w:num w:numId="32">
    <w:abstractNumId w:val="16"/>
  </w:num>
  <w:num w:numId="33">
    <w:abstractNumId w:val="7"/>
  </w:num>
  <w:num w:numId="34">
    <w:abstractNumId w:val="34"/>
  </w:num>
  <w:num w:numId="35">
    <w:abstractNumId w:val="18"/>
  </w:num>
  <w:num w:numId="36">
    <w:abstractNumId w:val="30"/>
  </w:num>
  <w:num w:numId="37">
    <w:abstractNumId w:val="24"/>
  </w:num>
  <w:num w:numId="38">
    <w:abstractNumId w:val="1"/>
  </w:num>
  <w:num w:numId="39">
    <w:abstractNumId w:val="21"/>
  </w:num>
  <w:num w:numId="40">
    <w:abstractNumId w:val="20"/>
  </w:num>
  <w:num w:numId="41">
    <w:abstractNumId w:val="26"/>
  </w:num>
  <w:num w:numId="42">
    <w:abstractNumId w:val="39"/>
  </w:num>
  <w:num w:numId="43">
    <w:abstractNumId w:val="29"/>
  </w:num>
  <w:num w:numId="44">
    <w:abstractNumId w:val="32"/>
  </w:num>
  <w:num w:numId="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3FE"/>
    <w:rsid w:val="00013977"/>
    <w:rsid w:val="000139E6"/>
    <w:rsid w:val="00017E49"/>
    <w:rsid w:val="00020054"/>
    <w:rsid w:val="000208E3"/>
    <w:rsid w:val="00021CA8"/>
    <w:rsid w:val="0002679F"/>
    <w:rsid w:val="00031DCE"/>
    <w:rsid w:val="00036037"/>
    <w:rsid w:val="000373C7"/>
    <w:rsid w:val="000414ED"/>
    <w:rsid w:val="0004483F"/>
    <w:rsid w:val="00044C75"/>
    <w:rsid w:val="00047894"/>
    <w:rsid w:val="00047C74"/>
    <w:rsid w:val="00047E97"/>
    <w:rsid w:val="00062FA3"/>
    <w:rsid w:val="000671C6"/>
    <w:rsid w:val="00067338"/>
    <w:rsid w:val="00067FDC"/>
    <w:rsid w:val="00075084"/>
    <w:rsid w:val="00075A0F"/>
    <w:rsid w:val="00081882"/>
    <w:rsid w:val="00085A46"/>
    <w:rsid w:val="00092BF8"/>
    <w:rsid w:val="00094A4F"/>
    <w:rsid w:val="000956B3"/>
    <w:rsid w:val="00096CFB"/>
    <w:rsid w:val="000A0002"/>
    <w:rsid w:val="000A32A1"/>
    <w:rsid w:val="000B0C0C"/>
    <w:rsid w:val="000B1E0C"/>
    <w:rsid w:val="000B387C"/>
    <w:rsid w:val="000B3A5C"/>
    <w:rsid w:val="000B7972"/>
    <w:rsid w:val="000B7BB6"/>
    <w:rsid w:val="000B7F24"/>
    <w:rsid w:val="000C0F15"/>
    <w:rsid w:val="000C59F1"/>
    <w:rsid w:val="000D3E06"/>
    <w:rsid w:val="000D7A8F"/>
    <w:rsid w:val="000E1E6D"/>
    <w:rsid w:val="000E363A"/>
    <w:rsid w:val="000E4907"/>
    <w:rsid w:val="000F117F"/>
    <w:rsid w:val="000F369A"/>
    <w:rsid w:val="000F3E68"/>
    <w:rsid w:val="000F45CE"/>
    <w:rsid w:val="000F51DB"/>
    <w:rsid w:val="000F5551"/>
    <w:rsid w:val="000F565C"/>
    <w:rsid w:val="000F6B6C"/>
    <w:rsid w:val="00100568"/>
    <w:rsid w:val="00107C9F"/>
    <w:rsid w:val="00113A69"/>
    <w:rsid w:val="00114D32"/>
    <w:rsid w:val="00115870"/>
    <w:rsid w:val="001231BB"/>
    <w:rsid w:val="00124339"/>
    <w:rsid w:val="001250AC"/>
    <w:rsid w:val="001258E0"/>
    <w:rsid w:val="0013001D"/>
    <w:rsid w:val="0013471E"/>
    <w:rsid w:val="001358C1"/>
    <w:rsid w:val="001364D2"/>
    <w:rsid w:val="00140D33"/>
    <w:rsid w:val="00141DFF"/>
    <w:rsid w:val="00143DD5"/>
    <w:rsid w:val="00147374"/>
    <w:rsid w:val="00147BA9"/>
    <w:rsid w:val="001513C8"/>
    <w:rsid w:val="001528DD"/>
    <w:rsid w:val="001531A0"/>
    <w:rsid w:val="001554E1"/>
    <w:rsid w:val="00155769"/>
    <w:rsid w:val="001706E1"/>
    <w:rsid w:val="00170DAE"/>
    <w:rsid w:val="0017159E"/>
    <w:rsid w:val="0017214E"/>
    <w:rsid w:val="00172C26"/>
    <w:rsid w:val="00172D7F"/>
    <w:rsid w:val="00173352"/>
    <w:rsid w:val="00175647"/>
    <w:rsid w:val="00180AA5"/>
    <w:rsid w:val="00181B14"/>
    <w:rsid w:val="001825A6"/>
    <w:rsid w:val="00183BBC"/>
    <w:rsid w:val="00184B15"/>
    <w:rsid w:val="00186AD7"/>
    <w:rsid w:val="001874B4"/>
    <w:rsid w:val="00187586"/>
    <w:rsid w:val="0019120C"/>
    <w:rsid w:val="00191265"/>
    <w:rsid w:val="001919ED"/>
    <w:rsid w:val="0019208A"/>
    <w:rsid w:val="0019393D"/>
    <w:rsid w:val="00193ED9"/>
    <w:rsid w:val="0019423B"/>
    <w:rsid w:val="00194DA8"/>
    <w:rsid w:val="00195E1D"/>
    <w:rsid w:val="00196DDC"/>
    <w:rsid w:val="0019776C"/>
    <w:rsid w:val="00197BAC"/>
    <w:rsid w:val="001A0897"/>
    <w:rsid w:val="001A1C63"/>
    <w:rsid w:val="001A1C8B"/>
    <w:rsid w:val="001A3798"/>
    <w:rsid w:val="001A4CAF"/>
    <w:rsid w:val="001A4DED"/>
    <w:rsid w:val="001B3E68"/>
    <w:rsid w:val="001B7CAD"/>
    <w:rsid w:val="001C155F"/>
    <w:rsid w:val="001C5D14"/>
    <w:rsid w:val="001D2A04"/>
    <w:rsid w:val="001D3C27"/>
    <w:rsid w:val="001D55DA"/>
    <w:rsid w:val="001D6FD0"/>
    <w:rsid w:val="001D727C"/>
    <w:rsid w:val="001E2DA2"/>
    <w:rsid w:val="001E3415"/>
    <w:rsid w:val="001E41BC"/>
    <w:rsid w:val="001E497D"/>
    <w:rsid w:val="001E6E0B"/>
    <w:rsid w:val="001E6E64"/>
    <w:rsid w:val="001F14C1"/>
    <w:rsid w:val="001F1834"/>
    <w:rsid w:val="001F40AA"/>
    <w:rsid w:val="001F7A48"/>
    <w:rsid w:val="0020046D"/>
    <w:rsid w:val="00200884"/>
    <w:rsid w:val="0020508C"/>
    <w:rsid w:val="00206764"/>
    <w:rsid w:val="002071FC"/>
    <w:rsid w:val="00210C61"/>
    <w:rsid w:val="00212EA3"/>
    <w:rsid w:val="002132AE"/>
    <w:rsid w:val="00213CF2"/>
    <w:rsid w:val="00216DDE"/>
    <w:rsid w:val="00224C65"/>
    <w:rsid w:val="00225D40"/>
    <w:rsid w:val="00225E68"/>
    <w:rsid w:val="0022758C"/>
    <w:rsid w:val="00227F44"/>
    <w:rsid w:val="002310D8"/>
    <w:rsid w:val="00234217"/>
    <w:rsid w:val="0024331F"/>
    <w:rsid w:val="002441FB"/>
    <w:rsid w:val="00250EF7"/>
    <w:rsid w:val="00251037"/>
    <w:rsid w:val="002535C1"/>
    <w:rsid w:val="00254312"/>
    <w:rsid w:val="00256CFD"/>
    <w:rsid w:val="0025772D"/>
    <w:rsid w:val="002579CB"/>
    <w:rsid w:val="002625CA"/>
    <w:rsid w:val="002636AB"/>
    <w:rsid w:val="00266F54"/>
    <w:rsid w:val="0027209C"/>
    <w:rsid w:val="00275F84"/>
    <w:rsid w:val="0027633E"/>
    <w:rsid w:val="00284515"/>
    <w:rsid w:val="00284B21"/>
    <w:rsid w:val="00285BCF"/>
    <w:rsid w:val="00286580"/>
    <w:rsid w:val="00287CAC"/>
    <w:rsid w:val="00295683"/>
    <w:rsid w:val="002A1D63"/>
    <w:rsid w:val="002A63D5"/>
    <w:rsid w:val="002B0599"/>
    <w:rsid w:val="002B253E"/>
    <w:rsid w:val="002B271A"/>
    <w:rsid w:val="002B2899"/>
    <w:rsid w:val="002B4D32"/>
    <w:rsid w:val="002C07AE"/>
    <w:rsid w:val="002C176D"/>
    <w:rsid w:val="002C4F0F"/>
    <w:rsid w:val="002C578F"/>
    <w:rsid w:val="002C7F09"/>
    <w:rsid w:val="002D0D18"/>
    <w:rsid w:val="002D2382"/>
    <w:rsid w:val="002D3378"/>
    <w:rsid w:val="002D6891"/>
    <w:rsid w:val="002D7DCA"/>
    <w:rsid w:val="002E070F"/>
    <w:rsid w:val="002E122E"/>
    <w:rsid w:val="002E17E8"/>
    <w:rsid w:val="002E1AB5"/>
    <w:rsid w:val="002E308A"/>
    <w:rsid w:val="002E34A3"/>
    <w:rsid w:val="002E4D73"/>
    <w:rsid w:val="002E529B"/>
    <w:rsid w:val="002F023D"/>
    <w:rsid w:val="002F17BC"/>
    <w:rsid w:val="002F5800"/>
    <w:rsid w:val="00300548"/>
    <w:rsid w:val="00303428"/>
    <w:rsid w:val="00306173"/>
    <w:rsid w:val="003130DF"/>
    <w:rsid w:val="00313C12"/>
    <w:rsid w:val="0031406F"/>
    <w:rsid w:val="00317158"/>
    <w:rsid w:val="0032166F"/>
    <w:rsid w:val="00323C71"/>
    <w:rsid w:val="003272FB"/>
    <w:rsid w:val="00327930"/>
    <w:rsid w:val="00332D62"/>
    <w:rsid w:val="00333CFF"/>
    <w:rsid w:val="00336A61"/>
    <w:rsid w:val="00342E7C"/>
    <w:rsid w:val="00345E62"/>
    <w:rsid w:val="0036238D"/>
    <w:rsid w:val="003631CC"/>
    <w:rsid w:val="00363C9A"/>
    <w:rsid w:val="00363D2D"/>
    <w:rsid w:val="00363E40"/>
    <w:rsid w:val="00366E7F"/>
    <w:rsid w:val="00367BD6"/>
    <w:rsid w:val="00367F17"/>
    <w:rsid w:val="003762A5"/>
    <w:rsid w:val="00380947"/>
    <w:rsid w:val="00381E47"/>
    <w:rsid w:val="0038281C"/>
    <w:rsid w:val="00384C3D"/>
    <w:rsid w:val="00386670"/>
    <w:rsid w:val="00387E38"/>
    <w:rsid w:val="00390719"/>
    <w:rsid w:val="00392072"/>
    <w:rsid w:val="00392304"/>
    <w:rsid w:val="003952B1"/>
    <w:rsid w:val="003970C4"/>
    <w:rsid w:val="003A214D"/>
    <w:rsid w:val="003A2F2D"/>
    <w:rsid w:val="003A4D2A"/>
    <w:rsid w:val="003A7B27"/>
    <w:rsid w:val="003A7CBD"/>
    <w:rsid w:val="003B09C6"/>
    <w:rsid w:val="003B3C30"/>
    <w:rsid w:val="003B629B"/>
    <w:rsid w:val="003B6B85"/>
    <w:rsid w:val="003C036A"/>
    <w:rsid w:val="003C2E1E"/>
    <w:rsid w:val="003C6AE2"/>
    <w:rsid w:val="003D0933"/>
    <w:rsid w:val="003D1239"/>
    <w:rsid w:val="003D2486"/>
    <w:rsid w:val="003E1757"/>
    <w:rsid w:val="003E24DD"/>
    <w:rsid w:val="003E4D9E"/>
    <w:rsid w:val="003E50A6"/>
    <w:rsid w:val="003E676A"/>
    <w:rsid w:val="003E6829"/>
    <w:rsid w:val="003E7A71"/>
    <w:rsid w:val="003F1BF4"/>
    <w:rsid w:val="003F3339"/>
    <w:rsid w:val="003F43A3"/>
    <w:rsid w:val="003F473B"/>
    <w:rsid w:val="003F55FC"/>
    <w:rsid w:val="004003DF"/>
    <w:rsid w:val="00400B5D"/>
    <w:rsid w:val="00401B5C"/>
    <w:rsid w:val="00407937"/>
    <w:rsid w:val="00410AE2"/>
    <w:rsid w:val="00410B60"/>
    <w:rsid w:val="004122E0"/>
    <w:rsid w:val="00415989"/>
    <w:rsid w:val="00423537"/>
    <w:rsid w:val="004239B4"/>
    <w:rsid w:val="004246BD"/>
    <w:rsid w:val="00435C34"/>
    <w:rsid w:val="00440E05"/>
    <w:rsid w:val="00440ED2"/>
    <w:rsid w:val="004421DE"/>
    <w:rsid w:val="0044222D"/>
    <w:rsid w:val="0044233A"/>
    <w:rsid w:val="00443E0F"/>
    <w:rsid w:val="00445AAC"/>
    <w:rsid w:val="004500FE"/>
    <w:rsid w:val="004528BD"/>
    <w:rsid w:val="00454C27"/>
    <w:rsid w:val="00455D1A"/>
    <w:rsid w:val="004571E4"/>
    <w:rsid w:val="00463060"/>
    <w:rsid w:val="00463C3B"/>
    <w:rsid w:val="004640C2"/>
    <w:rsid w:val="004673E9"/>
    <w:rsid w:val="00470111"/>
    <w:rsid w:val="004749DB"/>
    <w:rsid w:val="00483444"/>
    <w:rsid w:val="004867FB"/>
    <w:rsid w:val="004874D7"/>
    <w:rsid w:val="004A12DF"/>
    <w:rsid w:val="004A1D2E"/>
    <w:rsid w:val="004A1D9E"/>
    <w:rsid w:val="004A36B2"/>
    <w:rsid w:val="004A3F60"/>
    <w:rsid w:val="004A627F"/>
    <w:rsid w:val="004A64E8"/>
    <w:rsid w:val="004A6BB9"/>
    <w:rsid w:val="004A7395"/>
    <w:rsid w:val="004B0A07"/>
    <w:rsid w:val="004B0D1D"/>
    <w:rsid w:val="004B0EC7"/>
    <w:rsid w:val="004B1894"/>
    <w:rsid w:val="004B19F9"/>
    <w:rsid w:val="004B2669"/>
    <w:rsid w:val="004B3A6B"/>
    <w:rsid w:val="004B4893"/>
    <w:rsid w:val="004B4E95"/>
    <w:rsid w:val="004B7047"/>
    <w:rsid w:val="004B735F"/>
    <w:rsid w:val="004C0E19"/>
    <w:rsid w:val="004C15FE"/>
    <w:rsid w:val="004C1755"/>
    <w:rsid w:val="004C2306"/>
    <w:rsid w:val="004C248B"/>
    <w:rsid w:val="004C26CE"/>
    <w:rsid w:val="004C5627"/>
    <w:rsid w:val="004D0761"/>
    <w:rsid w:val="004D0C1A"/>
    <w:rsid w:val="004D4AC8"/>
    <w:rsid w:val="004D4B12"/>
    <w:rsid w:val="004E07C4"/>
    <w:rsid w:val="004E3A09"/>
    <w:rsid w:val="004E50EB"/>
    <w:rsid w:val="004E780A"/>
    <w:rsid w:val="004F43B4"/>
    <w:rsid w:val="004F469B"/>
    <w:rsid w:val="004F5F95"/>
    <w:rsid w:val="004F74D3"/>
    <w:rsid w:val="00501A2E"/>
    <w:rsid w:val="00501DCD"/>
    <w:rsid w:val="00507A7C"/>
    <w:rsid w:val="0051656F"/>
    <w:rsid w:val="00516DBD"/>
    <w:rsid w:val="00521293"/>
    <w:rsid w:val="005267D5"/>
    <w:rsid w:val="00530ACD"/>
    <w:rsid w:val="00535A5D"/>
    <w:rsid w:val="00535C9D"/>
    <w:rsid w:val="00536E15"/>
    <w:rsid w:val="005417D6"/>
    <w:rsid w:val="0054394A"/>
    <w:rsid w:val="00544741"/>
    <w:rsid w:val="00544F12"/>
    <w:rsid w:val="00545F59"/>
    <w:rsid w:val="00546DED"/>
    <w:rsid w:val="00547D85"/>
    <w:rsid w:val="00554E0F"/>
    <w:rsid w:val="00554F9C"/>
    <w:rsid w:val="00555843"/>
    <w:rsid w:val="00555D72"/>
    <w:rsid w:val="00561957"/>
    <w:rsid w:val="005632FA"/>
    <w:rsid w:val="005636EF"/>
    <w:rsid w:val="00575A0A"/>
    <w:rsid w:val="00577B3E"/>
    <w:rsid w:val="00580588"/>
    <w:rsid w:val="005859E9"/>
    <w:rsid w:val="0059016C"/>
    <w:rsid w:val="005910B4"/>
    <w:rsid w:val="00591414"/>
    <w:rsid w:val="00592177"/>
    <w:rsid w:val="005944FC"/>
    <w:rsid w:val="00594763"/>
    <w:rsid w:val="00594847"/>
    <w:rsid w:val="00596EEC"/>
    <w:rsid w:val="005A20B3"/>
    <w:rsid w:val="005A25D2"/>
    <w:rsid w:val="005A736C"/>
    <w:rsid w:val="005B14E6"/>
    <w:rsid w:val="005B291A"/>
    <w:rsid w:val="005B4EF9"/>
    <w:rsid w:val="005B50D2"/>
    <w:rsid w:val="005B5E7D"/>
    <w:rsid w:val="005B7163"/>
    <w:rsid w:val="005C0641"/>
    <w:rsid w:val="005C0F7D"/>
    <w:rsid w:val="005C51EC"/>
    <w:rsid w:val="005C686B"/>
    <w:rsid w:val="005C6C64"/>
    <w:rsid w:val="005D0DD1"/>
    <w:rsid w:val="005D101C"/>
    <w:rsid w:val="005D50F3"/>
    <w:rsid w:val="005E1473"/>
    <w:rsid w:val="005E14A2"/>
    <w:rsid w:val="005E27AF"/>
    <w:rsid w:val="005E6166"/>
    <w:rsid w:val="005F3266"/>
    <w:rsid w:val="005F4215"/>
    <w:rsid w:val="006100A8"/>
    <w:rsid w:val="00612C55"/>
    <w:rsid w:val="0061663B"/>
    <w:rsid w:val="00616C1F"/>
    <w:rsid w:val="00617547"/>
    <w:rsid w:val="00621424"/>
    <w:rsid w:val="006236CA"/>
    <w:rsid w:val="00625D9B"/>
    <w:rsid w:val="00626003"/>
    <w:rsid w:val="006324C1"/>
    <w:rsid w:val="00634144"/>
    <w:rsid w:val="00634B4F"/>
    <w:rsid w:val="00636386"/>
    <w:rsid w:val="00645EBD"/>
    <w:rsid w:val="00646BC5"/>
    <w:rsid w:val="00651D2A"/>
    <w:rsid w:val="00652006"/>
    <w:rsid w:val="0065499F"/>
    <w:rsid w:val="00655559"/>
    <w:rsid w:val="00656EBC"/>
    <w:rsid w:val="00660B2C"/>
    <w:rsid w:val="00661355"/>
    <w:rsid w:val="00661FF2"/>
    <w:rsid w:val="0066308D"/>
    <w:rsid w:val="0066366A"/>
    <w:rsid w:val="00663A23"/>
    <w:rsid w:val="00664267"/>
    <w:rsid w:val="00664D95"/>
    <w:rsid w:val="00667866"/>
    <w:rsid w:val="0067087C"/>
    <w:rsid w:val="006744A8"/>
    <w:rsid w:val="00674E59"/>
    <w:rsid w:val="00676BA2"/>
    <w:rsid w:val="00676BCB"/>
    <w:rsid w:val="00677EE5"/>
    <w:rsid w:val="0068739E"/>
    <w:rsid w:val="00687B0F"/>
    <w:rsid w:val="0069105C"/>
    <w:rsid w:val="00695B43"/>
    <w:rsid w:val="006A0095"/>
    <w:rsid w:val="006A05AE"/>
    <w:rsid w:val="006A1AA2"/>
    <w:rsid w:val="006A2760"/>
    <w:rsid w:val="006A7C5E"/>
    <w:rsid w:val="006B2148"/>
    <w:rsid w:val="006B24F9"/>
    <w:rsid w:val="006B444D"/>
    <w:rsid w:val="006B6C71"/>
    <w:rsid w:val="006C14BC"/>
    <w:rsid w:val="006C2EB1"/>
    <w:rsid w:val="006C33BE"/>
    <w:rsid w:val="006C457E"/>
    <w:rsid w:val="006C5687"/>
    <w:rsid w:val="006C6283"/>
    <w:rsid w:val="006D0A2A"/>
    <w:rsid w:val="006D54B3"/>
    <w:rsid w:val="006D749F"/>
    <w:rsid w:val="006E1D19"/>
    <w:rsid w:val="006E217A"/>
    <w:rsid w:val="006E5206"/>
    <w:rsid w:val="006E5DAF"/>
    <w:rsid w:val="006E686A"/>
    <w:rsid w:val="006F477D"/>
    <w:rsid w:val="006F4833"/>
    <w:rsid w:val="006F4CB3"/>
    <w:rsid w:val="006F7DDE"/>
    <w:rsid w:val="0070182F"/>
    <w:rsid w:val="00702CF9"/>
    <w:rsid w:val="00707209"/>
    <w:rsid w:val="00714DC1"/>
    <w:rsid w:val="00716E8B"/>
    <w:rsid w:val="00721EF6"/>
    <w:rsid w:val="00722CF4"/>
    <w:rsid w:val="0072560E"/>
    <w:rsid w:val="00726F00"/>
    <w:rsid w:val="00731431"/>
    <w:rsid w:val="00733F6E"/>
    <w:rsid w:val="00734A27"/>
    <w:rsid w:val="00737775"/>
    <w:rsid w:val="007378D1"/>
    <w:rsid w:val="00737A78"/>
    <w:rsid w:val="00743089"/>
    <w:rsid w:val="0074434B"/>
    <w:rsid w:val="007463F4"/>
    <w:rsid w:val="00750A5D"/>
    <w:rsid w:val="007528CE"/>
    <w:rsid w:val="00756BA3"/>
    <w:rsid w:val="00757CE2"/>
    <w:rsid w:val="007635EB"/>
    <w:rsid w:val="00765880"/>
    <w:rsid w:val="00766A9C"/>
    <w:rsid w:val="00767F3F"/>
    <w:rsid w:val="007762EF"/>
    <w:rsid w:val="00777FF8"/>
    <w:rsid w:val="00783BC5"/>
    <w:rsid w:val="00783DC0"/>
    <w:rsid w:val="007845C1"/>
    <w:rsid w:val="007939EB"/>
    <w:rsid w:val="007A2C83"/>
    <w:rsid w:val="007A4B38"/>
    <w:rsid w:val="007A7A71"/>
    <w:rsid w:val="007B18F3"/>
    <w:rsid w:val="007B7563"/>
    <w:rsid w:val="007C0610"/>
    <w:rsid w:val="007C0B1C"/>
    <w:rsid w:val="007C0DCA"/>
    <w:rsid w:val="007C3015"/>
    <w:rsid w:val="007C3DB4"/>
    <w:rsid w:val="007C5E60"/>
    <w:rsid w:val="007C7114"/>
    <w:rsid w:val="007D7D5F"/>
    <w:rsid w:val="007E007F"/>
    <w:rsid w:val="007E28EE"/>
    <w:rsid w:val="007E2B87"/>
    <w:rsid w:val="007E508B"/>
    <w:rsid w:val="007E66F9"/>
    <w:rsid w:val="007F05BE"/>
    <w:rsid w:val="007F0EBD"/>
    <w:rsid w:val="007F2DF4"/>
    <w:rsid w:val="007F3C44"/>
    <w:rsid w:val="007F5269"/>
    <w:rsid w:val="007F722A"/>
    <w:rsid w:val="007F7386"/>
    <w:rsid w:val="007F7DFB"/>
    <w:rsid w:val="008010E0"/>
    <w:rsid w:val="008046DA"/>
    <w:rsid w:val="00805013"/>
    <w:rsid w:val="00805A02"/>
    <w:rsid w:val="008079AD"/>
    <w:rsid w:val="00814CEC"/>
    <w:rsid w:val="00817F8F"/>
    <w:rsid w:val="00823EDB"/>
    <w:rsid w:val="00826D77"/>
    <w:rsid w:val="00830099"/>
    <w:rsid w:val="0083049E"/>
    <w:rsid w:val="008349C3"/>
    <w:rsid w:val="00835903"/>
    <w:rsid w:val="00840434"/>
    <w:rsid w:val="00840667"/>
    <w:rsid w:val="00841476"/>
    <w:rsid w:val="00842EC1"/>
    <w:rsid w:val="00851FD0"/>
    <w:rsid w:val="0085350A"/>
    <w:rsid w:val="00854095"/>
    <w:rsid w:val="0085421A"/>
    <w:rsid w:val="00855E95"/>
    <w:rsid w:val="00857B90"/>
    <w:rsid w:val="0086669A"/>
    <w:rsid w:val="00867F71"/>
    <w:rsid w:val="00870B49"/>
    <w:rsid w:val="0088095C"/>
    <w:rsid w:val="00887291"/>
    <w:rsid w:val="00892AC7"/>
    <w:rsid w:val="008934E8"/>
    <w:rsid w:val="00896E57"/>
    <w:rsid w:val="00896F67"/>
    <w:rsid w:val="00897DAD"/>
    <w:rsid w:val="008A12CA"/>
    <w:rsid w:val="008A2839"/>
    <w:rsid w:val="008A2C65"/>
    <w:rsid w:val="008A5A39"/>
    <w:rsid w:val="008A631B"/>
    <w:rsid w:val="008B0A10"/>
    <w:rsid w:val="008B1B47"/>
    <w:rsid w:val="008B264C"/>
    <w:rsid w:val="008B4915"/>
    <w:rsid w:val="008B71A2"/>
    <w:rsid w:val="008C3210"/>
    <w:rsid w:val="008C5257"/>
    <w:rsid w:val="008C7FB9"/>
    <w:rsid w:val="008D007D"/>
    <w:rsid w:val="008D14AE"/>
    <w:rsid w:val="008D16FB"/>
    <w:rsid w:val="008D2368"/>
    <w:rsid w:val="008D2398"/>
    <w:rsid w:val="008D470E"/>
    <w:rsid w:val="008D5417"/>
    <w:rsid w:val="008E0D79"/>
    <w:rsid w:val="008E1636"/>
    <w:rsid w:val="008E1747"/>
    <w:rsid w:val="008E4174"/>
    <w:rsid w:val="008E6427"/>
    <w:rsid w:val="008E70F0"/>
    <w:rsid w:val="008F4005"/>
    <w:rsid w:val="008F4E40"/>
    <w:rsid w:val="008F61DA"/>
    <w:rsid w:val="008F6C4C"/>
    <w:rsid w:val="008F7786"/>
    <w:rsid w:val="00906CAB"/>
    <w:rsid w:val="00906E5C"/>
    <w:rsid w:val="009113BD"/>
    <w:rsid w:val="00912D7D"/>
    <w:rsid w:val="00917321"/>
    <w:rsid w:val="0092185D"/>
    <w:rsid w:val="009242FA"/>
    <w:rsid w:val="00932FB6"/>
    <w:rsid w:val="00933794"/>
    <w:rsid w:val="00933BE4"/>
    <w:rsid w:val="00934120"/>
    <w:rsid w:val="0093722E"/>
    <w:rsid w:val="0094110D"/>
    <w:rsid w:val="00947C2D"/>
    <w:rsid w:val="00950E2F"/>
    <w:rsid w:val="00951CCF"/>
    <w:rsid w:val="00954D17"/>
    <w:rsid w:val="0096449B"/>
    <w:rsid w:val="00966EE2"/>
    <w:rsid w:val="0097022D"/>
    <w:rsid w:val="0097059D"/>
    <w:rsid w:val="009729D0"/>
    <w:rsid w:val="009736C0"/>
    <w:rsid w:val="0097401C"/>
    <w:rsid w:val="009758FE"/>
    <w:rsid w:val="0098317B"/>
    <w:rsid w:val="00983AED"/>
    <w:rsid w:val="00983F83"/>
    <w:rsid w:val="00987DDE"/>
    <w:rsid w:val="0099209A"/>
    <w:rsid w:val="00993243"/>
    <w:rsid w:val="009934A4"/>
    <w:rsid w:val="00993C47"/>
    <w:rsid w:val="009A189D"/>
    <w:rsid w:val="009A2A58"/>
    <w:rsid w:val="009A7267"/>
    <w:rsid w:val="009B5E33"/>
    <w:rsid w:val="009C0468"/>
    <w:rsid w:val="009C0EFD"/>
    <w:rsid w:val="009C311F"/>
    <w:rsid w:val="009C678D"/>
    <w:rsid w:val="009D1FBF"/>
    <w:rsid w:val="009D2D65"/>
    <w:rsid w:val="009D4174"/>
    <w:rsid w:val="009D4FB3"/>
    <w:rsid w:val="009D5265"/>
    <w:rsid w:val="009D68B7"/>
    <w:rsid w:val="009D7E79"/>
    <w:rsid w:val="009E4997"/>
    <w:rsid w:val="009E51C6"/>
    <w:rsid w:val="009E699E"/>
    <w:rsid w:val="009F22C6"/>
    <w:rsid w:val="009F2D87"/>
    <w:rsid w:val="009F6EA4"/>
    <w:rsid w:val="00A00A97"/>
    <w:rsid w:val="00A03BA2"/>
    <w:rsid w:val="00A05695"/>
    <w:rsid w:val="00A0653C"/>
    <w:rsid w:val="00A14F94"/>
    <w:rsid w:val="00A2030F"/>
    <w:rsid w:val="00A2042B"/>
    <w:rsid w:val="00A2100B"/>
    <w:rsid w:val="00A21B36"/>
    <w:rsid w:val="00A229DB"/>
    <w:rsid w:val="00A23787"/>
    <w:rsid w:val="00A23ED7"/>
    <w:rsid w:val="00A32341"/>
    <w:rsid w:val="00A32603"/>
    <w:rsid w:val="00A34530"/>
    <w:rsid w:val="00A3476D"/>
    <w:rsid w:val="00A34992"/>
    <w:rsid w:val="00A37B18"/>
    <w:rsid w:val="00A40D59"/>
    <w:rsid w:val="00A45C75"/>
    <w:rsid w:val="00A46C35"/>
    <w:rsid w:val="00A5080C"/>
    <w:rsid w:val="00A51506"/>
    <w:rsid w:val="00A522DB"/>
    <w:rsid w:val="00A52B52"/>
    <w:rsid w:val="00A5308B"/>
    <w:rsid w:val="00A56B1E"/>
    <w:rsid w:val="00A65BC3"/>
    <w:rsid w:val="00A6679E"/>
    <w:rsid w:val="00A723EB"/>
    <w:rsid w:val="00A744E1"/>
    <w:rsid w:val="00A778CA"/>
    <w:rsid w:val="00A81CF4"/>
    <w:rsid w:val="00A845BA"/>
    <w:rsid w:val="00A87BE8"/>
    <w:rsid w:val="00A90671"/>
    <w:rsid w:val="00A906D2"/>
    <w:rsid w:val="00A91C32"/>
    <w:rsid w:val="00A92E8B"/>
    <w:rsid w:val="00A95AB7"/>
    <w:rsid w:val="00A9704E"/>
    <w:rsid w:val="00AA1DA4"/>
    <w:rsid w:val="00AA6831"/>
    <w:rsid w:val="00AA72EF"/>
    <w:rsid w:val="00AB0539"/>
    <w:rsid w:val="00AB05BD"/>
    <w:rsid w:val="00AB07DE"/>
    <w:rsid w:val="00AB350D"/>
    <w:rsid w:val="00AB47D3"/>
    <w:rsid w:val="00AB6BE9"/>
    <w:rsid w:val="00AB6D67"/>
    <w:rsid w:val="00AB6FE6"/>
    <w:rsid w:val="00AC0D89"/>
    <w:rsid w:val="00AC0FB1"/>
    <w:rsid w:val="00AC21AA"/>
    <w:rsid w:val="00AC3143"/>
    <w:rsid w:val="00AC42BE"/>
    <w:rsid w:val="00AC5243"/>
    <w:rsid w:val="00AC54B3"/>
    <w:rsid w:val="00AD53A0"/>
    <w:rsid w:val="00AD7823"/>
    <w:rsid w:val="00AE29CE"/>
    <w:rsid w:val="00AE2E33"/>
    <w:rsid w:val="00AE53E0"/>
    <w:rsid w:val="00AE5437"/>
    <w:rsid w:val="00AE5DE2"/>
    <w:rsid w:val="00AF357E"/>
    <w:rsid w:val="00AF592D"/>
    <w:rsid w:val="00B00A28"/>
    <w:rsid w:val="00B05A9B"/>
    <w:rsid w:val="00B05B83"/>
    <w:rsid w:val="00B05C44"/>
    <w:rsid w:val="00B06640"/>
    <w:rsid w:val="00B247AF"/>
    <w:rsid w:val="00B276FE"/>
    <w:rsid w:val="00B333F0"/>
    <w:rsid w:val="00B36AF7"/>
    <w:rsid w:val="00B3708A"/>
    <w:rsid w:val="00B42477"/>
    <w:rsid w:val="00B433CC"/>
    <w:rsid w:val="00B4474B"/>
    <w:rsid w:val="00B47289"/>
    <w:rsid w:val="00B4755F"/>
    <w:rsid w:val="00B47A8F"/>
    <w:rsid w:val="00B56B72"/>
    <w:rsid w:val="00B57889"/>
    <w:rsid w:val="00B61B89"/>
    <w:rsid w:val="00B6259D"/>
    <w:rsid w:val="00B64B0F"/>
    <w:rsid w:val="00B6613B"/>
    <w:rsid w:val="00B67764"/>
    <w:rsid w:val="00B67864"/>
    <w:rsid w:val="00B712CE"/>
    <w:rsid w:val="00B72639"/>
    <w:rsid w:val="00B75DED"/>
    <w:rsid w:val="00B77152"/>
    <w:rsid w:val="00B77565"/>
    <w:rsid w:val="00B81ABF"/>
    <w:rsid w:val="00B83AB1"/>
    <w:rsid w:val="00B83C28"/>
    <w:rsid w:val="00B85582"/>
    <w:rsid w:val="00B8630E"/>
    <w:rsid w:val="00B8775F"/>
    <w:rsid w:val="00B87DB7"/>
    <w:rsid w:val="00B87DF8"/>
    <w:rsid w:val="00B87F32"/>
    <w:rsid w:val="00B93FB2"/>
    <w:rsid w:val="00B9574E"/>
    <w:rsid w:val="00B96495"/>
    <w:rsid w:val="00B96EE6"/>
    <w:rsid w:val="00BA0FC9"/>
    <w:rsid w:val="00BA2DD7"/>
    <w:rsid w:val="00BA4DB4"/>
    <w:rsid w:val="00BB1F3B"/>
    <w:rsid w:val="00BB4E9F"/>
    <w:rsid w:val="00BC107C"/>
    <w:rsid w:val="00BC21EA"/>
    <w:rsid w:val="00BC32A7"/>
    <w:rsid w:val="00BC6CD0"/>
    <w:rsid w:val="00BD06B3"/>
    <w:rsid w:val="00BD1D6B"/>
    <w:rsid w:val="00BD380C"/>
    <w:rsid w:val="00BD5172"/>
    <w:rsid w:val="00BD56B4"/>
    <w:rsid w:val="00BD6D30"/>
    <w:rsid w:val="00BE128B"/>
    <w:rsid w:val="00BE1897"/>
    <w:rsid w:val="00BE2875"/>
    <w:rsid w:val="00BE33C8"/>
    <w:rsid w:val="00BE5970"/>
    <w:rsid w:val="00BE5B4C"/>
    <w:rsid w:val="00BE764B"/>
    <w:rsid w:val="00BF2FB9"/>
    <w:rsid w:val="00BF36BB"/>
    <w:rsid w:val="00BF3910"/>
    <w:rsid w:val="00BF3B37"/>
    <w:rsid w:val="00BF4940"/>
    <w:rsid w:val="00BF4BA5"/>
    <w:rsid w:val="00BF65A9"/>
    <w:rsid w:val="00C03A4C"/>
    <w:rsid w:val="00C03E60"/>
    <w:rsid w:val="00C0420B"/>
    <w:rsid w:val="00C05619"/>
    <w:rsid w:val="00C07CC5"/>
    <w:rsid w:val="00C11FBF"/>
    <w:rsid w:val="00C1254F"/>
    <w:rsid w:val="00C14ED6"/>
    <w:rsid w:val="00C15290"/>
    <w:rsid w:val="00C200DA"/>
    <w:rsid w:val="00C2249D"/>
    <w:rsid w:val="00C228C2"/>
    <w:rsid w:val="00C228CF"/>
    <w:rsid w:val="00C26CD1"/>
    <w:rsid w:val="00C31037"/>
    <w:rsid w:val="00C3153F"/>
    <w:rsid w:val="00C32152"/>
    <w:rsid w:val="00C34BDE"/>
    <w:rsid w:val="00C36537"/>
    <w:rsid w:val="00C366E0"/>
    <w:rsid w:val="00C3708A"/>
    <w:rsid w:val="00C4162A"/>
    <w:rsid w:val="00C43FE2"/>
    <w:rsid w:val="00C4446D"/>
    <w:rsid w:val="00C4459A"/>
    <w:rsid w:val="00C4599A"/>
    <w:rsid w:val="00C50717"/>
    <w:rsid w:val="00C53962"/>
    <w:rsid w:val="00C60E9A"/>
    <w:rsid w:val="00C7154A"/>
    <w:rsid w:val="00C723EB"/>
    <w:rsid w:val="00C74A4A"/>
    <w:rsid w:val="00C76D3E"/>
    <w:rsid w:val="00C77990"/>
    <w:rsid w:val="00C77FCE"/>
    <w:rsid w:val="00C835EE"/>
    <w:rsid w:val="00C900C5"/>
    <w:rsid w:val="00C91BBF"/>
    <w:rsid w:val="00C93347"/>
    <w:rsid w:val="00C939E1"/>
    <w:rsid w:val="00C947F3"/>
    <w:rsid w:val="00C94B8C"/>
    <w:rsid w:val="00C95869"/>
    <w:rsid w:val="00C96218"/>
    <w:rsid w:val="00C96259"/>
    <w:rsid w:val="00C97D73"/>
    <w:rsid w:val="00CA0EAE"/>
    <w:rsid w:val="00CA6033"/>
    <w:rsid w:val="00CC2B5E"/>
    <w:rsid w:val="00CC511A"/>
    <w:rsid w:val="00CD11FF"/>
    <w:rsid w:val="00CD390F"/>
    <w:rsid w:val="00CD3928"/>
    <w:rsid w:val="00CD3F2E"/>
    <w:rsid w:val="00CD4047"/>
    <w:rsid w:val="00CD4BCD"/>
    <w:rsid w:val="00CD6429"/>
    <w:rsid w:val="00CD6F7F"/>
    <w:rsid w:val="00CD71E1"/>
    <w:rsid w:val="00CE0610"/>
    <w:rsid w:val="00CE1159"/>
    <w:rsid w:val="00CE1729"/>
    <w:rsid w:val="00CE1C41"/>
    <w:rsid w:val="00CE3CB5"/>
    <w:rsid w:val="00CE4057"/>
    <w:rsid w:val="00CE4FDC"/>
    <w:rsid w:val="00CF3AA5"/>
    <w:rsid w:val="00CF3E84"/>
    <w:rsid w:val="00CF52B1"/>
    <w:rsid w:val="00CF6023"/>
    <w:rsid w:val="00CF63C6"/>
    <w:rsid w:val="00D0091D"/>
    <w:rsid w:val="00D03FE7"/>
    <w:rsid w:val="00D063DA"/>
    <w:rsid w:val="00D0757C"/>
    <w:rsid w:val="00D07BD0"/>
    <w:rsid w:val="00D12C34"/>
    <w:rsid w:val="00D14540"/>
    <w:rsid w:val="00D17054"/>
    <w:rsid w:val="00D200E6"/>
    <w:rsid w:val="00D21E2F"/>
    <w:rsid w:val="00D23B56"/>
    <w:rsid w:val="00D24655"/>
    <w:rsid w:val="00D26364"/>
    <w:rsid w:val="00D2783C"/>
    <w:rsid w:val="00D279C1"/>
    <w:rsid w:val="00D31280"/>
    <w:rsid w:val="00D32D14"/>
    <w:rsid w:val="00D34AA4"/>
    <w:rsid w:val="00D40526"/>
    <w:rsid w:val="00D4280F"/>
    <w:rsid w:val="00D43655"/>
    <w:rsid w:val="00D457C7"/>
    <w:rsid w:val="00D45AFC"/>
    <w:rsid w:val="00D52983"/>
    <w:rsid w:val="00D54EF9"/>
    <w:rsid w:val="00D55A99"/>
    <w:rsid w:val="00D56170"/>
    <w:rsid w:val="00D56B4E"/>
    <w:rsid w:val="00D6073B"/>
    <w:rsid w:val="00D611DA"/>
    <w:rsid w:val="00D617EB"/>
    <w:rsid w:val="00D65BF3"/>
    <w:rsid w:val="00D66D58"/>
    <w:rsid w:val="00D6706C"/>
    <w:rsid w:val="00D67AFC"/>
    <w:rsid w:val="00D743D8"/>
    <w:rsid w:val="00D7489A"/>
    <w:rsid w:val="00D75118"/>
    <w:rsid w:val="00D75519"/>
    <w:rsid w:val="00D776E4"/>
    <w:rsid w:val="00D82FDC"/>
    <w:rsid w:val="00D83333"/>
    <w:rsid w:val="00D83FF9"/>
    <w:rsid w:val="00D86F2B"/>
    <w:rsid w:val="00D87E8E"/>
    <w:rsid w:val="00D91D14"/>
    <w:rsid w:val="00D929C7"/>
    <w:rsid w:val="00D93C2B"/>
    <w:rsid w:val="00D951B9"/>
    <w:rsid w:val="00D97A2F"/>
    <w:rsid w:val="00DA1459"/>
    <w:rsid w:val="00DA30A7"/>
    <w:rsid w:val="00DA591E"/>
    <w:rsid w:val="00DB345E"/>
    <w:rsid w:val="00DB3E81"/>
    <w:rsid w:val="00DB6E87"/>
    <w:rsid w:val="00DC2FBA"/>
    <w:rsid w:val="00DC68FB"/>
    <w:rsid w:val="00DC6E75"/>
    <w:rsid w:val="00DD0751"/>
    <w:rsid w:val="00DD2183"/>
    <w:rsid w:val="00DD395F"/>
    <w:rsid w:val="00DD5349"/>
    <w:rsid w:val="00DD6595"/>
    <w:rsid w:val="00DF1FD6"/>
    <w:rsid w:val="00E06B01"/>
    <w:rsid w:val="00E10B1E"/>
    <w:rsid w:val="00E11C9C"/>
    <w:rsid w:val="00E15373"/>
    <w:rsid w:val="00E15848"/>
    <w:rsid w:val="00E209D4"/>
    <w:rsid w:val="00E22DE9"/>
    <w:rsid w:val="00E25792"/>
    <w:rsid w:val="00E2624C"/>
    <w:rsid w:val="00E266D4"/>
    <w:rsid w:val="00E312ED"/>
    <w:rsid w:val="00E40A2C"/>
    <w:rsid w:val="00E417B9"/>
    <w:rsid w:val="00E43FFE"/>
    <w:rsid w:val="00E4468A"/>
    <w:rsid w:val="00E44FB9"/>
    <w:rsid w:val="00E50958"/>
    <w:rsid w:val="00E55DDC"/>
    <w:rsid w:val="00E61CC0"/>
    <w:rsid w:val="00E64F02"/>
    <w:rsid w:val="00E66CC2"/>
    <w:rsid w:val="00E6740B"/>
    <w:rsid w:val="00E67B1B"/>
    <w:rsid w:val="00E7086D"/>
    <w:rsid w:val="00E727F5"/>
    <w:rsid w:val="00E75A55"/>
    <w:rsid w:val="00E76D6B"/>
    <w:rsid w:val="00E77FE0"/>
    <w:rsid w:val="00E85841"/>
    <w:rsid w:val="00E85EB9"/>
    <w:rsid w:val="00E875A6"/>
    <w:rsid w:val="00E87DB4"/>
    <w:rsid w:val="00E93C7C"/>
    <w:rsid w:val="00E95E35"/>
    <w:rsid w:val="00EA0196"/>
    <w:rsid w:val="00EA4E6B"/>
    <w:rsid w:val="00EA59CF"/>
    <w:rsid w:val="00EB17C2"/>
    <w:rsid w:val="00EB22F2"/>
    <w:rsid w:val="00EB25D6"/>
    <w:rsid w:val="00EB25EB"/>
    <w:rsid w:val="00EB2E06"/>
    <w:rsid w:val="00EB46F7"/>
    <w:rsid w:val="00EB5E98"/>
    <w:rsid w:val="00EB67E7"/>
    <w:rsid w:val="00EC1D11"/>
    <w:rsid w:val="00EC1EBB"/>
    <w:rsid w:val="00EC2C67"/>
    <w:rsid w:val="00EC3FF7"/>
    <w:rsid w:val="00EC4A9A"/>
    <w:rsid w:val="00ED0912"/>
    <w:rsid w:val="00ED1CD0"/>
    <w:rsid w:val="00ED3773"/>
    <w:rsid w:val="00ED4E59"/>
    <w:rsid w:val="00ED5B16"/>
    <w:rsid w:val="00ED5FA5"/>
    <w:rsid w:val="00ED67EE"/>
    <w:rsid w:val="00ED6B42"/>
    <w:rsid w:val="00EE1232"/>
    <w:rsid w:val="00EE41F2"/>
    <w:rsid w:val="00EE5753"/>
    <w:rsid w:val="00EE5CFE"/>
    <w:rsid w:val="00EF3F6B"/>
    <w:rsid w:val="00EF421D"/>
    <w:rsid w:val="00EF5B81"/>
    <w:rsid w:val="00EF6668"/>
    <w:rsid w:val="00EF6A57"/>
    <w:rsid w:val="00EF7CDE"/>
    <w:rsid w:val="00F018B7"/>
    <w:rsid w:val="00F02E38"/>
    <w:rsid w:val="00F03DD0"/>
    <w:rsid w:val="00F04826"/>
    <w:rsid w:val="00F1080F"/>
    <w:rsid w:val="00F10BAB"/>
    <w:rsid w:val="00F1153A"/>
    <w:rsid w:val="00F11AEC"/>
    <w:rsid w:val="00F11FCA"/>
    <w:rsid w:val="00F134EC"/>
    <w:rsid w:val="00F1411D"/>
    <w:rsid w:val="00F14F8E"/>
    <w:rsid w:val="00F16556"/>
    <w:rsid w:val="00F16752"/>
    <w:rsid w:val="00F16F27"/>
    <w:rsid w:val="00F23DD6"/>
    <w:rsid w:val="00F25478"/>
    <w:rsid w:val="00F37B6C"/>
    <w:rsid w:val="00F37BCC"/>
    <w:rsid w:val="00F40637"/>
    <w:rsid w:val="00F42B47"/>
    <w:rsid w:val="00F43215"/>
    <w:rsid w:val="00F44CC5"/>
    <w:rsid w:val="00F461E0"/>
    <w:rsid w:val="00F4658C"/>
    <w:rsid w:val="00F4692B"/>
    <w:rsid w:val="00F51692"/>
    <w:rsid w:val="00F51BA5"/>
    <w:rsid w:val="00F5325E"/>
    <w:rsid w:val="00F56EA5"/>
    <w:rsid w:val="00F622C4"/>
    <w:rsid w:val="00F62835"/>
    <w:rsid w:val="00F62CC5"/>
    <w:rsid w:val="00F63CB4"/>
    <w:rsid w:val="00F66446"/>
    <w:rsid w:val="00F6671E"/>
    <w:rsid w:val="00F675AA"/>
    <w:rsid w:val="00F712DA"/>
    <w:rsid w:val="00F74B8C"/>
    <w:rsid w:val="00F757B9"/>
    <w:rsid w:val="00F77EB2"/>
    <w:rsid w:val="00F807D6"/>
    <w:rsid w:val="00F85D37"/>
    <w:rsid w:val="00F87227"/>
    <w:rsid w:val="00F8796C"/>
    <w:rsid w:val="00F87FAD"/>
    <w:rsid w:val="00F9110F"/>
    <w:rsid w:val="00F94ED7"/>
    <w:rsid w:val="00FA57DB"/>
    <w:rsid w:val="00FB0584"/>
    <w:rsid w:val="00FB10B7"/>
    <w:rsid w:val="00FB2770"/>
    <w:rsid w:val="00FB3E95"/>
    <w:rsid w:val="00FB41EB"/>
    <w:rsid w:val="00FB4B8E"/>
    <w:rsid w:val="00FC0852"/>
    <w:rsid w:val="00FC572E"/>
    <w:rsid w:val="00FC75C1"/>
    <w:rsid w:val="00FD0B08"/>
    <w:rsid w:val="00FD0FA5"/>
    <w:rsid w:val="00FD121F"/>
    <w:rsid w:val="00FD3A46"/>
    <w:rsid w:val="00FD4035"/>
    <w:rsid w:val="00FD411D"/>
    <w:rsid w:val="00FE365B"/>
    <w:rsid w:val="00FE463B"/>
    <w:rsid w:val="00FE4659"/>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03E795E1"/>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1"/>
    <w:qFormat/>
    <w:rsid w:val="00C939E1"/>
    <w:rPr>
      <w:rFonts w:ascii="Calibri" w:hAnsi="Calibri"/>
      <w:sz w:val="22"/>
      <w:szCs w:val="22"/>
    </w:rPr>
  </w:style>
  <w:style w:type="character" w:customStyle="1" w:styleId="fontstyle01">
    <w:name w:val="fontstyle01"/>
    <w:basedOn w:val="Privzetapisavaodstavka"/>
    <w:rsid w:val="001A1C63"/>
    <w:rPr>
      <w:rFonts w:ascii="Arial-BoldMT" w:hAnsi="Arial-BoldMT" w:hint="default"/>
      <w:b/>
      <w:bCs/>
      <w:i w:val="0"/>
      <w:iCs w:val="0"/>
      <w:color w:val="000000"/>
      <w:sz w:val="20"/>
      <w:szCs w:val="20"/>
    </w:rPr>
  </w:style>
  <w:style w:type="character" w:customStyle="1" w:styleId="fontstyle21">
    <w:name w:val="fontstyle21"/>
    <w:basedOn w:val="Privzetapisavaodstavka"/>
    <w:rsid w:val="00BE5B4C"/>
    <w:rPr>
      <w:rFonts w:ascii="ArialMT" w:hAnsi="ArialMT" w:hint="default"/>
      <w:b w:val="0"/>
      <w:bCs w:val="0"/>
      <w:i w:val="0"/>
      <w:iCs w:val="0"/>
      <w:color w:val="000000"/>
      <w:sz w:val="22"/>
      <w:szCs w:val="22"/>
    </w:rPr>
  </w:style>
  <w:style w:type="character" w:customStyle="1" w:styleId="fontstyle31">
    <w:name w:val="fontstyle31"/>
    <w:basedOn w:val="Privzetapisavaodstavka"/>
    <w:rsid w:val="00BE5B4C"/>
    <w:rPr>
      <w:rFonts w:ascii="Arial-BoldItalicMT" w:hAnsi="Arial-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42428827">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13397907">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68202563">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282806877">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427715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393890258">
      <w:bodyDiv w:val="1"/>
      <w:marLeft w:val="0"/>
      <w:marRight w:val="0"/>
      <w:marTop w:val="0"/>
      <w:marBottom w:val="0"/>
      <w:divBdr>
        <w:top w:val="none" w:sz="0" w:space="0" w:color="auto"/>
        <w:left w:val="none" w:sz="0" w:space="0" w:color="auto"/>
        <w:bottom w:val="none" w:sz="0" w:space="0" w:color="auto"/>
        <w:right w:val="none" w:sz="0" w:space="0" w:color="auto"/>
      </w:divBdr>
    </w:div>
    <w:div w:id="440228899">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18551861">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29751876">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33381633">
      <w:bodyDiv w:val="1"/>
      <w:marLeft w:val="0"/>
      <w:marRight w:val="0"/>
      <w:marTop w:val="0"/>
      <w:marBottom w:val="0"/>
      <w:divBdr>
        <w:top w:val="none" w:sz="0" w:space="0" w:color="auto"/>
        <w:left w:val="none" w:sz="0" w:space="0" w:color="auto"/>
        <w:bottom w:val="none" w:sz="0" w:space="0" w:color="auto"/>
        <w:right w:val="none" w:sz="0" w:space="0" w:color="auto"/>
      </w:divBdr>
    </w:div>
    <w:div w:id="1056857168">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84376483">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29280900">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36935901">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59867867">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379159290">
      <w:bodyDiv w:val="1"/>
      <w:marLeft w:val="0"/>
      <w:marRight w:val="0"/>
      <w:marTop w:val="0"/>
      <w:marBottom w:val="0"/>
      <w:divBdr>
        <w:top w:val="none" w:sz="0" w:space="0" w:color="auto"/>
        <w:left w:val="none" w:sz="0" w:space="0" w:color="auto"/>
        <w:bottom w:val="none" w:sz="0" w:space="0" w:color="auto"/>
        <w:right w:val="none" w:sz="0" w:space="0" w:color="auto"/>
      </w:divBdr>
    </w:div>
    <w:div w:id="1434662873">
      <w:bodyDiv w:val="1"/>
      <w:marLeft w:val="0"/>
      <w:marRight w:val="0"/>
      <w:marTop w:val="0"/>
      <w:marBottom w:val="0"/>
      <w:divBdr>
        <w:top w:val="none" w:sz="0" w:space="0" w:color="auto"/>
        <w:left w:val="none" w:sz="0" w:space="0" w:color="auto"/>
        <w:bottom w:val="none" w:sz="0" w:space="0" w:color="auto"/>
        <w:right w:val="none" w:sz="0" w:space="0" w:color="auto"/>
      </w:divBdr>
    </w:div>
    <w:div w:id="1437604050">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35120100">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514276">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687757046">
      <w:bodyDiv w:val="1"/>
      <w:marLeft w:val="0"/>
      <w:marRight w:val="0"/>
      <w:marTop w:val="0"/>
      <w:marBottom w:val="0"/>
      <w:divBdr>
        <w:top w:val="none" w:sz="0" w:space="0" w:color="auto"/>
        <w:left w:val="none" w:sz="0" w:space="0" w:color="auto"/>
        <w:bottom w:val="none" w:sz="0" w:space="0" w:color="auto"/>
        <w:right w:val="none" w:sz="0" w:space="0" w:color="auto"/>
      </w:divBdr>
    </w:div>
    <w:div w:id="1750536164">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52600540">
      <w:bodyDiv w:val="1"/>
      <w:marLeft w:val="0"/>
      <w:marRight w:val="0"/>
      <w:marTop w:val="0"/>
      <w:marBottom w:val="0"/>
      <w:divBdr>
        <w:top w:val="none" w:sz="0" w:space="0" w:color="auto"/>
        <w:left w:val="none" w:sz="0" w:space="0" w:color="auto"/>
        <w:bottom w:val="none" w:sz="0" w:space="0" w:color="auto"/>
        <w:right w:val="none" w:sz="0" w:space="0" w:color="auto"/>
      </w:divBdr>
    </w:div>
    <w:div w:id="1858304787">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 w:id="2047216709">
      <w:bodyDiv w:val="1"/>
      <w:marLeft w:val="0"/>
      <w:marRight w:val="0"/>
      <w:marTop w:val="0"/>
      <w:marBottom w:val="0"/>
      <w:divBdr>
        <w:top w:val="none" w:sz="0" w:space="0" w:color="auto"/>
        <w:left w:val="none" w:sz="0" w:space="0" w:color="auto"/>
        <w:bottom w:val="none" w:sz="0" w:space="0" w:color="auto"/>
        <w:right w:val="none" w:sz="0" w:space="0" w:color="auto"/>
      </w:divBdr>
    </w:div>
    <w:div w:id="2047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713A-F8A3-4E09-9B78-D3FE4A2D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3003</Words>
  <Characters>16730</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19694</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11</cp:revision>
  <cp:lastPrinted>2022-10-03T12:30:00Z</cp:lastPrinted>
  <dcterms:created xsi:type="dcterms:W3CDTF">2022-09-16T10:09:00Z</dcterms:created>
  <dcterms:modified xsi:type="dcterms:W3CDTF">2022-10-03T12:42:00Z</dcterms:modified>
</cp:coreProperties>
</file>