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6A58" w14:textId="77777777" w:rsidR="00BC468E" w:rsidRPr="004A2B1E" w:rsidRDefault="000537EA" w:rsidP="00BC468E">
      <w:pPr>
        <w:rPr>
          <w:szCs w:val="22"/>
        </w:rPr>
      </w:pPr>
      <w:r w:rsidRPr="004A2B1E">
        <w:rPr>
          <w:szCs w:val="22"/>
        </w:rPr>
        <w:t>Občinski svet Občine Tržič je na podlagi</w:t>
      </w:r>
      <w:r w:rsidR="00BC468E" w:rsidRPr="004A2B1E">
        <w:rPr>
          <w:szCs w:val="22"/>
        </w:rPr>
        <w:t xml:space="preserve"> </w:t>
      </w:r>
      <w:r w:rsidR="00D36A1E" w:rsidRPr="004A2B1E">
        <w:rPr>
          <w:szCs w:val="22"/>
        </w:rPr>
        <w:t>127.</w:t>
      </w:r>
      <w:r w:rsidR="0088096C" w:rsidRPr="004A2B1E">
        <w:rPr>
          <w:szCs w:val="22"/>
        </w:rPr>
        <w:t>,</w:t>
      </w:r>
      <w:r w:rsidR="00D36A1E" w:rsidRPr="004A2B1E">
        <w:rPr>
          <w:szCs w:val="22"/>
        </w:rPr>
        <w:t xml:space="preserve"> 129. in </w:t>
      </w:r>
      <w:r w:rsidR="00BC468E" w:rsidRPr="004A2B1E">
        <w:rPr>
          <w:szCs w:val="22"/>
        </w:rPr>
        <w:t xml:space="preserve">131. člena Zakona o urejanju prostora (ZUreP-2, Uradni list RS št. 61/17) </w:t>
      </w:r>
      <w:r w:rsidR="004C2C32" w:rsidRPr="004A2B1E">
        <w:rPr>
          <w:szCs w:val="22"/>
        </w:rPr>
        <w:t>ter 9. in 1</w:t>
      </w:r>
      <w:r w:rsidRPr="004A2B1E">
        <w:rPr>
          <w:szCs w:val="22"/>
        </w:rPr>
        <w:t>8</w:t>
      </w:r>
      <w:r w:rsidR="00BC468E" w:rsidRPr="004A2B1E">
        <w:rPr>
          <w:szCs w:val="22"/>
        </w:rPr>
        <w:t>. člena Statuta Občine Tržič (</w:t>
      </w:r>
      <w:r w:rsidRPr="004A2B1E">
        <w:rPr>
          <w:szCs w:val="22"/>
        </w:rPr>
        <w:t>Uradni list RS, št. 19/13, 74/15</w:t>
      </w:r>
      <w:r w:rsidR="00BC468E" w:rsidRPr="004A2B1E">
        <w:rPr>
          <w:szCs w:val="22"/>
        </w:rPr>
        <w:t xml:space="preserve">) na </w:t>
      </w:r>
      <w:r w:rsidR="00D36A1E" w:rsidRPr="004A2B1E">
        <w:rPr>
          <w:szCs w:val="22"/>
        </w:rPr>
        <w:t>___</w:t>
      </w:r>
      <w:r w:rsidR="00BC468E" w:rsidRPr="004A2B1E">
        <w:rPr>
          <w:szCs w:val="22"/>
        </w:rPr>
        <w:t xml:space="preserve"> </w:t>
      </w:r>
      <w:r w:rsidR="00927ADE" w:rsidRPr="004A2B1E">
        <w:rPr>
          <w:szCs w:val="22"/>
        </w:rPr>
        <w:t>r</w:t>
      </w:r>
      <w:r w:rsidRPr="004A2B1E">
        <w:rPr>
          <w:szCs w:val="22"/>
        </w:rPr>
        <w:t xml:space="preserve">edni </w:t>
      </w:r>
      <w:r w:rsidR="00BC468E" w:rsidRPr="004A2B1E">
        <w:rPr>
          <w:szCs w:val="22"/>
        </w:rPr>
        <w:t xml:space="preserve">seji dne </w:t>
      </w:r>
      <w:r w:rsidR="00D36A1E" w:rsidRPr="004A2B1E">
        <w:rPr>
          <w:szCs w:val="22"/>
        </w:rPr>
        <w:t>_____</w:t>
      </w:r>
      <w:r w:rsidRPr="004A2B1E">
        <w:rPr>
          <w:szCs w:val="22"/>
        </w:rPr>
        <w:t xml:space="preserve"> </w:t>
      </w:r>
      <w:r w:rsidR="00BC468E" w:rsidRPr="004A2B1E">
        <w:rPr>
          <w:szCs w:val="22"/>
        </w:rPr>
        <w:t>sprejel</w:t>
      </w:r>
    </w:p>
    <w:p w14:paraId="5016AFC6" w14:textId="77777777" w:rsidR="00BC468E" w:rsidRPr="004A2B1E" w:rsidRDefault="00BC468E" w:rsidP="00BC468E">
      <w:pPr>
        <w:rPr>
          <w:szCs w:val="22"/>
        </w:rPr>
      </w:pPr>
    </w:p>
    <w:p w14:paraId="116217DF" w14:textId="77777777" w:rsidR="00BC468E" w:rsidRPr="004A2B1E" w:rsidRDefault="00BC468E" w:rsidP="00BC468E">
      <w:pPr>
        <w:rPr>
          <w:szCs w:val="22"/>
        </w:rPr>
      </w:pPr>
    </w:p>
    <w:p w14:paraId="7B3A90C9" w14:textId="77777777" w:rsidR="00BC468E" w:rsidRPr="004A2B1E" w:rsidRDefault="00BC468E" w:rsidP="00BC468E">
      <w:pPr>
        <w:jc w:val="center"/>
        <w:rPr>
          <w:bCs/>
          <w:szCs w:val="22"/>
        </w:rPr>
      </w:pPr>
      <w:r w:rsidRPr="004A2B1E">
        <w:rPr>
          <w:bCs/>
          <w:szCs w:val="22"/>
        </w:rPr>
        <w:t>SKLEP</w:t>
      </w:r>
    </w:p>
    <w:p w14:paraId="10D179DD" w14:textId="77777777" w:rsidR="00BC468E" w:rsidRPr="004A2B1E" w:rsidRDefault="00BC468E" w:rsidP="00BC468E">
      <w:pPr>
        <w:rPr>
          <w:szCs w:val="22"/>
        </w:rPr>
      </w:pPr>
    </w:p>
    <w:p w14:paraId="4F3CDD17" w14:textId="77777777" w:rsidR="00BC468E" w:rsidRPr="004A2B1E" w:rsidRDefault="00BC468E" w:rsidP="00BC468E">
      <w:pPr>
        <w:jc w:val="center"/>
        <w:rPr>
          <w:szCs w:val="22"/>
        </w:rPr>
      </w:pPr>
      <w:r w:rsidRPr="004A2B1E">
        <w:rPr>
          <w:szCs w:val="22"/>
        </w:rPr>
        <w:t xml:space="preserve">o lokacijski preveritvi za </w:t>
      </w:r>
      <w:r w:rsidR="00D63650" w:rsidRPr="004A2B1E">
        <w:rPr>
          <w:szCs w:val="22"/>
        </w:rPr>
        <w:t xml:space="preserve">individualno odstopanje od prostorskih izvedbenih pogojev za spremembo namembnosti </w:t>
      </w:r>
      <w:r w:rsidR="008C760B" w:rsidRPr="004A2B1E">
        <w:rPr>
          <w:szCs w:val="22"/>
        </w:rPr>
        <w:t>stavbe</w:t>
      </w:r>
      <w:r w:rsidR="00D63650" w:rsidRPr="004A2B1E">
        <w:rPr>
          <w:szCs w:val="22"/>
        </w:rPr>
        <w:t xml:space="preserve"> - srednja postaja žičnice na smučišču Zelenica v </w:t>
      </w:r>
      <w:r w:rsidR="007E28B7" w:rsidRPr="004A2B1E">
        <w:rPr>
          <w:szCs w:val="22"/>
        </w:rPr>
        <w:t>enot</w:t>
      </w:r>
      <w:r w:rsidR="00D63650" w:rsidRPr="004A2B1E">
        <w:rPr>
          <w:szCs w:val="22"/>
        </w:rPr>
        <w:t>i</w:t>
      </w:r>
      <w:r w:rsidR="007E28B7" w:rsidRPr="004A2B1E">
        <w:rPr>
          <w:szCs w:val="22"/>
        </w:rPr>
        <w:t xml:space="preserve"> </w:t>
      </w:r>
      <w:r w:rsidR="00D63650" w:rsidRPr="004A2B1E">
        <w:rPr>
          <w:szCs w:val="22"/>
        </w:rPr>
        <w:t>urejanja prostora POD 14 –</w:t>
      </w:r>
      <w:r w:rsidR="00927ADE" w:rsidRPr="004A2B1E">
        <w:rPr>
          <w:szCs w:val="22"/>
        </w:rPr>
        <w:t xml:space="preserve"> </w:t>
      </w:r>
      <w:r w:rsidR="00D63650" w:rsidRPr="004A2B1E">
        <w:rPr>
          <w:szCs w:val="22"/>
        </w:rPr>
        <w:t>Smučišče Zelenica.</w:t>
      </w:r>
    </w:p>
    <w:p w14:paraId="6CFA91F8" w14:textId="77777777" w:rsidR="00D334B8" w:rsidRPr="004A2B1E" w:rsidRDefault="00D334B8" w:rsidP="00182753">
      <w:pPr>
        <w:rPr>
          <w:szCs w:val="22"/>
        </w:rPr>
      </w:pPr>
    </w:p>
    <w:p w14:paraId="63BED665" w14:textId="77777777" w:rsidR="00001136" w:rsidRPr="004A2B1E" w:rsidRDefault="00001136" w:rsidP="000537EA">
      <w:pPr>
        <w:pStyle w:val="Odstavekseznama"/>
        <w:ind w:left="0"/>
        <w:jc w:val="center"/>
        <w:rPr>
          <w:szCs w:val="22"/>
        </w:rPr>
      </w:pPr>
    </w:p>
    <w:p w14:paraId="2B33D1E9" w14:textId="77777777" w:rsidR="000537EA" w:rsidRPr="004A2B1E" w:rsidRDefault="000537EA" w:rsidP="00001136">
      <w:pPr>
        <w:pStyle w:val="Odstavekseznama"/>
        <w:ind w:left="0"/>
        <w:jc w:val="center"/>
        <w:rPr>
          <w:szCs w:val="22"/>
        </w:rPr>
      </w:pPr>
      <w:r w:rsidRPr="004A2B1E">
        <w:rPr>
          <w:szCs w:val="22"/>
        </w:rPr>
        <w:t>1. člen</w:t>
      </w:r>
    </w:p>
    <w:p w14:paraId="7E089CBA" w14:textId="77777777" w:rsidR="000537EA" w:rsidRPr="004A2B1E" w:rsidRDefault="00C24B09" w:rsidP="00001136">
      <w:pPr>
        <w:tabs>
          <w:tab w:val="left" w:pos="0"/>
        </w:tabs>
        <w:rPr>
          <w:szCs w:val="22"/>
        </w:rPr>
      </w:pPr>
      <w:r w:rsidRPr="004A2B1E">
        <w:rPr>
          <w:szCs w:val="22"/>
        </w:rPr>
        <w:t>S tem sklepom se potrdi l</w:t>
      </w:r>
      <w:r w:rsidR="000537EA" w:rsidRPr="004A2B1E">
        <w:rPr>
          <w:szCs w:val="22"/>
        </w:rPr>
        <w:t xml:space="preserve">okacijska preveritev z ID </w:t>
      </w:r>
      <w:r w:rsidR="008C760B" w:rsidRPr="004A2B1E">
        <w:rPr>
          <w:szCs w:val="22"/>
        </w:rPr>
        <w:t>2337</w:t>
      </w:r>
      <w:r w:rsidR="0088096C" w:rsidRPr="004A2B1E">
        <w:rPr>
          <w:szCs w:val="22"/>
        </w:rPr>
        <w:t xml:space="preserve"> (v nadaljevanju LP)</w:t>
      </w:r>
      <w:r w:rsidR="00A00F13" w:rsidRPr="004A2B1E">
        <w:rPr>
          <w:szCs w:val="22"/>
        </w:rPr>
        <w:t xml:space="preserve">. </w:t>
      </w:r>
      <w:r w:rsidR="0088096C" w:rsidRPr="004A2B1E">
        <w:rPr>
          <w:szCs w:val="22"/>
        </w:rPr>
        <w:t xml:space="preserve">V </w:t>
      </w:r>
      <w:r w:rsidR="0088096C" w:rsidRPr="004A2B1E">
        <w:rPr>
          <w:rFonts w:cs="Arial"/>
          <w:szCs w:val="22"/>
        </w:rPr>
        <w:t xml:space="preserve">Odloku o Občinskem prostorskem načrtu Občine Tržič (UPB1, </w:t>
      </w:r>
      <w:r w:rsidR="0088096C" w:rsidRPr="004A2B1E">
        <w:rPr>
          <w:szCs w:val="22"/>
        </w:rPr>
        <w:t>Ur</w:t>
      </w:r>
      <w:r w:rsidR="004C2C32" w:rsidRPr="004A2B1E">
        <w:rPr>
          <w:szCs w:val="22"/>
        </w:rPr>
        <w:t>.</w:t>
      </w:r>
      <w:r w:rsidR="0088096C" w:rsidRPr="004A2B1E">
        <w:rPr>
          <w:szCs w:val="22"/>
        </w:rPr>
        <w:t xml:space="preserve"> l</w:t>
      </w:r>
      <w:r w:rsidR="004C2C32" w:rsidRPr="004A2B1E">
        <w:rPr>
          <w:szCs w:val="22"/>
        </w:rPr>
        <w:t>.</w:t>
      </w:r>
      <w:r w:rsidR="0088096C" w:rsidRPr="004A2B1E">
        <w:rPr>
          <w:szCs w:val="22"/>
        </w:rPr>
        <w:t xml:space="preserve"> RS, št. 3/2020) se obravnavano območje nahaja na območju razpršene poselitve (A) znotraj enote urejanja prostora POD 14 – Smučišče Zelenica. LP</w:t>
      </w:r>
      <w:r w:rsidR="00A00F13" w:rsidRPr="004A2B1E">
        <w:rPr>
          <w:szCs w:val="22"/>
        </w:rPr>
        <w:t xml:space="preserve"> se nanaša na </w:t>
      </w:r>
      <w:r w:rsidR="008C760B" w:rsidRPr="004A2B1E">
        <w:rPr>
          <w:szCs w:val="22"/>
        </w:rPr>
        <w:t>stavbo srednj</w:t>
      </w:r>
      <w:r w:rsidR="00A00F13" w:rsidRPr="004A2B1E">
        <w:rPr>
          <w:szCs w:val="22"/>
        </w:rPr>
        <w:t>e</w:t>
      </w:r>
      <w:r w:rsidR="008C760B" w:rsidRPr="004A2B1E">
        <w:rPr>
          <w:szCs w:val="22"/>
        </w:rPr>
        <w:t xml:space="preserve"> postaj</w:t>
      </w:r>
      <w:r w:rsidR="00A00F13" w:rsidRPr="004A2B1E">
        <w:rPr>
          <w:szCs w:val="22"/>
        </w:rPr>
        <w:t>e</w:t>
      </w:r>
      <w:r w:rsidR="008C760B" w:rsidRPr="004A2B1E">
        <w:rPr>
          <w:szCs w:val="22"/>
        </w:rPr>
        <w:t xml:space="preserve"> žičnice na smučišču Zelenica</w:t>
      </w:r>
      <w:r w:rsidR="004C2C32" w:rsidRPr="004A2B1E">
        <w:rPr>
          <w:szCs w:val="22"/>
        </w:rPr>
        <w:t>,</w:t>
      </w:r>
      <w:r w:rsidR="00A00F13" w:rsidRPr="004A2B1E">
        <w:rPr>
          <w:szCs w:val="22"/>
        </w:rPr>
        <w:t xml:space="preserve"> na zemljišču</w:t>
      </w:r>
      <w:r w:rsidR="008C760B" w:rsidRPr="004A2B1E">
        <w:rPr>
          <w:szCs w:val="22"/>
        </w:rPr>
        <w:t xml:space="preserve"> </w:t>
      </w:r>
      <w:proofErr w:type="spellStart"/>
      <w:r w:rsidR="008C760B" w:rsidRPr="004A2B1E">
        <w:rPr>
          <w:szCs w:val="22"/>
        </w:rPr>
        <w:t>parc</w:t>
      </w:r>
      <w:proofErr w:type="spellEnd"/>
      <w:r w:rsidR="008C760B" w:rsidRPr="004A2B1E">
        <w:rPr>
          <w:szCs w:val="22"/>
        </w:rPr>
        <w:t>. št. 21/12 k.o. 2124 Podljubelj.</w:t>
      </w:r>
    </w:p>
    <w:p w14:paraId="2B71778B" w14:textId="77777777" w:rsidR="000537EA" w:rsidRPr="004A2B1E" w:rsidRDefault="000537EA" w:rsidP="00001136">
      <w:pPr>
        <w:tabs>
          <w:tab w:val="left" w:pos="0"/>
        </w:tabs>
        <w:rPr>
          <w:szCs w:val="22"/>
        </w:rPr>
      </w:pPr>
    </w:p>
    <w:p w14:paraId="3B03DF98" w14:textId="77777777" w:rsidR="000537EA" w:rsidRPr="004A2B1E" w:rsidRDefault="000537EA" w:rsidP="00001136">
      <w:pPr>
        <w:pStyle w:val="Odstavekseznama"/>
        <w:tabs>
          <w:tab w:val="left" w:pos="0"/>
        </w:tabs>
        <w:ind w:left="0"/>
        <w:jc w:val="center"/>
        <w:rPr>
          <w:szCs w:val="22"/>
        </w:rPr>
      </w:pPr>
      <w:r w:rsidRPr="004A2B1E">
        <w:rPr>
          <w:szCs w:val="22"/>
        </w:rPr>
        <w:t>2. člen</w:t>
      </w:r>
    </w:p>
    <w:p w14:paraId="1EA5AABB" w14:textId="694F8C0A" w:rsidR="00A00F13" w:rsidRPr="009D7D27" w:rsidRDefault="00927ADE" w:rsidP="00001136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cs="Arial"/>
          <w:szCs w:val="22"/>
        </w:rPr>
      </w:pPr>
      <w:r w:rsidRPr="004A2B1E">
        <w:rPr>
          <w:szCs w:val="22"/>
        </w:rPr>
        <w:t xml:space="preserve">Na območju </w:t>
      </w:r>
      <w:r w:rsidR="0088096C" w:rsidRPr="004A2B1E">
        <w:rPr>
          <w:szCs w:val="22"/>
        </w:rPr>
        <w:t xml:space="preserve">LP </w:t>
      </w:r>
      <w:r w:rsidR="00A00F13" w:rsidRPr="004A2B1E">
        <w:rPr>
          <w:szCs w:val="22"/>
        </w:rPr>
        <w:t>s</w:t>
      </w:r>
      <w:r w:rsidRPr="004A2B1E">
        <w:rPr>
          <w:szCs w:val="22"/>
        </w:rPr>
        <w:t xml:space="preserve">e </w:t>
      </w:r>
      <w:r w:rsidR="00A00F13" w:rsidRPr="004A2B1E">
        <w:rPr>
          <w:szCs w:val="22"/>
        </w:rPr>
        <w:t>poleg posebnih</w:t>
      </w:r>
      <w:r w:rsidR="004C2C32" w:rsidRPr="004A2B1E">
        <w:rPr>
          <w:szCs w:val="22"/>
        </w:rPr>
        <w:t xml:space="preserve"> prostorskih izvedbenih pogojev </w:t>
      </w:r>
      <w:r w:rsidR="00A00F13" w:rsidRPr="004A2B1E">
        <w:rPr>
          <w:szCs w:val="22"/>
        </w:rPr>
        <w:t xml:space="preserve">iz 125. člena </w:t>
      </w:r>
      <w:r w:rsidR="004C2C32" w:rsidRPr="004A2B1E">
        <w:rPr>
          <w:rFonts w:cs="Arial"/>
          <w:szCs w:val="22"/>
        </w:rPr>
        <w:t xml:space="preserve">Odloka o Občinskem prostorskem načrtu Občine Tržič (UPB1, </w:t>
      </w:r>
      <w:r w:rsidR="004C2C32" w:rsidRPr="004A2B1E">
        <w:rPr>
          <w:szCs w:val="22"/>
        </w:rPr>
        <w:t xml:space="preserve">Ur. l. RS, št. 3/2020) </w:t>
      </w:r>
      <w:r w:rsidRPr="004A2B1E">
        <w:rPr>
          <w:szCs w:val="22"/>
        </w:rPr>
        <w:t xml:space="preserve">dopusti </w:t>
      </w:r>
      <w:r w:rsidR="00A00F13" w:rsidRPr="004A2B1E">
        <w:rPr>
          <w:szCs w:val="22"/>
        </w:rPr>
        <w:t>še</w:t>
      </w:r>
      <w:r w:rsidR="004A2B1E" w:rsidRPr="004A2B1E">
        <w:rPr>
          <w:szCs w:val="22"/>
        </w:rPr>
        <w:t xml:space="preserve"> </w:t>
      </w:r>
      <w:r w:rsidR="00A00F13" w:rsidRPr="004A2B1E">
        <w:rPr>
          <w:rFonts w:cs="Arial"/>
          <w:szCs w:val="22"/>
        </w:rPr>
        <w:t>sprememba namembnosti obstoječe stavbe za potrebe izvajanja raziskovalne in izobraževalne dejavnosti.</w:t>
      </w:r>
      <w:r w:rsidR="00953CFF">
        <w:rPr>
          <w:rFonts w:cs="Arial"/>
          <w:szCs w:val="22"/>
        </w:rPr>
        <w:t xml:space="preserve"> </w:t>
      </w:r>
      <w:r w:rsidR="00DF0A59" w:rsidRPr="009D7D27">
        <w:rPr>
          <w:rFonts w:cs="Arial"/>
          <w:szCs w:val="22"/>
        </w:rPr>
        <w:t>Pri gradnji se</w:t>
      </w:r>
      <w:r w:rsidR="000A1F9A" w:rsidRPr="009D7D27">
        <w:rPr>
          <w:rFonts w:cs="Arial"/>
          <w:szCs w:val="22"/>
        </w:rPr>
        <w:t>,</w:t>
      </w:r>
      <w:r w:rsidR="00DF0A59" w:rsidRPr="009D7D27">
        <w:rPr>
          <w:rFonts w:cs="Arial"/>
          <w:szCs w:val="22"/>
        </w:rPr>
        <w:t xml:space="preserve"> </w:t>
      </w:r>
      <w:r w:rsidR="00253650" w:rsidRPr="009D7D27">
        <w:rPr>
          <w:rFonts w:cs="Arial"/>
          <w:bCs/>
          <w:szCs w:val="22"/>
        </w:rPr>
        <w:t>ne</w:t>
      </w:r>
      <w:r w:rsidR="00F5648E" w:rsidRPr="009D7D27">
        <w:rPr>
          <w:rFonts w:cs="Arial"/>
          <w:bCs/>
          <w:szCs w:val="22"/>
        </w:rPr>
        <w:t xml:space="preserve"> </w:t>
      </w:r>
      <w:r w:rsidR="00253650" w:rsidRPr="009D7D27">
        <w:rPr>
          <w:rFonts w:cs="Arial"/>
          <w:bCs/>
          <w:szCs w:val="22"/>
        </w:rPr>
        <w:t>glede na določbe</w:t>
      </w:r>
      <w:r w:rsidR="000A1F9A" w:rsidRPr="009D7D27">
        <w:rPr>
          <w:rFonts w:cs="Arial"/>
          <w:bCs/>
          <w:szCs w:val="22"/>
        </w:rPr>
        <w:t xml:space="preserve"> 50. člena PIP</w:t>
      </w:r>
      <w:r w:rsidR="000A1F9A" w:rsidRPr="009D7D27">
        <w:rPr>
          <w:rFonts w:cs="Arial"/>
          <w:szCs w:val="22"/>
        </w:rPr>
        <w:t>,</w:t>
      </w:r>
      <w:r w:rsidR="00253650" w:rsidRPr="009D7D27">
        <w:rPr>
          <w:rFonts w:cs="Arial"/>
          <w:szCs w:val="22"/>
        </w:rPr>
        <w:t xml:space="preserve"> </w:t>
      </w:r>
      <w:r w:rsidR="00DF0A59" w:rsidRPr="009D7D27">
        <w:rPr>
          <w:rFonts w:cs="Arial"/>
          <w:szCs w:val="22"/>
        </w:rPr>
        <w:t>upoštevajo velikost in oblikovne značilnosti obstoječega objekta.</w:t>
      </w:r>
    </w:p>
    <w:p w14:paraId="5493799C" w14:textId="77777777" w:rsidR="00A00F13" w:rsidRPr="004A2B1E" w:rsidRDefault="00A00F13" w:rsidP="00001136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cs="Arial"/>
          <w:szCs w:val="22"/>
        </w:rPr>
      </w:pPr>
    </w:p>
    <w:p w14:paraId="38AD3FEC" w14:textId="77777777" w:rsidR="00A9263D" w:rsidRPr="004A2B1E" w:rsidRDefault="00A9263D" w:rsidP="00A9263D">
      <w:pPr>
        <w:pStyle w:val="Odstavekseznama"/>
        <w:tabs>
          <w:tab w:val="left" w:pos="0"/>
        </w:tabs>
        <w:ind w:left="0"/>
        <w:jc w:val="center"/>
        <w:rPr>
          <w:szCs w:val="22"/>
        </w:rPr>
      </w:pPr>
      <w:bookmarkStart w:id="0" w:name="_GoBack"/>
      <w:bookmarkEnd w:id="0"/>
      <w:r w:rsidRPr="004A2B1E">
        <w:rPr>
          <w:szCs w:val="22"/>
        </w:rPr>
        <w:t>3. člen</w:t>
      </w:r>
    </w:p>
    <w:p w14:paraId="697A09F0" w14:textId="77777777" w:rsidR="000537EA" w:rsidRPr="004A2B1E" w:rsidRDefault="000537EA" w:rsidP="00182753">
      <w:pPr>
        <w:rPr>
          <w:szCs w:val="22"/>
        </w:rPr>
      </w:pPr>
    </w:p>
    <w:p w14:paraId="09DC27CA" w14:textId="77777777" w:rsidR="006978C6" w:rsidRPr="004A2B1E" w:rsidRDefault="006978C6" w:rsidP="00182753">
      <w:pPr>
        <w:rPr>
          <w:szCs w:val="22"/>
        </w:rPr>
      </w:pPr>
      <w:r w:rsidRPr="004A2B1E">
        <w:rPr>
          <w:szCs w:val="22"/>
        </w:rPr>
        <w:t>Ta sklep se objavi v Uradnem listu RS</w:t>
      </w:r>
      <w:r w:rsidR="00A9263D" w:rsidRPr="004A2B1E">
        <w:rPr>
          <w:szCs w:val="22"/>
        </w:rPr>
        <w:t xml:space="preserve"> in evidentira v prostorsko informacijskem sistemu. </w:t>
      </w:r>
      <w:r w:rsidR="0088096C" w:rsidRPr="004A2B1E">
        <w:rPr>
          <w:szCs w:val="22"/>
        </w:rPr>
        <w:t xml:space="preserve">LP </w:t>
      </w:r>
      <w:r w:rsidR="00A9263D" w:rsidRPr="004A2B1E">
        <w:rPr>
          <w:szCs w:val="22"/>
        </w:rPr>
        <w:t>začne</w:t>
      </w:r>
      <w:r w:rsidRPr="004A2B1E">
        <w:rPr>
          <w:szCs w:val="22"/>
        </w:rPr>
        <w:t xml:space="preserve"> </w:t>
      </w:r>
      <w:r w:rsidR="0088096C" w:rsidRPr="004A2B1E">
        <w:rPr>
          <w:szCs w:val="22"/>
        </w:rPr>
        <w:t xml:space="preserve">veljati </w:t>
      </w:r>
      <w:r w:rsidR="00001136" w:rsidRPr="004A2B1E">
        <w:rPr>
          <w:szCs w:val="22"/>
        </w:rPr>
        <w:t>osmi</w:t>
      </w:r>
      <w:r w:rsidRPr="004A2B1E">
        <w:rPr>
          <w:szCs w:val="22"/>
        </w:rPr>
        <w:t xml:space="preserve"> dan po objavi.</w:t>
      </w:r>
    </w:p>
    <w:p w14:paraId="5DEF1D90" w14:textId="77777777" w:rsidR="006978C6" w:rsidRPr="0088096C" w:rsidRDefault="006978C6" w:rsidP="00182753">
      <w:pPr>
        <w:rPr>
          <w:szCs w:val="22"/>
        </w:rPr>
      </w:pPr>
    </w:p>
    <w:p w14:paraId="394E0B75" w14:textId="77777777" w:rsidR="001A3100" w:rsidRPr="0088096C" w:rsidRDefault="001A3100" w:rsidP="00182753">
      <w:pPr>
        <w:rPr>
          <w:szCs w:val="22"/>
        </w:rPr>
      </w:pPr>
    </w:p>
    <w:p w14:paraId="021A61CC" w14:textId="77777777" w:rsidR="001A3100" w:rsidRPr="0088096C" w:rsidRDefault="001A3100" w:rsidP="00182753">
      <w:pPr>
        <w:rPr>
          <w:szCs w:val="22"/>
        </w:rPr>
      </w:pPr>
    </w:p>
    <w:p w14:paraId="49267DDD" w14:textId="77777777" w:rsidR="000537EA" w:rsidRPr="0088096C" w:rsidRDefault="000537EA" w:rsidP="00182753">
      <w:pPr>
        <w:rPr>
          <w:szCs w:val="22"/>
        </w:rPr>
      </w:pPr>
    </w:p>
    <w:p w14:paraId="64B76E50" w14:textId="77777777" w:rsidR="006978C6" w:rsidRPr="0088096C" w:rsidRDefault="006978C6" w:rsidP="00182753">
      <w:pPr>
        <w:rPr>
          <w:szCs w:val="22"/>
        </w:rPr>
      </w:pPr>
      <w:r w:rsidRPr="0088096C">
        <w:rPr>
          <w:szCs w:val="22"/>
        </w:rPr>
        <w:t>Številka:</w:t>
      </w:r>
      <w:r w:rsidR="00BA3568" w:rsidRPr="0088096C">
        <w:rPr>
          <w:szCs w:val="22"/>
        </w:rPr>
        <w:t xml:space="preserve"> </w:t>
      </w:r>
      <w:r w:rsidR="00001136" w:rsidRPr="0088096C">
        <w:rPr>
          <w:rFonts w:cs="Arial"/>
          <w:szCs w:val="22"/>
        </w:rPr>
        <w:t>351-456/2020</w:t>
      </w:r>
    </w:p>
    <w:p w14:paraId="6C0FDA89" w14:textId="77777777" w:rsidR="006978C6" w:rsidRPr="0088096C" w:rsidRDefault="006978C6" w:rsidP="00182753">
      <w:pPr>
        <w:rPr>
          <w:szCs w:val="22"/>
        </w:rPr>
      </w:pPr>
      <w:r w:rsidRPr="0088096C">
        <w:rPr>
          <w:szCs w:val="22"/>
        </w:rPr>
        <w:t>Tržič</w:t>
      </w:r>
      <w:r w:rsidR="000537EA" w:rsidRPr="0088096C">
        <w:rPr>
          <w:szCs w:val="22"/>
        </w:rPr>
        <w:t>,</w:t>
      </w:r>
      <w:r w:rsidR="00316AB8" w:rsidRPr="0088096C">
        <w:rPr>
          <w:szCs w:val="22"/>
        </w:rPr>
        <w:t xml:space="preserve"> </w:t>
      </w:r>
      <w:r w:rsidR="00001136" w:rsidRPr="0088096C">
        <w:rPr>
          <w:szCs w:val="22"/>
        </w:rPr>
        <w:t xml:space="preserve">dne </w:t>
      </w:r>
    </w:p>
    <w:p w14:paraId="373FB40E" w14:textId="77777777" w:rsidR="006978C6" w:rsidRPr="0088096C" w:rsidRDefault="006978C6" w:rsidP="00182753">
      <w:pPr>
        <w:rPr>
          <w:szCs w:val="22"/>
        </w:rPr>
      </w:pPr>
    </w:p>
    <w:p w14:paraId="21EB4159" w14:textId="77777777" w:rsidR="006978C6" w:rsidRPr="0088096C" w:rsidRDefault="006978C6" w:rsidP="00182753">
      <w:pPr>
        <w:rPr>
          <w:szCs w:val="22"/>
        </w:rPr>
      </w:pP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="000537EA" w:rsidRPr="0088096C">
        <w:rPr>
          <w:szCs w:val="22"/>
        </w:rPr>
        <w:tab/>
      </w:r>
      <w:r w:rsidRPr="0088096C">
        <w:rPr>
          <w:szCs w:val="22"/>
        </w:rPr>
        <w:t>ŽUPAN</w:t>
      </w:r>
    </w:p>
    <w:p w14:paraId="5936B904" w14:textId="77777777" w:rsidR="006978C6" w:rsidRPr="0088096C" w:rsidRDefault="006978C6" w:rsidP="00182753">
      <w:pPr>
        <w:rPr>
          <w:szCs w:val="22"/>
        </w:rPr>
      </w:pP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="000537EA" w:rsidRPr="0088096C">
        <w:rPr>
          <w:szCs w:val="22"/>
        </w:rPr>
        <w:tab/>
      </w:r>
      <w:r w:rsidRPr="0088096C">
        <w:rPr>
          <w:szCs w:val="22"/>
        </w:rPr>
        <w:tab/>
      </w:r>
      <w:r w:rsidR="000537EA" w:rsidRPr="0088096C">
        <w:rPr>
          <w:szCs w:val="22"/>
        </w:rPr>
        <w:t xml:space="preserve">        </w:t>
      </w:r>
      <w:r w:rsidRPr="0088096C">
        <w:rPr>
          <w:szCs w:val="22"/>
        </w:rPr>
        <w:t>Občine Tržič</w:t>
      </w:r>
    </w:p>
    <w:p w14:paraId="2364A572" w14:textId="77777777" w:rsidR="006978C6" w:rsidRPr="0088096C" w:rsidRDefault="006978C6" w:rsidP="00182753">
      <w:pPr>
        <w:rPr>
          <w:szCs w:val="22"/>
        </w:rPr>
      </w:pP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Pr="0088096C">
        <w:rPr>
          <w:szCs w:val="22"/>
        </w:rPr>
        <w:tab/>
      </w:r>
      <w:r w:rsidR="000537EA" w:rsidRPr="0088096C">
        <w:rPr>
          <w:szCs w:val="22"/>
        </w:rPr>
        <w:tab/>
      </w:r>
      <w:r w:rsidRPr="0088096C">
        <w:rPr>
          <w:szCs w:val="22"/>
        </w:rPr>
        <w:tab/>
      </w:r>
      <w:r w:rsidR="000537EA" w:rsidRPr="0088096C">
        <w:rPr>
          <w:szCs w:val="22"/>
        </w:rPr>
        <w:t xml:space="preserve">   mag. Borut Sajovic</w:t>
      </w:r>
    </w:p>
    <w:p w14:paraId="672BDBD5" w14:textId="77777777" w:rsidR="00BC468E" w:rsidRPr="00001136" w:rsidRDefault="00BC468E" w:rsidP="00182753">
      <w:pPr>
        <w:rPr>
          <w:sz w:val="20"/>
          <w:szCs w:val="20"/>
        </w:rPr>
      </w:pPr>
    </w:p>
    <w:sectPr w:rsidR="00BC468E" w:rsidRPr="0000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162F"/>
    <w:multiLevelType w:val="multilevel"/>
    <w:tmpl w:val="51F21EDA"/>
    <w:numStyleLink w:val="111111"/>
  </w:abstractNum>
  <w:abstractNum w:abstractNumId="1" w15:restartNumberingAfterBreak="0">
    <w:nsid w:val="52CB7543"/>
    <w:multiLevelType w:val="hybridMultilevel"/>
    <w:tmpl w:val="6CE4C8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777F"/>
    <w:multiLevelType w:val="hybridMultilevel"/>
    <w:tmpl w:val="F1BC732E"/>
    <w:lvl w:ilvl="0" w:tplc="166C864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245C"/>
    <w:multiLevelType w:val="multilevel"/>
    <w:tmpl w:val="51F21EDA"/>
    <w:styleLink w:val="111111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364"/>
        </w:tabs>
        <w:ind w:left="716" w:hanging="432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71DE1CE4"/>
    <w:multiLevelType w:val="hybridMultilevel"/>
    <w:tmpl w:val="AFD6526A"/>
    <w:lvl w:ilvl="0" w:tplc="39F6F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55CF7"/>
    <w:multiLevelType w:val="hybridMultilevel"/>
    <w:tmpl w:val="A53C97D0"/>
    <w:lvl w:ilvl="0" w:tplc="F42A7A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tabs>
            <w:tab w:val="num" w:pos="720"/>
          </w:tabs>
          <w:ind w:left="360" w:hanging="360"/>
        </w:pPr>
      </w:lvl>
    </w:lvlOverride>
    <w:lvlOverride w:ilvl="1">
      <w:lvl w:ilvl="1">
        <w:start w:val="1"/>
        <w:numFmt w:val="decimal"/>
        <w:pStyle w:val="Naslov2"/>
        <w:lvlText w:val="%1.%2."/>
        <w:lvlJc w:val="left"/>
        <w:pPr>
          <w:tabs>
            <w:tab w:val="num" w:pos="1364"/>
          </w:tabs>
          <w:ind w:left="716" w:hanging="432"/>
        </w:pPr>
      </w:lvl>
    </w:lvlOverride>
    <w:lvlOverride w:ilvl="2">
      <w:lvl w:ilvl="2">
        <w:start w:val="1"/>
        <w:numFmt w:val="decimal"/>
        <w:pStyle w:val="Naslov3"/>
        <w:lvlText w:val="%1.%2.%3."/>
        <w:lvlJc w:val="left"/>
        <w:pPr>
          <w:tabs>
            <w:tab w:val="num" w:pos="216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7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480"/>
          </w:tabs>
          <w:ind w:left="4320" w:hanging="1440"/>
        </w:p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3"/>
    <w:rsid w:val="00001136"/>
    <w:rsid w:val="000537EA"/>
    <w:rsid w:val="000A1F9A"/>
    <w:rsid w:val="001111EE"/>
    <w:rsid w:val="00141CDA"/>
    <w:rsid w:val="00182753"/>
    <w:rsid w:val="001A3100"/>
    <w:rsid w:val="00253650"/>
    <w:rsid w:val="002816DD"/>
    <w:rsid w:val="00283F98"/>
    <w:rsid w:val="002E7888"/>
    <w:rsid w:val="00316AB8"/>
    <w:rsid w:val="003200AB"/>
    <w:rsid w:val="003567EB"/>
    <w:rsid w:val="003576DE"/>
    <w:rsid w:val="00366EB5"/>
    <w:rsid w:val="003843BE"/>
    <w:rsid w:val="00391A15"/>
    <w:rsid w:val="00392BB0"/>
    <w:rsid w:val="00393550"/>
    <w:rsid w:val="003A0D5D"/>
    <w:rsid w:val="003A5D6C"/>
    <w:rsid w:val="004122ED"/>
    <w:rsid w:val="004833EA"/>
    <w:rsid w:val="00483936"/>
    <w:rsid w:val="004A2B1E"/>
    <w:rsid w:val="004C2C32"/>
    <w:rsid w:val="004C5EEC"/>
    <w:rsid w:val="004D6A6D"/>
    <w:rsid w:val="00580431"/>
    <w:rsid w:val="00581C65"/>
    <w:rsid w:val="005870EB"/>
    <w:rsid w:val="006069A5"/>
    <w:rsid w:val="00617DF2"/>
    <w:rsid w:val="00621B9A"/>
    <w:rsid w:val="00640EAC"/>
    <w:rsid w:val="00662D32"/>
    <w:rsid w:val="00695F2C"/>
    <w:rsid w:val="006965D8"/>
    <w:rsid w:val="006978C6"/>
    <w:rsid w:val="006D06B9"/>
    <w:rsid w:val="006D16B8"/>
    <w:rsid w:val="00701C2E"/>
    <w:rsid w:val="00750851"/>
    <w:rsid w:val="00750B86"/>
    <w:rsid w:val="0077156E"/>
    <w:rsid w:val="007A3D04"/>
    <w:rsid w:val="007E28B7"/>
    <w:rsid w:val="00847E1B"/>
    <w:rsid w:val="0088096C"/>
    <w:rsid w:val="00894882"/>
    <w:rsid w:val="0089658C"/>
    <w:rsid w:val="008C760B"/>
    <w:rsid w:val="008D6723"/>
    <w:rsid w:val="008D70B4"/>
    <w:rsid w:val="00927ADE"/>
    <w:rsid w:val="009302BF"/>
    <w:rsid w:val="009534D0"/>
    <w:rsid w:val="00953CFF"/>
    <w:rsid w:val="0097029E"/>
    <w:rsid w:val="009B1663"/>
    <w:rsid w:val="009C2639"/>
    <w:rsid w:val="009D7D27"/>
    <w:rsid w:val="00A00F13"/>
    <w:rsid w:val="00A04427"/>
    <w:rsid w:val="00A141CE"/>
    <w:rsid w:val="00A332D1"/>
    <w:rsid w:val="00A5247B"/>
    <w:rsid w:val="00A819BC"/>
    <w:rsid w:val="00A9263D"/>
    <w:rsid w:val="00AC4A41"/>
    <w:rsid w:val="00B85D9A"/>
    <w:rsid w:val="00BA01C9"/>
    <w:rsid w:val="00BA3568"/>
    <w:rsid w:val="00BB1D2D"/>
    <w:rsid w:val="00BC468E"/>
    <w:rsid w:val="00C160FC"/>
    <w:rsid w:val="00C24B09"/>
    <w:rsid w:val="00C451E3"/>
    <w:rsid w:val="00D156CE"/>
    <w:rsid w:val="00D334B8"/>
    <w:rsid w:val="00D36A1E"/>
    <w:rsid w:val="00D63650"/>
    <w:rsid w:val="00D7711C"/>
    <w:rsid w:val="00DA37C7"/>
    <w:rsid w:val="00DC6BBE"/>
    <w:rsid w:val="00DE6222"/>
    <w:rsid w:val="00DF0A59"/>
    <w:rsid w:val="00E13DD1"/>
    <w:rsid w:val="00E37917"/>
    <w:rsid w:val="00E653D8"/>
    <w:rsid w:val="00E82811"/>
    <w:rsid w:val="00E921B6"/>
    <w:rsid w:val="00ED7448"/>
    <w:rsid w:val="00F35B10"/>
    <w:rsid w:val="00F36AED"/>
    <w:rsid w:val="00F46E1C"/>
    <w:rsid w:val="00F5648E"/>
    <w:rsid w:val="00F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355C"/>
  <w15:chartTrackingRefBased/>
  <w15:docId w15:val="{C5073A1D-E1B8-4F46-9899-2775B987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8275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82753"/>
    <w:pPr>
      <w:keepNext/>
      <w:numPr>
        <w:numId w:val="2"/>
      </w:numPr>
      <w:spacing w:before="240" w:after="120"/>
      <w:outlineLvl w:val="0"/>
    </w:pPr>
    <w:rPr>
      <w:rFonts w:cs="Arial"/>
      <w:b/>
      <w:bCs/>
      <w:kern w:val="32"/>
      <w:sz w:val="26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182753"/>
    <w:pPr>
      <w:keepNext/>
      <w:numPr>
        <w:ilvl w:val="1"/>
        <w:numId w:val="2"/>
      </w:numPr>
      <w:spacing w:before="240" w:after="240"/>
      <w:jc w:val="left"/>
      <w:outlineLvl w:val="1"/>
    </w:pPr>
    <w:rPr>
      <w:rFonts w:cs="Arial"/>
      <w:b/>
      <w:bCs/>
      <w:iCs/>
      <w:szCs w:val="28"/>
      <w:lang w:eastAsia="en-US"/>
    </w:rPr>
  </w:style>
  <w:style w:type="paragraph" w:styleId="Naslov3">
    <w:name w:val="heading 3"/>
    <w:basedOn w:val="Navaden"/>
    <w:next w:val="Navaden"/>
    <w:link w:val="Naslov3Znak"/>
    <w:autoRedefine/>
    <w:qFormat/>
    <w:rsid w:val="00182753"/>
    <w:pPr>
      <w:keepNext/>
      <w:numPr>
        <w:ilvl w:val="2"/>
        <w:numId w:val="2"/>
      </w:numPr>
      <w:spacing w:before="240" w:after="200"/>
      <w:jc w:val="left"/>
      <w:outlineLvl w:val="2"/>
    </w:pPr>
    <w:rPr>
      <w:rFonts w:cs="Arial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82753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Naslov2Znak">
    <w:name w:val="Naslov 2 Znak"/>
    <w:basedOn w:val="Privzetapisavaodstavka"/>
    <w:link w:val="Naslov2"/>
    <w:rsid w:val="00182753"/>
    <w:rPr>
      <w:rFonts w:ascii="Arial" w:eastAsia="Times New Roman" w:hAnsi="Arial" w:cs="Arial"/>
      <w:b/>
      <w:bCs/>
      <w:iCs/>
      <w:szCs w:val="28"/>
    </w:rPr>
  </w:style>
  <w:style w:type="character" w:customStyle="1" w:styleId="Naslov3Znak">
    <w:name w:val="Naslov 3 Znak"/>
    <w:basedOn w:val="Privzetapisavaodstavka"/>
    <w:link w:val="Naslov3"/>
    <w:rsid w:val="00182753"/>
    <w:rPr>
      <w:rFonts w:ascii="Arial" w:eastAsia="Times New Roman" w:hAnsi="Arial" w:cs="Arial"/>
    </w:rPr>
  </w:style>
  <w:style w:type="numbering" w:styleId="111111">
    <w:name w:val="Outline List 2"/>
    <w:basedOn w:val="Brezseznama"/>
    <w:rsid w:val="00182753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182753"/>
    <w:pPr>
      <w:spacing w:after="120"/>
      <w:ind w:left="720"/>
      <w:contextualSpacing/>
    </w:pPr>
    <w:rPr>
      <w:lang w:eastAsia="en-US"/>
    </w:rPr>
  </w:style>
  <w:style w:type="paragraph" w:styleId="Brezrazmikov">
    <w:name w:val="No Spacing"/>
    <w:uiPriority w:val="1"/>
    <w:qFormat/>
    <w:rsid w:val="00617DF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table" w:styleId="Tabelamrea">
    <w:name w:val="Table Grid"/>
    <w:basedOn w:val="Navadnatabela"/>
    <w:rsid w:val="0039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F97B70-1B45-4247-888B-A386225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Globocnik</dc:creator>
  <cp:keywords/>
  <dc:description/>
  <cp:lastModifiedBy>Mojca ŠVAJGER</cp:lastModifiedBy>
  <cp:revision>2</cp:revision>
  <cp:lastPrinted>2020-03-06T06:16:00Z</cp:lastPrinted>
  <dcterms:created xsi:type="dcterms:W3CDTF">2021-06-04T09:06:00Z</dcterms:created>
  <dcterms:modified xsi:type="dcterms:W3CDTF">2021-06-04T09:06:00Z</dcterms:modified>
</cp:coreProperties>
</file>